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1A71B" w14:textId="57B4324F" w:rsidR="0096138D" w:rsidRDefault="00781D16" w:rsidP="00933118">
      <w:pPr>
        <w:pStyle w:val="Title"/>
        <w:rPr>
          <w:sz w:val="32"/>
        </w:rPr>
      </w:pPr>
      <w:r>
        <w:rPr>
          <w:sz w:val="32"/>
        </w:rPr>
        <w:t xml:space="preserve">Akurasi </w:t>
      </w:r>
      <w:r w:rsidR="003E275E">
        <w:rPr>
          <w:sz w:val="32"/>
        </w:rPr>
        <w:t xml:space="preserve">dan produktifitas </w:t>
      </w:r>
      <w:r>
        <w:rPr>
          <w:sz w:val="32"/>
        </w:rPr>
        <w:t xml:space="preserve">mesin potong </w:t>
      </w:r>
      <w:r w:rsidR="00D256CB" w:rsidRPr="00E756DA">
        <w:rPr>
          <w:i/>
          <w:sz w:val="32"/>
        </w:rPr>
        <w:t>laser cutting</w:t>
      </w:r>
      <w:r w:rsidR="00E756DA">
        <w:rPr>
          <w:sz w:val="32"/>
        </w:rPr>
        <w:t xml:space="preserve"> </w:t>
      </w:r>
      <w:r>
        <w:rPr>
          <w:sz w:val="32"/>
        </w:rPr>
        <w:t>untuk memproduksi A</w:t>
      </w:r>
      <w:r w:rsidR="00184578">
        <w:rPr>
          <w:sz w:val="32"/>
        </w:rPr>
        <w:t>lat Pelindung Diri/APD Covid-19</w:t>
      </w:r>
    </w:p>
    <w:p w14:paraId="141484D0" w14:textId="77777777" w:rsidR="00C62B85" w:rsidRDefault="00781D16" w:rsidP="0042488A">
      <w:pPr>
        <w:pStyle w:val="Subtitle0"/>
        <w:rPr>
          <w:vertAlign w:val="superscript"/>
          <w:lang w:val="en-US"/>
        </w:rPr>
      </w:pPr>
      <w:r>
        <w:t>Sugeng Slamet</w:t>
      </w:r>
      <w:r w:rsidR="0042488A" w:rsidRPr="0042488A">
        <w:rPr>
          <w:vertAlign w:val="superscript"/>
          <w:lang w:val="en-US"/>
        </w:rPr>
        <w:t>1</w:t>
      </w:r>
      <w:r w:rsidR="004052D4">
        <w:rPr>
          <w:lang w:val="en-US"/>
        </w:rPr>
        <w:t>,</w:t>
      </w:r>
      <w:r w:rsidR="004052D4">
        <w:t xml:space="preserve"> </w:t>
      </w:r>
      <w:r>
        <w:t>Setiawan Harmoko</w:t>
      </w:r>
      <w:r w:rsidR="0042488A" w:rsidRPr="0042488A">
        <w:rPr>
          <w:vertAlign w:val="superscript"/>
          <w:lang w:val="en-US"/>
        </w:rPr>
        <w:t>2</w:t>
      </w:r>
      <w:r w:rsidR="0042488A" w:rsidRPr="0042488A">
        <w:rPr>
          <w:lang w:val="en-US"/>
        </w:rPr>
        <w:t xml:space="preserve">, </w:t>
      </w:r>
      <w:r>
        <w:t>Hariyanto</w:t>
      </w:r>
      <w:r w:rsidR="0042488A" w:rsidRPr="0042488A">
        <w:rPr>
          <w:vertAlign w:val="superscript"/>
          <w:lang w:val="en-US"/>
        </w:rPr>
        <w:t>3</w:t>
      </w:r>
      <w:r w:rsidR="004052D4">
        <w:t>, Suyitno</w:t>
      </w:r>
      <w:r w:rsidR="004052D4" w:rsidRPr="004052D4">
        <w:rPr>
          <w:vertAlign w:val="superscript"/>
        </w:rPr>
        <w:t>4</w:t>
      </w:r>
    </w:p>
    <w:p w14:paraId="7237D668" w14:textId="77777777" w:rsidR="00671812" w:rsidRPr="004052D4" w:rsidRDefault="0042488A" w:rsidP="0042488A">
      <w:pPr>
        <w:pStyle w:val="AuthorAffiliation"/>
        <w:rPr>
          <w:szCs w:val="18"/>
          <w:lang w:val="id-ID"/>
        </w:rPr>
      </w:pPr>
      <w:r w:rsidRPr="004052D4">
        <w:rPr>
          <w:szCs w:val="18"/>
          <w:vertAlign w:val="superscript"/>
        </w:rPr>
        <w:t>1</w:t>
      </w:r>
      <w:proofErr w:type="gramStart"/>
      <w:r w:rsidRPr="004052D4">
        <w:rPr>
          <w:szCs w:val="18"/>
          <w:vertAlign w:val="superscript"/>
        </w:rPr>
        <w:t>,2</w:t>
      </w:r>
      <w:r w:rsidRPr="004052D4">
        <w:rPr>
          <w:szCs w:val="18"/>
          <w:vertAlign w:val="superscript"/>
          <w:lang w:val="id-ID"/>
        </w:rPr>
        <w:t>,3</w:t>
      </w:r>
      <w:proofErr w:type="gramEnd"/>
      <w:r w:rsidR="00671812" w:rsidRPr="004052D4">
        <w:rPr>
          <w:szCs w:val="18"/>
          <w:vertAlign w:val="superscript"/>
          <w:lang w:val="id-ID"/>
        </w:rPr>
        <w:t xml:space="preserve"> </w:t>
      </w:r>
      <w:r w:rsidR="00671812" w:rsidRPr="004052D4">
        <w:rPr>
          <w:szCs w:val="18"/>
          <w:lang w:val="id-ID"/>
        </w:rPr>
        <w:t>Program studi Teknik Mesin, Fakultas Teknik, Universitas Muria Kudus</w:t>
      </w:r>
    </w:p>
    <w:p w14:paraId="6329527C" w14:textId="77777777" w:rsidR="004052D4" w:rsidRPr="004052D4" w:rsidRDefault="004052D4" w:rsidP="004052D4">
      <w:pPr>
        <w:pStyle w:val="AuthorAffiliation"/>
        <w:rPr>
          <w:szCs w:val="18"/>
          <w:lang w:val="id-ID"/>
        </w:rPr>
      </w:pPr>
      <w:r w:rsidRPr="004052D4">
        <w:rPr>
          <w:szCs w:val="18"/>
          <w:lang w:val="id-ID"/>
        </w:rPr>
        <w:t>Kampus Gondang manis PO. Box 53, Bae-Kudus Telp/Fax: (0291) 438229 / 437198</w:t>
      </w:r>
    </w:p>
    <w:p w14:paraId="434E3EE1" w14:textId="77777777" w:rsidR="004052D4" w:rsidRPr="004052D4" w:rsidRDefault="004052D4" w:rsidP="004052D4">
      <w:pPr>
        <w:pStyle w:val="Default"/>
        <w:jc w:val="center"/>
        <w:rPr>
          <w:rFonts w:ascii="Arial Narrow" w:hAnsi="Arial Narrow"/>
          <w:sz w:val="18"/>
          <w:szCs w:val="18"/>
          <w:lang w:val="id-ID"/>
        </w:rPr>
      </w:pPr>
      <w:r w:rsidRPr="004052D4">
        <w:rPr>
          <w:rFonts w:ascii="Arial Narrow" w:hAnsi="Arial Narrow"/>
          <w:sz w:val="18"/>
          <w:szCs w:val="18"/>
          <w:vertAlign w:val="superscript"/>
          <w:lang w:val="id-ID"/>
        </w:rPr>
        <w:t>4</w:t>
      </w:r>
      <w:r w:rsidRPr="004052D4">
        <w:rPr>
          <w:rFonts w:ascii="Arial Narrow" w:hAnsi="Arial Narrow"/>
          <w:sz w:val="18"/>
          <w:szCs w:val="18"/>
          <w:lang w:val="id-ID"/>
        </w:rPr>
        <w:t>Center for Innovation of Medical Equipments and Devices/CIMEDs, Teknik Mesin- Universitas Gadjah Mada</w:t>
      </w:r>
    </w:p>
    <w:p w14:paraId="2BCF23CB" w14:textId="77777777" w:rsidR="004052D4" w:rsidRDefault="004052D4" w:rsidP="004052D4">
      <w:pPr>
        <w:pStyle w:val="Default"/>
        <w:jc w:val="center"/>
        <w:rPr>
          <w:rFonts w:ascii="Arial Narrow" w:hAnsi="Arial Narrow"/>
          <w:sz w:val="18"/>
          <w:szCs w:val="18"/>
          <w:lang w:val="id-ID"/>
        </w:rPr>
      </w:pPr>
      <w:r w:rsidRPr="004052D4">
        <w:rPr>
          <w:rFonts w:ascii="Arial Narrow" w:hAnsi="Arial Narrow"/>
          <w:sz w:val="18"/>
          <w:szCs w:val="18"/>
          <w:lang w:val="id-ID"/>
        </w:rPr>
        <w:t>Jl. Grafika No.2, Yogyakarta, Indonesia.</w:t>
      </w:r>
    </w:p>
    <w:p w14:paraId="449CE55B" w14:textId="77777777" w:rsidR="004052D4" w:rsidRPr="004052D4" w:rsidRDefault="004052D4" w:rsidP="004052D4">
      <w:pPr>
        <w:pStyle w:val="Default"/>
        <w:jc w:val="center"/>
        <w:rPr>
          <w:rFonts w:ascii="Arial Narrow" w:hAnsi="Arial Narrow"/>
          <w:sz w:val="18"/>
          <w:szCs w:val="18"/>
          <w:lang w:val="id-ID"/>
        </w:rPr>
      </w:pPr>
    </w:p>
    <w:p w14:paraId="5217C041" w14:textId="77777777" w:rsidR="0042488A" w:rsidRPr="004052D4" w:rsidRDefault="0042488A" w:rsidP="004052D4">
      <w:pPr>
        <w:pStyle w:val="AuthorEmail"/>
        <w:rPr>
          <w:color w:val="000000" w:themeColor="text1"/>
          <w:szCs w:val="18"/>
          <w:vertAlign w:val="superscript"/>
          <w:lang w:val="id-ID"/>
        </w:rPr>
      </w:pPr>
      <w:r w:rsidRPr="004052D4">
        <w:rPr>
          <w:color w:val="000000" w:themeColor="text1"/>
          <w:szCs w:val="18"/>
          <w:lang w:val="id-ID"/>
        </w:rPr>
        <w:t>e-mail: *</w:t>
      </w:r>
      <w:r w:rsidR="005A230D">
        <w:fldChar w:fldCharType="begin"/>
      </w:r>
      <w:r w:rsidR="005A230D">
        <w:instrText xml:space="preserve"> HYPERLINK "mailto:1Sugeng.slamet@umk.ac.id" </w:instrText>
      </w:r>
      <w:r w:rsidR="005A230D">
        <w:fldChar w:fldCharType="separate"/>
      </w:r>
      <w:r w:rsidR="00671812" w:rsidRPr="004052D4">
        <w:rPr>
          <w:rStyle w:val="Hyperlink"/>
          <w:color w:val="000000" w:themeColor="text1"/>
          <w:szCs w:val="18"/>
          <w:u w:val="none"/>
          <w:vertAlign w:val="superscript"/>
          <w:lang w:val="id-ID"/>
        </w:rPr>
        <w:t>1</w:t>
      </w:r>
      <w:r w:rsidR="00671812" w:rsidRPr="004052D4">
        <w:rPr>
          <w:rStyle w:val="Hyperlink"/>
          <w:color w:val="000000" w:themeColor="text1"/>
          <w:szCs w:val="18"/>
          <w:u w:val="none"/>
          <w:lang w:val="id-ID"/>
        </w:rPr>
        <w:t>Sugeng.slamet@umk.ac.id</w:t>
      </w:r>
      <w:r w:rsidR="005A230D">
        <w:rPr>
          <w:rStyle w:val="Hyperlink"/>
          <w:color w:val="000000" w:themeColor="text1"/>
          <w:szCs w:val="18"/>
          <w:u w:val="none"/>
          <w:lang w:val="id-ID"/>
        </w:rPr>
        <w:fldChar w:fldCharType="end"/>
      </w:r>
      <w:r w:rsidRPr="004052D4">
        <w:rPr>
          <w:color w:val="000000" w:themeColor="text1"/>
          <w:szCs w:val="18"/>
          <w:lang w:val="id-ID"/>
        </w:rPr>
        <w:t xml:space="preserve">, </w:t>
      </w:r>
      <w:hyperlink r:id="rId8" w:history="1">
        <w:r w:rsidR="00671812" w:rsidRPr="004052D4">
          <w:rPr>
            <w:rStyle w:val="Hyperlink"/>
            <w:color w:val="000000" w:themeColor="text1"/>
            <w:szCs w:val="18"/>
            <w:u w:val="none"/>
            <w:vertAlign w:val="superscript"/>
            <w:lang w:val="id-ID"/>
          </w:rPr>
          <w:t>2</w:t>
        </w:r>
        <w:r w:rsidR="00671812" w:rsidRPr="004052D4">
          <w:rPr>
            <w:rStyle w:val="Hyperlink"/>
            <w:color w:val="000000" w:themeColor="text1"/>
            <w:szCs w:val="18"/>
            <w:u w:val="none"/>
            <w:lang w:val="id-ID"/>
          </w:rPr>
          <w:t>Setiawan.harmoko@umk.ac.id</w:t>
        </w:r>
      </w:hyperlink>
      <w:r w:rsidRPr="004052D4">
        <w:rPr>
          <w:color w:val="000000" w:themeColor="text1"/>
          <w:szCs w:val="18"/>
          <w:lang w:val="id-ID"/>
        </w:rPr>
        <w:t xml:space="preserve">, </w:t>
      </w:r>
      <w:hyperlink r:id="rId9" w:history="1">
        <w:r w:rsidR="00671812" w:rsidRPr="004052D4">
          <w:rPr>
            <w:rStyle w:val="Hyperlink"/>
            <w:color w:val="000000" w:themeColor="text1"/>
            <w:szCs w:val="18"/>
            <w:u w:val="none"/>
            <w:vertAlign w:val="superscript"/>
            <w:lang w:val="id-ID"/>
          </w:rPr>
          <w:t>3</w:t>
        </w:r>
        <w:r w:rsidR="00671812" w:rsidRPr="004052D4">
          <w:rPr>
            <w:rStyle w:val="Hyperlink"/>
            <w:color w:val="000000" w:themeColor="text1"/>
            <w:szCs w:val="18"/>
            <w:u w:val="none"/>
            <w:lang w:val="id-ID"/>
          </w:rPr>
          <w:t>Hariyanto@umk.ac.id</w:t>
        </w:r>
      </w:hyperlink>
      <w:r w:rsidR="004052D4" w:rsidRPr="004052D4">
        <w:rPr>
          <w:rStyle w:val="Hyperlink"/>
          <w:color w:val="000000" w:themeColor="text1"/>
          <w:szCs w:val="18"/>
          <w:u w:val="none"/>
          <w:lang w:val="id-ID"/>
        </w:rPr>
        <w:t xml:space="preserve">, </w:t>
      </w:r>
      <w:hyperlink r:id="rId10" w:history="1">
        <w:r w:rsidR="004052D4" w:rsidRPr="004052D4">
          <w:rPr>
            <w:rStyle w:val="Hyperlink"/>
            <w:color w:val="auto"/>
            <w:szCs w:val="18"/>
            <w:u w:val="none"/>
            <w:vertAlign w:val="superscript"/>
            <w:lang w:val="id-ID"/>
          </w:rPr>
          <w:t>4</w:t>
        </w:r>
        <w:r w:rsidR="004052D4" w:rsidRPr="004052D4">
          <w:rPr>
            <w:rStyle w:val="Hyperlink"/>
            <w:color w:val="auto"/>
            <w:szCs w:val="18"/>
            <w:u w:val="none"/>
            <w:lang w:val="id-ID"/>
          </w:rPr>
          <w:t>Suyitno@ugm.ac.id</w:t>
        </w:r>
      </w:hyperlink>
    </w:p>
    <w:p w14:paraId="7437628A" w14:textId="77777777" w:rsidR="00671812" w:rsidRPr="00671812" w:rsidRDefault="00671812" w:rsidP="0042488A">
      <w:pPr>
        <w:pStyle w:val="AuthorEmail"/>
        <w:rPr>
          <w:color w:val="000000" w:themeColor="text1"/>
        </w:rPr>
      </w:pPr>
    </w:p>
    <w:p w14:paraId="0BCC3BAD" w14:textId="77777777" w:rsidR="0042488A" w:rsidRPr="00671812" w:rsidRDefault="0042488A" w:rsidP="00B315D2">
      <w:pPr>
        <w:rPr>
          <w:color w:val="000000" w:themeColor="text1"/>
        </w:rPr>
      </w:pPr>
    </w:p>
    <w:p w14:paraId="351A12EC" w14:textId="77777777" w:rsidR="0019196D" w:rsidRPr="0019196D" w:rsidRDefault="0019196D" w:rsidP="0019196D">
      <w:pPr>
        <w:pStyle w:val="SubtitleAbstract"/>
      </w:pPr>
      <w:r>
        <w:t>Abstrak</w:t>
      </w:r>
    </w:p>
    <w:p w14:paraId="4454AE9E" w14:textId="69195AA1" w:rsidR="00BA0039" w:rsidRDefault="00AD7D39" w:rsidP="0019196D">
      <w:r>
        <w:t xml:space="preserve">Mesin merupakan alat </w:t>
      </w:r>
      <w:r w:rsidR="00671812">
        <w:t xml:space="preserve">produksi yang sangat dibutuhkan untuk </w:t>
      </w:r>
      <w:r w:rsidR="004052D4">
        <w:t xml:space="preserve">menghasilkan </w:t>
      </w:r>
      <w:r w:rsidR="00751EB6">
        <w:t xml:space="preserve">barang. Perkembangan teknologi saat ini khususnya </w:t>
      </w:r>
      <w:r w:rsidR="00CD4996">
        <w:t xml:space="preserve">teknologi </w:t>
      </w:r>
      <w:r w:rsidR="00751EB6">
        <w:t xml:space="preserve">permesinan </w:t>
      </w:r>
      <w:r>
        <w:t xml:space="preserve">selain bertujuan </w:t>
      </w:r>
      <w:r w:rsidR="00751EB6">
        <w:t xml:space="preserve">menjamin kualitas produk </w:t>
      </w:r>
      <w:r>
        <w:t xml:space="preserve">juga dibutuhkan untuk </w:t>
      </w:r>
      <w:r w:rsidR="00751EB6">
        <w:t>produktifitas.</w:t>
      </w:r>
      <w:r w:rsidR="00BA0039">
        <w:t xml:space="preserve"> Kebutuhan alat pelindung diri/APD </w:t>
      </w:r>
      <w:r w:rsidR="00DC7883">
        <w:t xml:space="preserve">di masa pandemi Covid-19 terus </w:t>
      </w:r>
      <w:r w:rsidR="00CD4996">
        <w:t xml:space="preserve">mengalami peningkatan </w:t>
      </w:r>
      <w:r w:rsidR="00DC7883">
        <w:t>seiring dengan banyaknya permint</w:t>
      </w:r>
      <w:r w:rsidR="00BA0039">
        <w:t>aan pasar</w:t>
      </w:r>
      <w:r>
        <w:t xml:space="preserve">. Sementara itu ketersediaan APD masih relatif kurang dengan harga yang terus meningkat. </w:t>
      </w:r>
      <w:r w:rsidR="00BA0039">
        <w:t xml:space="preserve">Berbagai inovasi dan kreatifitas </w:t>
      </w:r>
      <w:r>
        <w:t xml:space="preserve">untuk menghasilkan APD </w:t>
      </w:r>
      <w:r w:rsidR="00BA0039">
        <w:t xml:space="preserve">dilakukan </w:t>
      </w:r>
      <w:r w:rsidR="00CD4996">
        <w:t xml:space="preserve">oleh kelompok </w:t>
      </w:r>
      <w:r w:rsidR="00BA0039">
        <w:t>masyarakat</w:t>
      </w:r>
      <w:r w:rsidR="00CD4996">
        <w:t xml:space="preserve">, </w:t>
      </w:r>
      <w:r w:rsidR="00BA0039">
        <w:t>akademisi</w:t>
      </w:r>
      <w:r w:rsidR="00CD4996">
        <w:t xml:space="preserve"> dan praktisi</w:t>
      </w:r>
      <w:r w:rsidR="00BA0039">
        <w:t xml:space="preserve"> untuk memproduksi </w:t>
      </w:r>
      <w:r w:rsidR="00F6135C">
        <w:t>APD</w:t>
      </w:r>
      <w:r w:rsidR="00BA0039">
        <w:t xml:space="preserve"> baik secara konvensional maupun non konvensional</w:t>
      </w:r>
      <w:r w:rsidR="00F6135C">
        <w:t xml:space="preserve"> dengan</w:t>
      </w:r>
      <w:r w:rsidR="00BA0039">
        <w:t xml:space="preserve"> m</w:t>
      </w:r>
      <w:r w:rsidR="00CD4996">
        <w:t>enggunakan mesin-mesin produksi</w:t>
      </w:r>
      <w:r w:rsidR="00F6135C">
        <w:t>.</w:t>
      </w:r>
      <w:r w:rsidR="00CD4996">
        <w:t xml:space="preserve"> </w:t>
      </w:r>
    </w:p>
    <w:p w14:paraId="7FBBB6CA" w14:textId="4C69750E" w:rsidR="00BA0039" w:rsidRPr="00D85FC5" w:rsidRDefault="000203A0" w:rsidP="0019196D">
      <w:pPr>
        <w:rPr>
          <w:color w:val="000000" w:themeColor="text1"/>
        </w:rPr>
      </w:pPr>
      <w:r w:rsidRPr="00D85FC5">
        <w:rPr>
          <w:color w:val="000000" w:themeColor="text1"/>
        </w:rPr>
        <w:t xml:space="preserve">Mesin </w:t>
      </w:r>
      <w:r w:rsidR="00D256CB" w:rsidRPr="00D85FC5">
        <w:rPr>
          <w:color w:val="000000" w:themeColor="text1"/>
        </w:rPr>
        <w:t>laser cutting</w:t>
      </w:r>
      <w:r w:rsidR="00D85FC5">
        <w:rPr>
          <w:color w:val="000000" w:themeColor="text1"/>
        </w:rPr>
        <w:t xml:space="preserve"> </w:t>
      </w:r>
      <w:r w:rsidRPr="00D85FC5">
        <w:rPr>
          <w:color w:val="000000" w:themeColor="text1"/>
        </w:rPr>
        <w:t>ZAIKU LS 6040</w:t>
      </w:r>
      <w:r w:rsidR="00BA0039" w:rsidRPr="00D85FC5">
        <w:rPr>
          <w:color w:val="000000" w:themeColor="text1"/>
        </w:rPr>
        <w:t xml:space="preserve"> digunakan </w:t>
      </w:r>
      <w:r w:rsidR="00CD4996" w:rsidRPr="00D85FC5">
        <w:rPr>
          <w:color w:val="000000" w:themeColor="text1"/>
        </w:rPr>
        <w:t xml:space="preserve">untuk membuat komponen APD </w:t>
      </w:r>
      <w:r w:rsidR="00CD4996" w:rsidRPr="00F6135C">
        <w:rPr>
          <w:i/>
          <w:color w:val="000000" w:themeColor="text1"/>
        </w:rPr>
        <w:t xml:space="preserve">face </w:t>
      </w:r>
      <w:r w:rsidR="00BA0039" w:rsidRPr="00F6135C">
        <w:rPr>
          <w:i/>
          <w:color w:val="000000" w:themeColor="text1"/>
        </w:rPr>
        <w:t>shield</w:t>
      </w:r>
      <w:r w:rsidR="00BA0039" w:rsidRPr="00D85FC5">
        <w:rPr>
          <w:color w:val="000000" w:themeColor="text1"/>
        </w:rPr>
        <w:t xml:space="preserve"> da</w:t>
      </w:r>
      <w:r w:rsidR="00F6135C">
        <w:rPr>
          <w:color w:val="000000" w:themeColor="text1"/>
        </w:rPr>
        <w:t>n masker</w:t>
      </w:r>
      <w:r w:rsidR="0015021B" w:rsidRPr="00D85FC5">
        <w:rPr>
          <w:color w:val="000000" w:themeColor="text1"/>
        </w:rPr>
        <w:t>. Desain produk di</w:t>
      </w:r>
      <w:r w:rsidR="00CD4996" w:rsidRPr="00D85FC5">
        <w:rPr>
          <w:color w:val="000000" w:themeColor="text1"/>
        </w:rPr>
        <w:t xml:space="preserve">gambar menggunakan </w:t>
      </w:r>
      <w:r w:rsidR="0015021B" w:rsidRPr="00D85FC5">
        <w:rPr>
          <w:color w:val="000000" w:themeColor="text1"/>
        </w:rPr>
        <w:t xml:space="preserve">software inventor. Material </w:t>
      </w:r>
      <w:r w:rsidR="0015021B" w:rsidRPr="00F6135C">
        <w:rPr>
          <w:i/>
          <w:color w:val="000000" w:themeColor="text1"/>
        </w:rPr>
        <w:t>face shield</w:t>
      </w:r>
      <w:r w:rsidR="0015021B" w:rsidRPr="00D85FC5">
        <w:rPr>
          <w:color w:val="000000" w:themeColor="text1"/>
        </w:rPr>
        <w:t xml:space="preserve"> menggunakan</w:t>
      </w:r>
      <w:r w:rsidR="004D3B05" w:rsidRPr="00D85FC5">
        <w:rPr>
          <w:color w:val="000000" w:themeColor="text1"/>
        </w:rPr>
        <w:t xml:space="preserve"> mika plastik jenis PVC </w:t>
      </w:r>
      <w:r w:rsidR="004D3B05" w:rsidRPr="00F6135C">
        <w:rPr>
          <w:i/>
          <w:color w:val="000000" w:themeColor="text1"/>
        </w:rPr>
        <w:t>Rigid Sheet</w:t>
      </w:r>
      <w:r w:rsidR="004D3B05" w:rsidRPr="00D85FC5">
        <w:rPr>
          <w:color w:val="000000" w:themeColor="text1"/>
        </w:rPr>
        <w:t xml:space="preserve"> </w:t>
      </w:r>
      <w:r w:rsidR="00F6135C">
        <w:rPr>
          <w:color w:val="000000" w:themeColor="text1"/>
        </w:rPr>
        <w:t xml:space="preserve">sebagai komponen </w:t>
      </w:r>
      <w:r w:rsidR="00D87603" w:rsidRPr="00D85FC5">
        <w:rPr>
          <w:color w:val="000000" w:themeColor="text1"/>
        </w:rPr>
        <w:t xml:space="preserve">topeng </w:t>
      </w:r>
      <w:r w:rsidR="00CD4996" w:rsidRPr="00D85FC5">
        <w:rPr>
          <w:color w:val="000000" w:themeColor="text1"/>
        </w:rPr>
        <w:t>muka</w:t>
      </w:r>
      <w:r w:rsidR="0015021B" w:rsidRPr="00D85FC5">
        <w:rPr>
          <w:color w:val="000000" w:themeColor="text1"/>
        </w:rPr>
        <w:t xml:space="preserve"> sedangkan rangka</w:t>
      </w:r>
      <w:r w:rsidR="00F6135C">
        <w:rPr>
          <w:color w:val="000000" w:themeColor="text1"/>
        </w:rPr>
        <w:t xml:space="preserve"> </w:t>
      </w:r>
      <w:r w:rsidR="0015021B" w:rsidRPr="00D85FC5">
        <w:rPr>
          <w:color w:val="000000" w:themeColor="text1"/>
        </w:rPr>
        <w:t>menggunakan polimer</w:t>
      </w:r>
      <w:r w:rsidR="00CD4996" w:rsidRPr="00D85FC5">
        <w:rPr>
          <w:color w:val="000000" w:themeColor="text1"/>
        </w:rPr>
        <w:t xml:space="preserve"> PVC</w:t>
      </w:r>
      <w:r w:rsidR="004D3B05" w:rsidRPr="00D85FC5">
        <w:rPr>
          <w:color w:val="000000" w:themeColor="text1"/>
        </w:rPr>
        <w:t xml:space="preserve"> Solid</w:t>
      </w:r>
      <w:r w:rsidR="00DB71DD" w:rsidRPr="00D85FC5">
        <w:rPr>
          <w:color w:val="000000" w:themeColor="text1"/>
        </w:rPr>
        <w:t xml:space="preserve">. </w:t>
      </w:r>
      <w:r w:rsidR="00B22026" w:rsidRPr="00D85FC5">
        <w:rPr>
          <w:color w:val="000000" w:themeColor="text1"/>
        </w:rPr>
        <w:t xml:space="preserve"> APD masker menggunakan kain jenis </w:t>
      </w:r>
      <w:r w:rsidR="00CD4996" w:rsidRPr="00D85FC5">
        <w:rPr>
          <w:color w:val="000000" w:themeColor="text1"/>
        </w:rPr>
        <w:t>scuba</w:t>
      </w:r>
      <w:r w:rsidR="00D85FC5" w:rsidRPr="00D85FC5">
        <w:rPr>
          <w:color w:val="000000" w:themeColor="text1"/>
        </w:rPr>
        <w:t xml:space="preserve"> 280 </w:t>
      </w:r>
      <w:r w:rsidR="00B22026" w:rsidRPr="00D85FC5">
        <w:rPr>
          <w:color w:val="000000" w:themeColor="text1"/>
        </w:rPr>
        <w:t xml:space="preserve">GSM. </w:t>
      </w:r>
      <w:r w:rsidR="0015021B" w:rsidRPr="00D85FC5">
        <w:rPr>
          <w:color w:val="000000" w:themeColor="text1"/>
        </w:rPr>
        <w:t>Akurasi di</w:t>
      </w:r>
      <w:r w:rsidR="00F6135C">
        <w:rPr>
          <w:color w:val="000000" w:themeColor="text1"/>
        </w:rPr>
        <w:t xml:space="preserve">analasis </w:t>
      </w:r>
      <w:r w:rsidR="0015021B" w:rsidRPr="00D85FC5">
        <w:rPr>
          <w:color w:val="000000" w:themeColor="text1"/>
        </w:rPr>
        <w:t xml:space="preserve">dengan menvalidasi </w:t>
      </w:r>
      <w:r w:rsidR="00F6135C">
        <w:rPr>
          <w:color w:val="000000" w:themeColor="text1"/>
        </w:rPr>
        <w:t>ukuran pada d</w:t>
      </w:r>
      <w:r w:rsidR="0015021B" w:rsidRPr="00D85FC5">
        <w:rPr>
          <w:color w:val="000000" w:themeColor="text1"/>
        </w:rPr>
        <w:t>esain</w:t>
      </w:r>
      <w:r w:rsidR="00CD4996" w:rsidRPr="00D85FC5">
        <w:rPr>
          <w:color w:val="000000" w:themeColor="text1"/>
        </w:rPr>
        <w:t xml:space="preserve"> dengan </w:t>
      </w:r>
      <w:r w:rsidR="00F6135C">
        <w:rPr>
          <w:color w:val="000000" w:themeColor="text1"/>
        </w:rPr>
        <w:t>ukuran dari produk, sedangkan</w:t>
      </w:r>
      <w:r w:rsidR="00CD4996" w:rsidRPr="00D85FC5">
        <w:rPr>
          <w:color w:val="000000" w:themeColor="text1"/>
        </w:rPr>
        <w:t xml:space="preserve"> </w:t>
      </w:r>
      <w:r w:rsidR="0015021B" w:rsidRPr="00D85FC5">
        <w:rPr>
          <w:color w:val="000000" w:themeColor="text1"/>
        </w:rPr>
        <w:t>produktifitas diukur dari jumlah produk yang dihasilkan terhadap ke</w:t>
      </w:r>
      <w:r w:rsidR="00CD4996" w:rsidRPr="00D85FC5">
        <w:rPr>
          <w:color w:val="000000" w:themeColor="text1"/>
        </w:rPr>
        <w:t xml:space="preserve">mampuan mesin per satuan waktu </w:t>
      </w:r>
      <w:r w:rsidR="00F6135C">
        <w:rPr>
          <w:color w:val="000000" w:themeColor="text1"/>
        </w:rPr>
        <w:t xml:space="preserve">serta </w:t>
      </w:r>
      <w:r w:rsidR="00CD4996" w:rsidRPr="00D85FC5">
        <w:rPr>
          <w:color w:val="000000" w:themeColor="text1"/>
        </w:rPr>
        <w:t xml:space="preserve">kebutuhan energi </w:t>
      </w:r>
      <w:r w:rsidR="00D87603" w:rsidRPr="00D85FC5">
        <w:rPr>
          <w:color w:val="000000" w:themeColor="text1"/>
        </w:rPr>
        <w:t>yang digunakan.</w:t>
      </w:r>
      <w:r w:rsidR="00CD4996" w:rsidRPr="00D85FC5">
        <w:rPr>
          <w:color w:val="000000" w:themeColor="text1"/>
        </w:rPr>
        <w:t xml:space="preserve"> </w:t>
      </w:r>
    </w:p>
    <w:p w14:paraId="015719E5" w14:textId="0822CFA8" w:rsidR="00062C02" w:rsidRDefault="00062C02" w:rsidP="00062C02">
      <w:r>
        <w:t>Hasil penelitian menunjukkan bahwa k</w:t>
      </w:r>
      <w:r w:rsidRPr="006F39CA">
        <w:t>eakurasian relatif tinggi dengan selisih rata-rata 0,4 - 0,7 mm</w:t>
      </w:r>
      <w:r>
        <w:t xml:space="preserve"> terhadap ukuran desain. </w:t>
      </w:r>
      <w:r w:rsidRPr="006F39CA">
        <w:t xml:space="preserve">Peningkatan kecepatan potong menyebabkan konsumsi energi listik meningkat </w:t>
      </w:r>
      <w:r w:rsidR="00F6135C">
        <w:t>terjadi</w:t>
      </w:r>
      <w:r w:rsidRPr="006F39CA">
        <w:t xml:space="preserve"> </w:t>
      </w:r>
      <w:r>
        <w:t xml:space="preserve">di awal </w:t>
      </w:r>
      <w:r w:rsidR="00F6135C">
        <w:t xml:space="preserve">dilakukan </w:t>
      </w:r>
      <w:r>
        <w:t xml:space="preserve">perubahan </w:t>
      </w:r>
      <w:r w:rsidRPr="006F39CA">
        <w:t>kecepatan</w:t>
      </w:r>
      <w:r>
        <w:t xml:space="preserve">. </w:t>
      </w:r>
      <w:r w:rsidRPr="006F39CA">
        <w:t>Konsumsi energi listrik akan mencapai kestabilan dengan kenaikan rela</w:t>
      </w:r>
      <w:r w:rsidR="00F6135C">
        <w:t xml:space="preserve">tif kecil pada kecepatan potong </w:t>
      </w:r>
      <w:r w:rsidRPr="006F39CA">
        <w:t>40 mm/detik</w:t>
      </w:r>
      <w:r>
        <w:t>. P</w:t>
      </w:r>
      <w:r w:rsidRPr="006F39CA">
        <w:t>eningkatan kecepatan potong dan konsumsi energi listrik meningkatkan jumlah produksi yang berdampak p</w:t>
      </w:r>
      <w:r w:rsidR="00F6135C">
        <w:t xml:space="preserve">ula terhadap </w:t>
      </w:r>
      <w:r>
        <w:t>produktifitas.</w:t>
      </w:r>
    </w:p>
    <w:p w14:paraId="24A79711" w14:textId="77777777" w:rsidR="00062C02" w:rsidRPr="00062C02" w:rsidRDefault="00062C02" w:rsidP="00062C02">
      <w:pPr>
        <w:pStyle w:val="Paragraph"/>
        <w:rPr>
          <w:lang w:val="id-ID"/>
        </w:rPr>
      </w:pPr>
    </w:p>
    <w:p w14:paraId="3A53A45B" w14:textId="55F576ED" w:rsidR="0019196D" w:rsidRDefault="00B315D2" w:rsidP="00B315D2">
      <w:pPr>
        <w:pStyle w:val="Keywords"/>
      </w:pPr>
      <w:r w:rsidRPr="00B315D2">
        <w:rPr>
          <w:b/>
        </w:rPr>
        <w:t>K</w:t>
      </w:r>
      <w:r>
        <w:rPr>
          <w:b/>
        </w:rPr>
        <w:t>ata kunci</w:t>
      </w:r>
      <w:r>
        <w:t xml:space="preserve">: </w:t>
      </w:r>
      <w:r w:rsidR="00AC2708">
        <w:t>laser cutting, APD, akurasi, produktifitas, face shield, masker</w:t>
      </w:r>
    </w:p>
    <w:p w14:paraId="3A85092B" w14:textId="77777777" w:rsidR="00F6135C" w:rsidRDefault="00F6135C" w:rsidP="00B315D2">
      <w:pPr>
        <w:pStyle w:val="Keywords"/>
        <w:rPr>
          <w:lang w:val="fi-FI"/>
        </w:rPr>
      </w:pPr>
    </w:p>
    <w:p w14:paraId="35D4FEC4" w14:textId="77777777" w:rsidR="00B315D2" w:rsidRDefault="00B315D2" w:rsidP="00B315D2"/>
    <w:p w14:paraId="473E7886" w14:textId="77777777" w:rsidR="00C62B85" w:rsidRDefault="002843EA" w:rsidP="00F0207D">
      <w:pPr>
        <w:pStyle w:val="Subtitle"/>
        <w:spacing w:before="0" w:after="0"/>
      </w:pPr>
      <w:r>
        <w:t>PENDAHULUAN</w:t>
      </w:r>
    </w:p>
    <w:p w14:paraId="472200A7" w14:textId="77777777" w:rsidR="00F0207D" w:rsidRPr="00F0207D" w:rsidRDefault="00F0207D" w:rsidP="00F0207D">
      <w:pPr>
        <w:pStyle w:val="Subtitle0"/>
        <w:spacing w:before="0" w:after="0"/>
      </w:pPr>
    </w:p>
    <w:p w14:paraId="42A285EB" w14:textId="07B7737F" w:rsidR="00CD4996" w:rsidRDefault="003C6ADC" w:rsidP="00F0207D">
      <w:pPr>
        <w:pStyle w:val="Subtitle0"/>
        <w:spacing w:before="0" w:after="0"/>
        <w:ind w:firstLine="709"/>
        <w:jc w:val="both"/>
        <w:rPr>
          <w:b w:val="0"/>
        </w:rPr>
      </w:pPr>
      <w:r>
        <w:rPr>
          <w:b w:val="0"/>
        </w:rPr>
        <w:t xml:space="preserve">Alat pelindung diri atau APD </w:t>
      </w:r>
      <w:r w:rsidR="00C654A1" w:rsidRPr="003C6ADC">
        <w:rPr>
          <w:b w:val="0"/>
        </w:rPr>
        <w:t xml:space="preserve">digunakan untuk melindungi diri dari berbagai ancaman kesehatan dan kecelakaan kerja. Berbagai alat </w:t>
      </w:r>
      <w:bookmarkStart w:id="0" w:name="_GoBack"/>
      <w:bookmarkEnd w:id="0"/>
      <w:r w:rsidR="00C654A1" w:rsidRPr="003C6ADC">
        <w:rPr>
          <w:b w:val="0"/>
        </w:rPr>
        <w:t xml:space="preserve">pelindung diri dibuat dengan menyesuaikan lingkungan kerja. </w:t>
      </w:r>
      <w:r>
        <w:rPr>
          <w:b w:val="0"/>
        </w:rPr>
        <w:t xml:space="preserve">APD merupakan </w:t>
      </w:r>
      <w:r w:rsidRPr="003C6ADC">
        <w:rPr>
          <w:b w:val="0"/>
        </w:rPr>
        <w:t xml:space="preserve">seperangkat perlengkapan yang berfungsi untuk melindungi penggunanya dari bahaya atau gangguan kesehatan tertentu, misalnya infeksi virus atau bakteri. </w:t>
      </w:r>
      <w:r w:rsidRPr="003C6ADC">
        <w:rPr>
          <w:b w:val="0"/>
        </w:rPr>
        <w:lastRenderedPageBreak/>
        <w:t xml:space="preserve">Bila digunakan dengan benar, APD mampu menghalangi masuknya virus atau bakteri ke dalam tubuh melalui </w:t>
      </w:r>
      <w:r w:rsidR="00F83EEB">
        <w:rPr>
          <w:b w:val="0"/>
        </w:rPr>
        <w:t>mu</w:t>
      </w:r>
      <w:r w:rsidR="0056588C">
        <w:rPr>
          <w:b w:val="0"/>
        </w:rPr>
        <w:t>lut, hidung, mata, atau kulit [1].</w:t>
      </w:r>
      <w:r w:rsidR="00F83EEB">
        <w:rPr>
          <w:b w:val="0"/>
        </w:rPr>
        <w:t xml:space="preserve"> </w:t>
      </w:r>
    </w:p>
    <w:p w14:paraId="6FF86F05" w14:textId="241B0ABD" w:rsidR="003B47ED" w:rsidRPr="003B47ED" w:rsidRDefault="009D078E" w:rsidP="00EA54E3">
      <w:pPr>
        <w:pStyle w:val="Subtitle0"/>
        <w:spacing w:before="0" w:after="0"/>
        <w:ind w:firstLine="709"/>
        <w:jc w:val="both"/>
      </w:pPr>
      <w:r>
        <w:rPr>
          <w:b w:val="0"/>
        </w:rPr>
        <w:t>Industri dalam negeri mempunyai kemampuan teknis dan permesinan yang handal dalam memproduksi alat pelindung diri.</w:t>
      </w:r>
      <w:r w:rsidR="00CD4996">
        <w:rPr>
          <w:b w:val="0"/>
        </w:rPr>
        <w:t xml:space="preserve"> </w:t>
      </w:r>
      <w:r>
        <w:rPr>
          <w:b w:val="0"/>
        </w:rPr>
        <w:t xml:space="preserve">Indonesia mempunyai kemampuan </w:t>
      </w:r>
      <w:r w:rsidR="003B47ED">
        <w:rPr>
          <w:b w:val="0"/>
        </w:rPr>
        <w:t xml:space="preserve">dalam </w:t>
      </w:r>
      <w:r>
        <w:rPr>
          <w:b w:val="0"/>
        </w:rPr>
        <w:t>memproduksi APD dengan kapasitas 20 juta, namun terk</w:t>
      </w:r>
      <w:r w:rsidR="0056588C">
        <w:rPr>
          <w:b w:val="0"/>
        </w:rPr>
        <w:t xml:space="preserve">endala dengan bahan baku [2]. </w:t>
      </w:r>
      <w:r w:rsidR="009766E9">
        <w:rPr>
          <w:b w:val="0"/>
        </w:rPr>
        <w:t>Pada k</w:t>
      </w:r>
      <w:r>
        <w:rPr>
          <w:b w:val="0"/>
        </w:rPr>
        <w:t>ondisi normal dimana tidak ada pandemi Covid-19 produksi alat pelindung diri di Indonesia mengala</w:t>
      </w:r>
      <w:r w:rsidR="003B47ED">
        <w:rPr>
          <w:b w:val="0"/>
        </w:rPr>
        <w:t xml:space="preserve">mi surplus untuk pasar domestik. Persaingan dagang juga terjadi dikala banyak APD import masuk ke pasar domestik, sehingga APD produksi dalam negeri banyak mengalami tekanan harga. Standarisasi produk juga menjadi bagian penting dalam memproduksi alat pelindung diri. Produk APD dalam negeri sudah memenuhi standarisasi </w:t>
      </w:r>
      <w:r w:rsidR="005073F6">
        <w:rPr>
          <w:b w:val="0"/>
        </w:rPr>
        <w:t>medis menurut WHO. Beberapa produk dalam negeri tekah lulus uji ISO 16604 standart level tertinggi WHO (</w:t>
      </w:r>
      <w:r w:rsidR="005073F6" w:rsidRPr="002F4EB3">
        <w:rPr>
          <w:b w:val="0"/>
          <w:i/>
        </w:rPr>
        <w:t>premium grade</w:t>
      </w:r>
      <w:r w:rsidR="005073F6">
        <w:rPr>
          <w:b w:val="0"/>
        </w:rPr>
        <w:t>) yang dilakukan di lembaga uji di Amerika Serikat dan Taiwan, sehingga aman digunakan ole</w:t>
      </w:r>
      <w:r w:rsidR="0056588C">
        <w:rPr>
          <w:b w:val="0"/>
        </w:rPr>
        <w:t xml:space="preserve">h tenaga medis di seluruh dunia. </w:t>
      </w:r>
      <w:r w:rsidR="00EA54E3">
        <w:rPr>
          <w:b w:val="0"/>
        </w:rPr>
        <w:t xml:space="preserve">Produk APD dalam negeri juga mengalami peningkatan signifikan pada produksi </w:t>
      </w:r>
      <w:r w:rsidR="00EA54E3" w:rsidRPr="009766E9">
        <w:rPr>
          <w:b w:val="0"/>
          <w:i/>
        </w:rPr>
        <w:t>coverall/protective suite</w:t>
      </w:r>
      <w:r w:rsidR="00EA54E3">
        <w:rPr>
          <w:b w:val="0"/>
        </w:rPr>
        <w:t xml:space="preserve">, </w:t>
      </w:r>
      <w:r w:rsidR="00EA54E3" w:rsidRPr="009766E9">
        <w:rPr>
          <w:b w:val="0"/>
          <w:i/>
        </w:rPr>
        <w:t>surgical gown</w:t>
      </w:r>
      <w:r w:rsidR="00EA54E3">
        <w:rPr>
          <w:b w:val="0"/>
        </w:rPr>
        <w:t xml:space="preserve"> dan </w:t>
      </w:r>
      <w:r w:rsidR="00EA54E3" w:rsidRPr="009766E9">
        <w:rPr>
          <w:b w:val="0"/>
          <w:i/>
        </w:rPr>
        <w:t>surgical mask</w:t>
      </w:r>
      <w:r w:rsidR="00EA54E3">
        <w:rPr>
          <w:b w:val="0"/>
        </w:rPr>
        <w:t>. Berdasarkan data yang dihimpun Kemenperin dan Kementerian Kesehatan, terjadi surplus produksi APD sampai Desember 2020.</w:t>
      </w:r>
    </w:p>
    <w:p w14:paraId="28C80D2D" w14:textId="3AC2216B" w:rsidR="00EA225F" w:rsidRDefault="00EA225F" w:rsidP="00EA225F">
      <w:pPr>
        <w:ind w:firstLine="709"/>
      </w:pPr>
      <w:r>
        <w:t xml:space="preserve">Teknologi permesinan </w:t>
      </w:r>
      <w:r w:rsidR="009766E9">
        <w:t xml:space="preserve">selain </w:t>
      </w:r>
      <w:r>
        <w:t xml:space="preserve">digunakan untuk </w:t>
      </w:r>
      <w:r w:rsidR="00EA54E3">
        <w:t xml:space="preserve">menjamin kualitas produk </w:t>
      </w:r>
      <w:r w:rsidR="009766E9">
        <w:t xml:space="preserve">juga untuk </w:t>
      </w:r>
      <w:r>
        <w:t xml:space="preserve">meningkatkan produktifitas. </w:t>
      </w:r>
      <w:r w:rsidR="00EA54E3">
        <w:t xml:space="preserve">Salah satu teknologi permesinan yang saat ini dikembangkan adalah </w:t>
      </w:r>
      <w:r w:rsidR="00EA54E3" w:rsidRPr="009766E9">
        <w:rPr>
          <w:i/>
        </w:rPr>
        <w:t>laser cutting</w:t>
      </w:r>
      <w:r w:rsidR="00EA54E3">
        <w:t xml:space="preserve">. </w:t>
      </w:r>
      <w:r>
        <w:t xml:space="preserve">Proses </w:t>
      </w:r>
      <w:r w:rsidR="00EA54E3">
        <w:t xml:space="preserve">pemotongan bahan </w:t>
      </w:r>
      <w:r>
        <w:t xml:space="preserve">menggunakan </w:t>
      </w:r>
      <w:r w:rsidR="00D256CB" w:rsidRPr="009766E9">
        <w:rPr>
          <w:i/>
        </w:rPr>
        <w:t>laser cutting</w:t>
      </w:r>
      <w:r w:rsidR="00492B3A">
        <w:t xml:space="preserve"> </w:t>
      </w:r>
      <w:r w:rsidR="00EA54E3">
        <w:t xml:space="preserve">telah </w:t>
      </w:r>
      <w:r>
        <w:t xml:space="preserve">digunakan untuk memotong </w:t>
      </w:r>
      <w:r w:rsidR="00EA54E3">
        <w:t xml:space="preserve">berbagai jenis </w:t>
      </w:r>
      <w:r>
        <w:t xml:space="preserve">material baik logam, kayu, plastik maupun kain. </w:t>
      </w:r>
      <w:r w:rsidR="00D256CB" w:rsidRPr="009766E9">
        <w:rPr>
          <w:i/>
        </w:rPr>
        <w:t>Laser cutting</w:t>
      </w:r>
      <w:r w:rsidR="00492B3A">
        <w:t xml:space="preserve"> </w:t>
      </w:r>
      <w:r w:rsidR="00EF143B">
        <w:t xml:space="preserve">merupakan </w:t>
      </w:r>
      <w:r w:rsidR="00DE74E5">
        <w:t xml:space="preserve">proses pemotongan menggunakan sinar laser. Sinar laser yang digunakan merupakan sinar laser yang sangat difokuskan sehingga mempunyai energi yang besar, benda yang dilewati oleh sinar laser tersebut akan meleleh, terbakar ataupun menguap tergantung dari jenis dan sifat bahan yang digunakan. Mekanisme kerja dari mesin </w:t>
      </w:r>
      <w:r w:rsidR="00D256CB" w:rsidRPr="00F6135C">
        <w:rPr>
          <w:i/>
        </w:rPr>
        <w:t>laser cutting</w:t>
      </w:r>
      <w:r w:rsidR="00F6135C">
        <w:rPr>
          <w:i/>
        </w:rPr>
        <w:t xml:space="preserve"> </w:t>
      </w:r>
      <w:r w:rsidR="00DE74E5">
        <w:t xml:space="preserve">sebagaimana ditunjukkan pada Gambar 1. </w:t>
      </w:r>
    </w:p>
    <w:p w14:paraId="1DAE42A7" w14:textId="77777777" w:rsidR="00DE74E5" w:rsidRDefault="00DE74E5" w:rsidP="00DE74E5">
      <w:pPr>
        <w:pStyle w:val="Paragraph"/>
        <w:jc w:val="center"/>
        <w:rPr>
          <w:lang w:val="id-ID"/>
        </w:rPr>
      </w:pPr>
      <w:r>
        <w:rPr>
          <w:noProof/>
        </w:rPr>
        <w:drawing>
          <wp:inline distT="0" distB="0" distL="0" distR="0" wp14:anchorId="426C5C05" wp14:editId="521305CE">
            <wp:extent cx="2072131" cy="1725255"/>
            <wp:effectExtent l="0" t="0" r="444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2910" cy="1750882"/>
                    </a:xfrm>
                    <a:prstGeom prst="rect">
                      <a:avLst/>
                    </a:prstGeom>
                  </pic:spPr>
                </pic:pic>
              </a:graphicData>
            </a:graphic>
          </wp:inline>
        </w:drawing>
      </w:r>
    </w:p>
    <w:p w14:paraId="413FC933" w14:textId="77777777" w:rsidR="00DE74E5" w:rsidRDefault="00DE74E5" w:rsidP="00DE74E5">
      <w:pPr>
        <w:pStyle w:val="Paragraph"/>
        <w:jc w:val="center"/>
        <w:rPr>
          <w:lang w:val="id-ID"/>
        </w:rPr>
      </w:pPr>
      <w:r>
        <w:rPr>
          <w:lang w:val="id-ID"/>
        </w:rPr>
        <w:t xml:space="preserve">Gambar 1. Mekanisme kerja </w:t>
      </w:r>
      <w:r w:rsidRPr="00F6135C">
        <w:rPr>
          <w:i/>
          <w:lang w:val="id-ID"/>
        </w:rPr>
        <w:t>laser cutting</w:t>
      </w:r>
    </w:p>
    <w:p w14:paraId="47167CC6" w14:textId="77777777" w:rsidR="00243355" w:rsidRDefault="00243355" w:rsidP="00DE74E5">
      <w:pPr>
        <w:pStyle w:val="Paragraph"/>
        <w:jc w:val="center"/>
        <w:rPr>
          <w:lang w:val="id-ID"/>
        </w:rPr>
      </w:pPr>
    </w:p>
    <w:p w14:paraId="44BD8A33" w14:textId="4FD6951C" w:rsidR="00EA54E3" w:rsidRDefault="00DE74E5" w:rsidP="00B10B6C">
      <w:pPr>
        <w:pStyle w:val="Paragraph"/>
        <w:rPr>
          <w:lang w:val="id-ID"/>
        </w:rPr>
      </w:pPr>
      <w:r>
        <w:rPr>
          <w:lang w:val="id-ID"/>
        </w:rPr>
        <w:t xml:space="preserve">Gambar 1. Menjelaskan proses kerja </w:t>
      </w:r>
      <w:r w:rsidR="00D256CB" w:rsidRPr="009766E9">
        <w:rPr>
          <w:i/>
          <w:lang w:val="id-ID"/>
        </w:rPr>
        <w:t>laser cutting</w:t>
      </w:r>
      <w:r w:rsidR="009766E9">
        <w:rPr>
          <w:lang w:val="id-ID"/>
        </w:rPr>
        <w:t xml:space="preserve"> </w:t>
      </w:r>
      <w:r>
        <w:rPr>
          <w:lang w:val="id-ID"/>
        </w:rPr>
        <w:t>yang menggunakan gas CO</w:t>
      </w:r>
      <w:r w:rsidR="00F6135C">
        <w:rPr>
          <w:lang w:val="id-ID"/>
        </w:rPr>
        <w:t xml:space="preserve"> </w:t>
      </w:r>
      <w:r>
        <w:rPr>
          <w:lang w:val="id-ID"/>
        </w:rPr>
        <w:t>ataupun nitrogen pada beberapa jenis</w:t>
      </w:r>
      <w:r w:rsidR="00243355">
        <w:rPr>
          <w:lang w:val="id-ID"/>
        </w:rPr>
        <w:t xml:space="preserve"> lainnya</w:t>
      </w:r>
      <w:r>
        <w:rPr>
          <w:lang w:val="id-ID"/>
        </w:rPr>
        <w:t xml:space="preserve">. Sinar laser memiliki diameter sekitar ¾ inchi </w:t>
      </w:r>
      <w:r w:rsidR="008F11FE">
        <w:rPr>
          <w:lang w:val="id-ID"/>
        </w:rPr>
        <w:t>ketika dikeluarkan dari resonator laser. Laser yang keluar kemudian dibelokkan dengan dengan pembelok sinar laser</w:t>
      </w:r>
      <w:r w:rsidR="00243355">
        <w:rPr>
          <w:lang w:val="id-ID"/>
        </w:rPr>
        <w:t xml:space="preserve"> yang terbuat dari cermin. Laser dibelokkan ke lensa fokus yang akan mengkonsentrasikan laser tersebut. Laser yang telah dikonsentrasikan kemudian </w:t>
      </w:r>
      <w:r w:rsidR="009766E9">
        <w:rPr>
          <w:lang w:val="id-ID"/>
        </w:rPr>
        <w:t xml:space="preserve">melewati </w:t>
      </w:r>
      <w:r w:rsidR="00243355">
        <w:rPr>
          <w:lang w:val="id-ID"/>
        </w:rPr>
        <w:t>nozzle bersamaan dengan gas bertekanan akan memo</w:t>
      </w:r>
      <w:r w:rsidR="00EA54E3">
        <w:rPr>
          <w:lang w:val="id-ID"/>
        </w:rPr>
        <w:t xml:space="preserve">tong atau melubangi benda kerja. </w:t>
      </w:r>
    </w:p>
    <w:p w14:paraId="366BB14D" w14:textId="22B041AC" w:rsidR="00B10B6C" w:rsidRDefault="008B4427" w:rsidP="00B10B6C">
      <w:pPr>
        <w:autoSpaceDE w:val="0"/>
        <w:autoSpaceDN w:val="0"/>
        <w:adjustRightInd w:val="0"/>
        <w:ind w:firstLine="720"/>
      </w:pPr>
      <w:r>
        <w:t xml:space="preserve">Kualitas produk yang terjamin secara berkelanjutan serta meminimalisir </w:t>
      </w:r>
      <w:r w:rsidR="002179A7">
        <w:t>produk rusak (</w:t>
      </w:r>
      <w:r w:rsidR="002179A7" w:rsidRPr="00B10B6C">
        <w:rPr>
          <w:i/>
        </w:rPr>
        <w:t>rejected</w:t>
      </w:r>
      <w:r w:rsidR="002F4EB3">
        <w:rPr>
          <w:i/>
        </w:rPr>
        <w:t xml:space="preserve"> </w:t>
      </w:r>
      <w:r w:rsidR="002179A7">
        <w:t>) merupakan alasan utama diberlakukannya otomatisasi permesinan di industri. Beberapa mesin non konvensional membutuhkan proses setting</w:t>
      </w:r>
      <w:r w:rsidR="005163FB">
        <w:t xml:space="preserve"> yang cermat sebelum dioperasikan. </w:t>
      </w:r>
      <w:r w:rsidR="005163FB">
        <w:lastRenderedPageBreak/>
        <w:t xml:space="preserve">Keakurasian ukuran produk terhadap </w:t>
      </w:r>
      <w:r w:rsidR="009766E9">
        <w:t xml:space="preserve">ukuran </w:t>
      </w:r>
      <w:r w:rsidR="005163FB">
        <w:t>desain dapat disebabkan ketidakteraturan permukaan potong akibat tingkat kekasaran yang tinggi. Peningkatan kecepatan potong dan kedalaman potong rendah akan menurunkan kek</w:t>
      </w:r>
      <w:r w:rsidR="0056588C">
        <w:t>asaran permukaan benda potong [3].</w:t>
      </w:r>
      <w:r w:rsidR="005163FB">
        <w:t xml:space="preserve"> Terdapat pengaruh yang signifikan </w:t>
      </w:r>
      <w:r w:rsidR="00B10B6C">
        <w:t xml:space="preserve">parameter kecepatan pemakanan, putaran spindel dan diameter benda potong terhadap kekasaran permukaan. Diameter benda yang relatif kecil tingkat kekasarannya menurun dengan kecepatan pemakanan dan putaran yang sama </w:t>
      </w:r>
      <w:r w:rsidR="0056588C">
        <w:t xml:space="preserve">[4]. </w:t>
      </w:r>
      <w:r w:rsidR="00B10B6C">
        <w:t>Berdasarkan hasil penelitian di atas, keakurasian ukuran menjadi hal yang penting untuk diteli</w:t>
      </w:r>
      <w:r w:rsidR="009766E9">
        <w:t xml:space="preserve">iti sekalipun pada mesin </w:t>
      </w:r>
      <w:r w:rsidR="00B10B6C">
        <w:t xml:space="preserve">non konvensional. </w:t>
      </w:r>
    </w:p>
    <w:p w14:paraId="5C7DAA97" w14:textId="4E3CF9AA" w:rsidR="00065EFF" w:rsidRPr="002F4EB3" w:rsidRDefault="00D87603" w:rsidP="00243355">
      <w:pPr>
        <w:pStyle w:val="Paragraph"/>
        <w:rPr>
          <w:szCs w:val="22"/>
          <w:lang w:val="id-ID"/>
        </w:rPr>
      </w:pPr>
      <w:r w:rsidRPr="002F4EB3">
        <w:rPr>
          <w:szCs w:val="22"/>
          <w:lang w:val="id-ID"/>
        </w:rPr>
        <w:t xml:space="preserve">Topeng muka </w:t>
      </w:r>
      <w:r w:rsidR="009766E9">
        <w:rPr>
          <w:szCs w:val="22"/>
          <w:lang w:val="id-ID"/>
        </w:rPr>
        <w:t xml:space="preserve">sebagai komponen </w:t>
      </w:r>
      <w:r w:rsidRPr="009766E9">
        <w:rPr>
          <w:i/>
          <w:szCs w:val="22"/>
          <w:lang w:val="id-ID"/>
        </w:rPr>
        <w:t>face shield</w:t>
      </w:r>
      <w:r w:rsidRPr="002F4EB3">
        <w:rPr>
          <w:szCs w:val="22"/>
          <w:lang w:val="id-ID"/>
        </w:rPr>
        <w:t xml:space="preserve"> sebagai bagian utama </w:t>
      </w:r>
      <w:r w:rsidR="00C72A90" w:rsidRPr="002F4EB3">
        <w:rPr>
          <w:szCs w:val="22"/>
          <w:lang w:val="id-ID"/>
        </w:rPr>
        <w:t xml:space="preserve">menggunakan mika plastik </w:t>
      </w:r>
      <w:r w:rsidRPr="002F4EB3">
        <w:rPr>
          <w:szCs w:val="22"/>
          <w:lang w:val="id-ID"/>
        </w:rPr>
        <w:t xml:space="preserve"> </w:t>
      </w:r>
      <w:r w:rsidR="00F76894" w:rsidRPr="002F4EB3">
        <w:rPr>
          <w:szCs w:val="22"/>
          <w:lang w:val="id-ID"/>
        </w:rPr>
        <w:t xml:space="preserve"> </w:t>
      </w:r>
      <w:r w:rsidRPr="002F4EB3">
        <w:rPr>
          <w:szCs w:val="22"/>
          <w:lang w:val="id-ID"/>
        </w:rPr>
        <w:t>polimer jenis PET (</w:t>
      </w:r>
      <w:r w:rsidRPr="00492B3A">
        <w:rPr>
          <w:i/>
          <w:szCs w:val="22"/>
          <w:lang w:val="id-ID"/>
        </w:rPr>
        <w:t>Polyetylene tetralyde</w:t>
      </w:r>
      <w:r w:rsidR="00F76894" w:rsidRPr="002F4EB3">
        <w:rPr>
          <w:szCs w:val="22"/>
          <w:lang w:val="id-ID"/>
        </w:rPr>
        <w:t>)</w:t>
      </w:r>
      <w:r w:rsidR="00AF0B5B" w:rsidRPr="002F4EB3">
        <w:rPr>
          <w:szCs w:val="22"/>
          <w:lang w:val="id-ID"/>
        </w:rPr>
        <w:t xml:space="preserve"> yang banyak digunakan </w:t>
      </w:r>
      <w:r w:rsidR="00F76894" w:rsidRPr="002F4EB3">
        <w:rPr>
          <w:szCs w:val="22"/>
          <w:lang w:val="id-ID"/>
        </w:rPr>
        <w:t xml:space="preserve"> </w:t>
      </w:r>
      <w:r w:rsidR="00AF0B5B" w:rsidRPr="002F4EB3">
        <w:rPr>
          <w:szCs w:val="22"/>
          <w:lang w:val="id-ID"/>
        </w:rPr>
        <w:t xml:space="preserve">untuk berbagai keperluan </w:t>
      </w:r>
      <w:r w:rsidRPr="002F4EB3">
        <w:rPr>
          <w:szCs w:val="22"/>
          <w:lang w:val="id-ID"/>
        </w:rPr>
        <w:t>terutama sebagai kemasan air mineral. Mika p</w:t>
      </w:r>
      <w:r w:rsidR="00F76894" w:rsidRPr="002F4EB3">
        <w:rPr>
          <w:szCs w:val="22"/>
          <w:lang w:val="id-ID"/>
        </w:rPr>
        <w:t xml:space="preserve">lastik sendiri </w:t>
      </w:r>
      <w:r w:rsidRPr="002F4EB3">
        <w:rPr>
          <w:szCs w:val="22"/>
          <w:lang w:val="id-ID"/>
        </w:rPr>
        <w:t xml:space="preserve">dalam banyak jenis digunakan dalam kehidupan sehari-hari </w:t>
      </w:r>
      <w:r w:rsidR="00F76894" w:rsidRPr="002F4EB3">
        <w:rPr>
          <w:szCs w:val="22"/>
          <w:lang w:val="id-ID"/>
        </w:rPr>
        <w:t>untuk k</w:t>
      </w:r>
      <w:r w:rsidR="00AF0B5B" w:rsidRPr="002F4EB3">
        <w:rPr>
          <w:szCs w:val="22"/>
          <w:lang w:val="id-ID"/>
        </w:rPr>
        <w:t>emasan, karena tahan panas, ulet dan tra</w:t>
      </w:r>
      <w:r w:rsidR="0056588C">
        <w:rPr>
          <w:szCs w:val="22"/>
          <w:lang w:val="id-ID"/>
        </w:rPr>
        <w:t xml:space="preserve">nsparan [5]. </w:t>
      </w:r>
      <w:r w:rsidR="00C72A90" w:rsidRPr="002F4EB3">
        <w:rPr>
          <w:szCs w:val="22"/>
          <w:lang w:val="id-ID"/>
        </w:rPr>
        <w:t xml:space="preserve">Adapun bagian rangka menggunakan plastik jenis PVC dengan banyak pilihan warna. </w:t>
      </w:r>
      <w:r w:rsidR="00311F14" w:rsidRPr="002F4EB3">
        <w:rPr>
          <w:szCs w:val="22"/>
        </w:rPr>
        <w:t xml:space="preserve">PVC </w:t>
      </w:r>
      <w:proofErr w:type="spellStart"/>
      <w:r w:rsidR="00311F14" w:rsidRPr="002F4EB3">
        <w:rPr>
          <w:szCs w:val="22"/>
        </w:rPr>
        <w:t>merupakan</w:t>
      </w:r>
      <w:proofErr w:type="spellEnd"/>
      <w:r w:rsidR="00311F14" w:rsidRPr="002F4EB3">
        <w:rPr>
          <w:szCs w:val="22"/>
        </w:rPr>
        <w:t xml:space="preserve"> </w:t>
      </w:r>
      <w:proofErr w:type="spellStart"/>
      <w:r w:rsidR="00311F14" w:rsidRPr="002F4EB3">
        <w:rPr>
          <w:szCs w:val="22"/>
        </w:rPr>
        <w:t>plastik</w:t>
      </w:r>
      <w:proofErr w:type="spellEnd"/>
      <w:r w:rsidR="00311F14" w:rsidRPr="002F4EB3">
        <w:rPr>
          <w:szCs w:val="22"/>
        </w:rPr>
        <w:t xml:space="preserve"> yang </w:t>
      </w:r>
      <w:proofErr w:type="spellStart"/>
      <w:r w:rsidR="00311F14" w:rsidRPr="002F4EB3">
        <w:rPr>
          <w:szCs w:val="22"/>
        </w:rPr>
        <w:t>keras</w:t>
      </w:r>
      <w:proofErr w:type="spellEnd"/>
      <w:r w:rsidR="00311F14" w:rsidRPr="002F4EB3">
        <w:rPr>
          <w:szCs w:val="22"/>
        </w:rPr>
        <w:t xml:space="preserve">, </w:t>
      </w:r>
      <w:proofErr w:type="spellStart"/>
      <w:r w:rsidR="00311F14" w:rsidRPr="002F4EB3">
        <w:rPr>
          <w:szCs w:val="22"/>
        </w:rPr>
        <w:t>kaku</w:t>
      </w:r>
      <w:proofErr w:type="spellEnd"/>
      <w:r w:rsidR="00311F14" w:rsidRPr="002F4EB3">
        <w:rPr>
          <w:szCs w:val="22"/>
        </w:rPr>
        <w:t xml:space="preserve">, </w:t>
      </w:r>
      <w:proofErr w:type="spellStart"/>
      <w:r w:rsidR="00311F14" w:rsidRPr="002F4EB3">
        <w:rPr>
          <w:szCs w:val="22"/>
        </w:rPr>
        <w:t>dan</w:t>
      </w:r>
      <w:proofErr w:type="spellEnd"/>
      <w:r w:rsidR="00311F14" w:rsidRPr="002F4EB3">
        <w:rPr>
          <w:szCs w:val="22"/>
        </w:rPr>
        <w:t xml:space="preserve"> </w:t>
      </w:r>
      <w:proofErr w:type="spellStart"/>
      <w:r w:rsidR="00311F14" w:rsidRPr="002F4EB3">
        <w:rPr>
          <w:szCs w:val="22"/>
        </w:rPr>
        <w:t>mudah</w:t>
      </w:r>
      <w:proofErr w:type="spellEnd"/>
      <w:r w:rsidR="00311F14" w:rsidRPr="002F4EB3">
        <w:rPr>
          <w:szCs w:val="22"/>
        </w:rPr>
        <w:t xml:space="preserve"> </w:t>
      </w:r>
      <w:proofErr w:type="spellStart"/>
      <w:r w:rsidR="00311F14" w:rsidRPr="002F4EB3">
        <w:rPr>
          <w:szCs w:val="22"/>
        </w:rPr>
        <w:t>rusak</w:t>
      </w:r>
      <w:proofErr w:type="spellEnd"/>
      <w:r w:rsidR="00311F14" w:rsidRPr="002F4EB3">
        <w:rPr>
          <w:szCs w:val="22"/>
        </w:rPr>
        <w:t xml:space="preserve">, </w:t>
      </w:r>
      <w:proofErr w:type="spellStart"/>
      <w:r w:rsidR="00311F14" w:rsidRPr="002F4EB3">
        <w:rPr>
          <w:szCs w:val="22"/>
        </w:rPr>
        <w:t>dapat</w:t>
      </w:r>
      <w:proofErr w:type="spellEnd"/>
      <w:r w:rsidR="00311F14" w:rsidRPr="002F4EB3">
        <w:rPr>
          <w:szCs w:val="22"/>
        </w:rPr>
        <w:t xml:space="preserve"> </w:t>
      </w:r>
      <w:proofErr w:type="spellStart"/>
      <w:r w:rsidR="00311F14" w:rsidRPr="002F4EB3">
        <w:rPr>
          <w:szCs w:val="22"/>
        </w:rPr>
        <w:t>digunakan</w:t>
      </w:r>
      <w:proofErr w:type="spellEnd"/>
      <w:r w:rsidR="00311F14" w:rsidRPr="002F4EB3">
        <w:rPr>
          <w:szCs w:val="22"/>
        </w:rPr>
        <w:t xml:space="preserve"> </w:t>
      </w:r>
      <w:proofErr w:type="spellStart"/>
      <w:r w:rsidR="00311F14" w:rsidRPr="002F4EB3">
        <w:rPr>
          <w:szCs w:val="22"/>
        </w:rPr>
        <w:t>untuk</w:t>
      </w:r>
      <w:proofErr w:type="spellEnd"/>
      <w:r w:rsidR="00311F14" w:rsidRPr="002F4EB3">
        <w:rPr>
          <w:szCs w:val="22"/>
        </w:rPr>
        <w:t xml:space="preserve"> </w:t>
      </w:r>
      <w:proofErr w:type="spellStart"/>
      <w:r w:rsidR="00311F14" w:rsidRPr="002F4EB3">
        <w:rPr>
          <w:szCs w:val="22"/>
        </w:rPr>
        <w:t>membuat</w:t>
      </w:r>
      <w:proofErr w:type="spellEnd"/>
      <w:r w:rsidR="00311F14" w:rsidRPr="002F4EB3">
        <w:rPr>
          <w:szCs w:val="22"/>
        </w:rPr>
        <w:t xml:space="preserve"> </w:t>
      </w:r>
      <w:proofErr w:type="spellStart"/>
      <w:r w:rsidR="00311F14" w:rsidRPr="002F4EB3">
        <w:rPr>
          <w:szCs w:val="22"/>
        </w:rPr>
        <w:t>pipa</w:t>
      </w:r>
      <w:proofErr w:type="spellEnd"/>
      <w:r w:rsidR="00311F14" w:rsidRPr="002F4EB3">
        <w:rPr>
          <w:szCs w:val="22"/>
        </w:rPr>
        <w:t xml:space="preserve">, </w:t>
      </w:r>
      <w:proofErr w:type="spellStart"/>
      <w:r w:rsidR="00311F14" w:rsidRPr="002F4EB3">
        <w:rPr>
          <w:szCs w:val="22"/>
        </w:rPr>
        <w:t>tongkat</w:t>
      </w:r>
      <w:proofErr w:type="spellEnd"/>
      <w:r w:rsidR="00311F14" w:rsidRPr="002F4EB3">
        <w:rPr>
          <w:szCs w:val="22"/>
        </w:rPr>
        <w:t xml:space="preserve">, </w:t>
      </w:r>
      <w:proofErr w:type="spellStart"/>
      <w:r w:rsidR="00311F14" w:rsidRPr="002F4EB3">
        <w:rPr>
          <w:szCs w:val="22"/>
        </w:rPr>
        <w:t>dan</w:t>
      </w:r>
      <w:proofErr w:type="spellEnd"/>
      <w:r w:rsidR="00311F14" w:rsidRPr="002F4EB3">
        <w:rPr>
          <w:szCs w:val="22"/>
        </w:rPr>
        <w:t xml:space="preserve"> </w:t>
      </w:r>
      <w:proofErr w:type="spellStart"/>
      <w:r w:rsidR="00311F14" w:rsidRPr="002F4EB3">
        <w:rPr>
          <w:szCs w:val="22"/>
        </w:rPr>
        <w:t>pelapis</w:t>
      </w:r>
      <w:proofErr w:type="spellEnd"/>
      <w:r w:rsidR="00311F14" w:rsidRPr="002F4EB3">
        <w:rPr>
          <w:szCs w:val="22"/>
        </w:rPr>
        <w:t xml:space="preserve"> </w:t>
      </w:r>
      <w:proofErr w:type="spellStart"/>
      <w:r w:rsidR="00311F14" w:rsidRPr="002F4EB3">
        <w:rPr>
          <w:szCs w:val="22"/>
        </w:rPr>
        <w:t>lantai</w:t>
      </w:r>
      <w:proofErr w:type="spellEnd"/>
      <w:r w:rsidR="0056588C">
        <w:rPr>
          <w:szCs w:val="22"/>
          <w:lang w:val="id-ID"/>
        </w:rPr>
        <w:t xml:space="preserve">. </w:t>
      </w:r>
      <w:r w:rsidR="00E761D8" w:rsidRPr="002F4EB3">
        <w:rPr>
          <w:szCs w:val="22"/>
          <w:lang w:val="id-ID"/>
        </w:rPr>
        <w:t xml:space="preserve">Polivinil adalah salah satu jenis plastik yang dibuat secara </w:t>
      </w:r>
      <w:r w:rsidR="00E761D8" w:rsidRPr="00287AF5">
        <w:rPr>
          <w:i/>
          <w:szCs w:val="22"/>
          <w:lang w:val="id-ID"/>
        </w:rPr>
        <w:t>termoplastic</w:t>
      </w:r>
      <w:r w:rsidR="00E761D8" w:rsidRPr="002F4EB3">
        <w:rPr>
          <w:szCs w:val="22"/>
          <w:lang w:val="id-ID"/>
        </w:rPr>
        <w:t>.</w:t>
      </w:r>
      <w:r w:rsidR="00C72A90" w:rsidRPr="002F4EB3">
        <w:rPr>
          <w:szCs w:val="22"/>
          <w:lang w:val="id-ID"/>
        </w:rPr>
        <w:t xml:space="preserve"> </w:t>
      </w:r>
      <w:r w:rsidR="00E761D8" w:rsidRPr="002F4EB3">
        <w:rPr>
          <w:szCs w:val="22"/>
          <w:lang w:val="id-ID"/>
        </w:rPr>
        <w:t>Sifat PVC adalah keras, kaku, dan sedikit rapuh, dapat melunak pada pemanasan 80°C tanpa titik lebur yang tajam. Jika suhu diturunkan, maka PVC akan menjadi rapuh dan jika massanya dinaikkan maka sifat liatnya semakin besar</w:t>
      </w:r>
      <w:r w:rsidR="00C72A90" w:rsidRPr="002F4EB3">
        <w:rPr>
          <w:szCs w:val="22"/>
          <w:lang w:val="id-ID"/>
        </w:rPr>
        <w:t xml:space="preserve"> </w:t>
      </w:r>
      <w:r w:rsidR="0056588C">
        <w:rPr>
          <w:szCs w:val="22"/>
          <w:lang w:val="id-ID"/>
        </w:rPr>
        <w:t xml:space="preserve">[6]. </w:t>
      </w:r>
      <w:r w:rsidR="00BF70C4" w:rsidRPr="002F4EB3">
        <w:rPr>
          <w:szCs w:val="22"/>
          <w:lang w:val="id-ID"/>
        </w:rPr>
        <w:t xml:space="preserve">Gambar 2. </w:t>
      </w:r>
      <w:r w:rsidR="00C72A90" w:rsidRPr="002F4EB3">
        <w:rPr>
          <w:szCs w:val="22"/>
          <w:lang w:val="id-ID"/>
        </w:rPr>
        <w:t>Bagian utama dari APD face shield</w:t>
      </w:r>
      <w:r w:rsidR="00BF70C4" w:rsidRPr="002F4EB3">
        <w:rPr>
          <w:szCs w:val="22"/>
          <w:lang w:val="id-ID"/>
        </w:rPr>
        <w:t xml:space="preserve">. </w:t>
      </w:r>
    </w:p>
    <w:p w14:paraId="450C6477" w14:textId="77777777" w:rsidR="00487A26" w:rsidRDefault="00487A26" w:rsidP="00487A26">
      <w:pPr>
        <w:pStyle w:val="Paragraph"/>
        <w:ind w:firstLine="0"/>
        <w:jc w:val="center"/>
        <w:rPr>
          <w:rFonts w:ascii="Times New Roman" w:hAnsi="Times New Roman"/>
          <w:szCs w:val="22"/>
          <w:lang w:val="id-ID"/>
        </w:rPr>
      </w:pPr>
      <w:r>
        <w:rPr>
          <w:noProof/>
        </w:rPr>
        <w:drawing>
          <wp:inline distT="0" distB="0" distL="0" distR="0" wp14:anchorId="094090FD" wp14:editId="73CCD9C0">
            <wp:extent cx="3248496" cy="2464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80190" cy="2488206"/>
                    </a:xfrm>
                    <a:prstGeom prst="rect">
                      <a:avLst/>
                    </a:prstGeom>
                  </pic:spPr>
                </pic:pic>
              </a:graphicData>
            </a:graphic>
          </wp:inline>
        </w:drawing>
      </w:r>
    </w:p>
    <w:p w14:paraId="1E8B241B" w14:textId="077714E8" w:rsidR="00487A26" w:rsidRPr="008658A5" w:rsidRDefault="00487A26" w:rsidP="00487A26">
      <w:pPr>
        <w:pStyle w:val="Paragraph"/>
        <w:ind w:firstLine="0"/>
        <w:jc w:val="center"/>
        <w:rPr>
          <w:szCs w:val="22"/>
          <w:lang w:val="id-ID"/>
        </w:rPr>
      </w:pPr>
      <w:r w:rsidRPr="008658A5">
        <w:rPr>
          <w:szCs w:val="22"/>
          <w:lang w:val="id-ID"/>
        </w:rPr>
        <w:t xml:space="preserve">Gambar 2. Bagian utama dari APD </w:t>
      </w:r>
      <w:r w:rsidRPr="00287AF5">
        <w:rPr>
          <w:i/>
          <w:szCs w:val="22"/>
          <w:lang w:val="id-ID"/>
        </w:rPr>
        <w:t>face shield</w:t>
      </w:r>
    </w:p>
    <w:p w14:paraId="7AFBB943" w14:textId="77777777" w:rsidR="00487A26" w:rsidRPr="008658A5" w:rsidRDefault="00487A26" w:rsidP="00487A26">
      <w:pPr>
        <w:pStyle w:val="Paragraph"/>
        <w:ind w:firstLine="0"/>
        <w:jc w:val="center"/>
        <w:rPr>
          <w:szCs w:val="22"/>
          <w:lang w:val="id-ID"/>
        </w:rPr>
      </w:pPr>
    </w:p>
    <w:p w14:paraId="4FCC9434" w14:textId="7E9E833A" w:rsidR="00654D12" w:rsidRPr="008658A5" w:rsidRDefault="00287AF5" w:rsidP="00243355">
      <w:pPr>
        <w:pStyle w:val="Paragraph"/>
        <w:rPr>
          <w:szCs w:val="22"/>
          <w:lang w:val="id-ID"/>
        </w:rPr>
      </w:pPr>
      <w:r>
        <w:rPr>
          <w:szCs w:val="22"/>
          <w:lang w:val="id-ID"/>
        </w:rPr>
        <w:t xml:space="preserve">Masker kain juga menjadi </w:t>
      </w:r>
      <w:r w:rsidR="00654D12" w:rsidRPr="008658A5">
        <w:rPr>
          <w:szCs w:val="22"/>
          <w:lang w:val="id-ID"/>
        </w:rPr>
        <w:t xml:space="preserve">APD </w:t>
      </w:r>
      <w:r>
        <w:rPr>
          <w:szCs w:val="22"/>
          <w:lang w:val="id-ID"/>
        </w:rPr>
        <w:t xml:space="preserve">pilihan </w:t>
      </w:r>
      <w:r w:rsidR="00654D12" w:rsidRPr="008658A5">
        <w:rPr>
          <w:szCs w:val="22"/>
          <w:lang w:val="id-ID"/>
        </w:rPr>
        <w:t>untuk mencegah penularan virus Corona/Covid 19</w:t>
      </w:r>
      <w:r>
        <w:rPr>
          <w:szCs w:val="22"/>
          <w:lang w:val="id-ID"/>
        </w:rPr>
        <w:t xml:space="preserve"> melalui hidung dan mulut</w:t>
      </w:r>
      <w:r w:rsidR="00654D12" w:rsidRPr="008658A5">
        <w:rPr>
          <w:szCs w:val="22"/>
          <w:lang w:val="id-ID"/>
        </w:rPr>
        <w:t xml:space="preserve">. Berbagai macam masker di produksi </w:t>
      </w:r>
      <w:r w:rsidR="00C72A90" w:rsidRPr="008658A5">
        <w:rPr>
          <w:szCs w:val="22"/>
          <w:lang w:val="id-ID"/>
        </w:rPr>
        <w:t xml:space="preserve">untuk </w:t>
      </w:r>
      <w:r w:rsidR="00654D12" w:rsidRPr="008658A5">
        <w:rPr>
          <w:szCs w:val="22"/>
          <w:lang w:val="id-ID"/>
        </w:rPr>
        <w:t xml:space="preserve">memenuhi permintaan pasar. Salah satu jenis kain non medis yang populer </w:t>
      </w:r>
      <w:r w:rsidR="00C72A90" w:rsidRPr="008658A5">
        <w:rPr>
          <w:szCs w:val="22"/>
          <w:lang w:val="id-ID"/>
        </w:rPr>
        <w:t xml:space="preserve">di saat pandemi Covid-19 dan </w:t>
      </w:r>
      <w:r w:rsidR="00654D12" w:rsidRPr="008658A5">
        <w:rPr>
          <w:szCs w:val="22"/>
          <w:lang w:val="id-ID"/>
        </w:rPr>
        <w:t xml:space="preserve">digunakan sebagai bahan masker adalah </w:t>
      </w:r>
      <w:r w:rsidR="002F4EB3" w:rsidRPr="008658A5">
        <w:rPr>
          <w:szCs w:val="22"/>
          <w:lang w:val="id-ID"/>
        </w:rPr>
        <w:t xml:space="preserve">jenis </w:t>
      </w:r>
      <w:r w:rsidR="00654D12" w:rsidRPr="008658A5">
        <w:rPr>
          <w:szCs w:val="22"/>
          <w:lang w:val="id-ID"/>
        </w:rPr>
        <w:t>scuba. Pemilihan jenis kain scuba atas pertimbangan struktur</w:t>
      </w:r>
      <w:r>
        <w:rPr>
          <w:szCs w:val="22"/>
          <w:lang w:val="id-ID"/>
        </w:rPr>
        <w:t>nya</w:t>
      </w:r>
      <w:r w:rsidR="00654D12" w:rsidRPr="008658A5">
        <w:rPr>
          <w:szCs w:val="22"/>
          <w:lang w:val="id-ID"/>
        </w:rPr>
        <w:t xml:space="preserve"> elastis, tebal, nyaman dipakai dan harga relatif murah, walaupun secara medis masih perlu dilakukan penelitian</w:t>
      </w:r>
      <w:r w:rsidR="00274390">
        <w:rPr>
          <w:szCs w:val="22"/>
          <w:lang w:val="id-ID"/>
        </w:rPr>
        <w:t xml:space="preserve">. </w:t>
      </w:r>
      <w:r w:rsidR="00BF70C4" w:rsidRPr="008658A5">
        <w:rPr>
          <w:szCs w:val="22"/>
          <w:lang w:val="id-ID"/>
        </w:rPr>
        <w:t xml:space="preserve">Gambar 3. Produk APD masker berbahan kain </w:t>
      </w:r>
      <w:r w:rsidR="002F4EB3" w:rsidRPr="008658A5">
        <w:rPr>
          <w:szCs w:val="22"/>
          <w:lang w:val="id-ID"/>
        </w:rPr>
        <w:t xml:space="preserve">jenis </w:t>
      </w:r>
      <w:r w:rsidR="00BF70C4" w:rsidRPr="008658A5">
        <w:rPr>
          <w:szCs w:val="22"/>
          <w:lang w:val="id-ID"/>
        </w:rPr>
        <w:t>scuba.</w:t>
      </w:r>
    </w:p>
    <w:p w14:paraId="765E69A0" w14:textId="77777777" w:rsidR="00E370D0" w:rsidRDefault="00F32C8D" w:rsidP="00F32C8D">
      <w:pPr>
        <w:pStyle w:val="Paragraph"/>
        <w:ind w:firstLine="0"/>
        <w:jc w:val="center"/>
        <w:rPr>
          <w:noProof/>
        </w:rPr>
      </w:pPr>
      <w:r w:rsidRPr="00F32C8D">
        <w:rPr>
          <w:noProof/>
        </w:rPr>
        <w:lastRenderedPageBreak/>
        <w:drawing>
          <wp:inline distT="0" distB="0" distL="0" distR="0" wp14:anchorId="5D083849" wp14:editId="1F643398">
            <wp:extent cx="3363808" cy="1657350"/>
            <wp:effectExtent l="0" t="0" r="8255" b="0"/>
            <wp:docPr id="9" name="Picture 9" descr="C:\Users\PC\AppData\Local\Temp\WhatsApp Image 2020-07-14 at 20.2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hatsApp Image 2020-07-14 at 20.22.38.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6815" cy="1673613"/>
                    </a:xfrm>
                    <a:prstGeom prst="rect">
                      <a:avLst/>
                    </a:prstGeom>
                    <a:noFill/>
                    <a:ln>
                      <a:noFill/>
                    </a:ln>
                  </pic:spPr>
                </pic:pic>
              </a:graphicData>
            </a:graphic>
          </wp:inline>
        </w:drawing>
      </w:r>
    </w:p>
    <w:p w14:paraId="1F071E0E" w14:textId="77777777" w:rsidR="00F32C8D" w:rsidRDefault="00F32C8D" w:rsidP="00E370D0">
      <w:pPr>
        <w:pStyle w:val="Paragraph"/>
        <w:jc w:val="center"/>
        <w:rPr>
          <w:rFonts w:ascii="Times New Roman" w:hAnsi="Times New Roman"/>
          <w:szCs w:val="22"/>
          <w:lang w:val="id-ID"/>
        </w:rPr>
      </w:pPr>
    </w:p>
    <w:p w14:paraId="6F18CD89" w14:textId="77777777" w:rsidR="00E370D0" w:rsidRPr="008658A5" w:rsidRDefault="008F7E45" w:rsidP="008F7E45">
      <w:pPr>
        <w:pStyle w:val="Paragraph"/>
        <w:jc w:val="center"/>
        <w:rPr>
          <w:szCs w:val="22"/>
          <w:lang w:val="id-ID"/>
        </w:rPr>
      </w:pPr>
      <w:r w:rsidRPr="008658A5">
        <w:rPr>
          <w:szCs w:val="22"/>
          <w:lang w:val="id-ID"/>
        </w:rPr>
        <w:t>Gambar 3. APD masker kain</w:t>
      </w:r>
    </w:p>
    <w:p w14:paraId="25C478C4" w14:textId="77777777" w:rsidR="00C10AE3" w:rsidRPr="008658A5" w:rsidRDefault="00C10AE3" w:rsidP="008F7E45">
      <w:pPr>
        <w:pStyle w:val="Paragraph"/>
        <w:jc w:val="center"/>
        <w:rPr>
          <w:szCs w:val="22"/>
          <w:lang w:val="id-ID"/>
        </w:rPr>
      </w:pPr>
    </w:p>
    <w:p w14:paraId="2591E16E" w14:textId="08317AB4" w:rsidR="00311F14" w:rsidRPr="008658A5" w:rsidRDefault="00065EFF" w:rsidP="00243355">
      <w:pPr>
        <w:pStyle w:val="Paragraph"/>
        <w:rPr>
          <w:color w:val="000000" w:themeColor="text1"/>
          <w:szCs w:val="22"/>
          <w:lang w:val="id-ID"/>
        </w:rPr>
      </w:pPr>
      <w:r w:rsidRPr="008658A5">
        <w:rPr>
          <w:color w:val="000000" w:themeColor="text1"/>
          <w:szCs w:val="22"/>
          <w:lang w:val="id-ID"/>
        </w:rPr>
        <w:t xml:space="preserve">Penelitian ini bertujuan mengetahui tingkat keakurasian </w:t>
      </w:r>
      <w:r w:rsidR="005E3358" w:rsidRPr="008658A5">
        <w:rPr>
          <w:color w:val="000000" w:themeColor="text1"/>
          <w:szCs w:val="22"/>
          <w:lang w:val="id-ID"/>
        </w:rPr>
        <w:t xml:space="preserve">hasil pemotongan, konsumsi energi </w:t>
      </w:r>
      <w:r w:rsidR="00287AF5">
        <w:rPr>
          <w:color w:val="000000" w:themeColor="text1"/>
          <w:szCs w:val="22"/>
          <w:lang w:val="id-ID"/>
        </w:rPr>
        <w:t xml:space="preserve">listrik </w:t>
      </w:r>
      <w:r w:rsidR="005E3358" w:rsidRPr="008658A5">
        <w:rPr>
          <w:color w:val="000000" w:themeColor="text1"/>
          <w:szCs w:val="22"/>
          <w:lang w:val="id-ID"/>
        </w:rPr>
        <w:t>(</w:t>
      </w:r>
      <w:r w:rsidR="00206A47" w:rsidRPr="008658A5">
        <w:rPr>
          <w:color w:val="000000" w:themeColor="text1"/>
          <w:szCs w:val="22"/>
          <w:lang w:val="id-ID"/>
        </w:rPr>
        <w:t>K</w:t>
      </w:r>
      <w:r w:rsidR="005E3358" w:rsidRPr="008658A5">
        <w:rPr>
          <w:color w:val="000000" w:themeColor="text1"/>
          <w:szCs w:val="22"/>
          <w:lang w:val="id-ID"/>
        </w:rPr>
        <w:t>W</w:t>
      </w:r>
      <w:r w:rsidR="00C10AE3" w:rsidRPr="008658A5">
        <w:rPr>
          <w:color w:val="000000" w:themeColor="text1"/>
          <w:szCs w:val="22"/>
          <w:lang w:val="id-ID"/>
        </w:rPr>
        <w:t>h</w:t>
      </w:r>
      <w:r w:rsidR="005E3358" w:rsidRPr="008658A5">
        <w:rPr>
          <w:color w:val="000000" w:themeColor="text1"/>
          <w:szCs w:val="22"/>
          <w:lang w:val="id-ID"/>
        </w:rPr>
        <w:t xml:space="preserve">) dan </w:t>
      </w:r>
      <w:r w:rsidR="00653918" w:rsidRPr="008658A5">
        <w:rPr>
          <w:color w:val="000000" w:themeColor="text1"/>
          <w:szCs w:val="22"/>
          <w:lang w:val="id-ID"/>
        </w:rPr>
        <w:t xml:space="preserve">produktifitas </w:t>
      </w:r>
      <w:r w:rsidR="00287AF5">
        <w:rPr>
          <w:color w:val="000000" w:themeColor="text1"/>
          <w:szCs w:val="22"/>
          <w:lang w:val="id-ID"/>
        </w:rPr>
        <w:t xml:space="preserve">terhadap </w:t>
      </w:r>
      <w:r w:rsidR="005E3358" w:rsidRPr="008658A5">
        <w:rPr>
          <w:color w:val="000000" w:themeColor="text1"/>
          <w:szCs w:val="22"/>
          <w:lang w:val="id-ID"/>
        </w:rPr>
        <w:t xml:space="preserve">perubahan kecepatan potong </w:t>
      </w:r>
      <w:r w:rsidR="00C10AE3" w:rsidRPr="008658A5">
        <w:rPr>
          <w:color w:val="000000" w:themeColor="text1"/>
          <w:szCs w:val="22"/>
          <w:lang w:val="id-ID"/>
        </w:rPr>
        <w:t xml:space="preserve">pada </w:t>
      </w:r>
      <w:r w:rsidRPr="008658A5">
        <w:rPr>
          <w:color w:val="000000" w:themeColor="text1"/>
          <w:szCs w:val="22"/>
          <w:lang w:val="id-ID"/>
        </w:rPr>
        <w:t xml:space="preserve">mesin </w:t>
      </w:r>
      <w:r w:rsidR="00D256CB">
        <w:rPr>
          <w:i/>
          <w:color w:val="000000" w:themeColor="text1"/>
          <w:szCs w:val="22"/>
          <w:lang w:val="id-ID"/>
        </w:rPr>
        <w:t>laser cutting</w:t>
      </w:r>
      <w:r w:rsidR="006F39CA">
        <w:rPr>
          <w:i/>
          <w:color w:val="000000" w:themeColor="text1"/>
          <w:szCs w:val="22"/>
          <w:lang w:val="id-ID"/>
        </w:rPr>
        <w:t xml:space="preserve"> </w:t>
      </w:r>
      <w:r w:rsidR="00D55543" w:rsidRPr="008658A5">
        <w:rPr>
          <w:color w:val="000000" w:themeColor="text1"/>
          <w:szCs w:val="22"/>
        </w:rPr>
        <w:t>ZAIKU LS 6040</w:t>
      </w:r>
      <w:r w:rsidR="00C10AE3" w:rsidRPr="008658A5">
        <w:rPr>
          <w:color w:val="000000" w:themeColor="text1"/>
          <w:szCs w:val="22"/>
          <w:lang w:val="id-ID"/>
        </w:rPr>
        <w:t xml:space="preserve">. Adapun bahan yang dipotong adalah </w:t>
      </w:r>
      <w:r w:rsidR="00287AF5">
        <w:rPr>
          <w:color w:val="000000" w:themeColor="text1"/>
          <w:szCs w:val="22"/>
          <w:lang w:val="id-ID"/>
        </w:rPr>
        <w:t>mika plastik jenis P</w:t>
      </w:r>
      <w:r w:rsidR="00206A47" w:rsidRPr="008658A5">
        <w:rPr>
          <w:color w:val="000000" w:themeColor="text1"/>
          <w:szCs w:val="22"/>
          <w:lang w:val="id-ID"/>
        </w:rPr>
        <w:t xml:space="preserve">ET </w:t>
      </w:r>
      <w:r w:rsidR="002F4EB3" w:rsidRPr="008658A5">
        <w:rPr>
          <w:i/>
          <w:color w:val="000000" w:themeColor="text1"/>
          <w:szCs w:val="22"/>
          <w:lang w:val="id-ID"/>
        </w:rPr>
        <w:t>Rigid Sheet</w:t>
      </w:r>
      <w:r w:rsidR="002F4EB3" w:rsidRPr="008658A5">
        <w:rPr>
          <w:color w:val="000000" w:themeColor="text1"/>
          <w:szCs w:val="22"/>
          <w:lang w:val="id-ID"/>
        </w:rPr>
        <w:t xml:space="preserve"> </w:t>
      </w:r>
      <w:r w:rsidRPr="008658A5">
        <w:rPr>
          <w:color w:val="000000" w:themeColor="text1"/>
          <w:szCs w:val="22"/>
          <w:lang w:val="id-ID"/>
        </w:rPr>
        <w:t xml:space="preserve">untuk </w:t>
      </w:r>
      <w:r w:rsidR="00287AF5">
        <w:rPr>
          <w:color w:val="000000" w:themeColor="text1"/>
          <w:szCs w:val="22"/>
          <w:lang w:val="id-ID"/>
        </w:rPr>
        <w:t xml:space="preserve">komponen </w:t>
      </w:r>
      <w:r w:rsidRPr="008658A5">
        <w:rPr>
          <w:i/>
          <w:color w:val="000000" w:themeColor="text1"/>
          <w:szCs w:val="22"/>
          <w:lang w:val="id-ID"/>
        </w:rPr>
        <w:t>face shield</w:t>
      </w:r>
      <w:r w:rsidRPr="008658A5">
        <w:rPr>
          <w:color w:val="000000" w:themeColor="text1"/>
          <w:szCs w:val="22"/>
          <w:lang w:val="id-ID"/>
        </w:rPr>
        <w:t xml:space="preserve"> </w:t>
      </w:r>
      <w:r w:rsidR="00206A47" w:rsidRPr="008658A5">
        <w:rPr>
          <w:color w:val="000000" w:themeColor="text1"/>
          <w:szCs w:val="22"/>
          <w:lang w:val="id-ID"/>
        </w:rPr>
        <w:t xml:space="preserve">dan kain </w:t>
      </w:r>
      <w:r w:rsidR="00C10AE3" w:rsidRPr="008658A5">
        <w:rPr>
          <w:color w:val="000000" w:themeColor="text1"/>
          <w:szCs w:val="22"/>
          <w:lang w:val="id-ID"/>
        </w:rPr>
        <w:t xml:space="preserve">jenis </w:t>
      </w:r>
      <w:r w:rsidR="00206A47" w:rsidRPr="008658A5">
        <w:rPr>
          <w:color w:val="000000" w:themeColor="text1"/>
          <w:szCs w:val="22"/>
          <w:lang w:val="id-ID"/>
        </w:rPr>
        <w:t>scuba</w:t>
      </w:r>
      <w:r w:rsidR="00C10AE3" w:rsidRPr="008658A5">
        <w:rPr>
          <w:color w:val="000000" w:themeColor="text1"/>
          <w:szCs w:val="22"/>
          <w:lang w:val="id-ID"/>
        </w:rPr>
        <w:t xml:space="preserve"> untuk </w:t>
      </w:r>
      <w:r w:rsidR="00287AF5">
        <w:rPr>
          <w:color w:val="000000" w:themeColor="text1"/>
          <w:szCs w:val="22"/>
          <w:lang w:val="id-ID"/>
        </w:rPr>
        <w:t xml:space="preserve">komponen </w:t>
      </w:r>
      <w:r w:rsidR="00C10AE3" w:rsidRPr="008658A5">
        <w:rPr>
          <w:color w:val="000000" w:themeColor="text1"/>
          <w:szCs w:val="22"/>
          <w:lang w:val="id-ID"/>
        </w:rPr>
        <w:t>masker</w:t>
      </w:r>
      <w:r w:rsidR="00206A47" w:rsidRPr="008658A5">
        <w:rPr>
          <w:color w:val="000000" w:themeColor="text1"/>
          <w:szCs w:val="22"/>
          <w:lang w:val="id-ID"/>
        </w:rPr>
        <w:t>.</w:t>
      </w:r>
      <w:r w:rsidRPr="008658A5">
        <w:rPr>
          <w:color w:val="000000" w:themeColor="text1"/>
          <w:szCs w:val="22"/>
          <w:lang w:val="id-ID"/>
        </w:rPr>
        <w:t xml:space="preserve"> </w:t>
      </w:r>
      <w:r w:rsidR="00B7595C" w:rsidRPr="008658A5">
        <w:rPr>
          <w:color w:val="000000" w:themeColor="text1"/>
          <w:szCs w:val="22"/>
          <w:lang w:val="id-ID"/>
        </w:rPr>
        <w:t xml:space="preserve"> </w:t>
      </w:r>
    </w:p>
    <w:p w14:paraId="6881F8B9" w14:textId="77777777" w:rsidR="00243355" w:rsidRPr="00DE74E5" w:rsidRDefault="00243355" w:rsidP="00243355">
      <w:pPr>
        <w:pStyle w:val="Paragraph"/>
        <w:rPr>
          <w:lang w:val="id-ID"/>
        </w:rPr>
      </w:pPr>
    </w:p>
    <w:p w14:paraId="5D2FC126" w14:textId="77777777" w:rsidR="002A39D2" w:rsidRDefault="002843EA" w:rsidP="00F0207D">
      <w:pPr>
        <w:pStyle w:val="Subtitle"/>
        <w:spacing w:before="0" w:after="0"/>
      </w:pPr>
      <w:r>
        <w:t>METODE PENELITIAN</w:t>
      </w:r>
    </w:p>
    <w:p w14:paraId="744B49B1" w14:textId="77777777" w:rsidR="00F0207D" w:rsidRPr="00F0207D" w:rsidRDefault="00F0207D" w:rsidP="00F0207D">
      <w:pPr>
        <w:pStyle w:val="Subtitle0"/>
        <w:spacing w:before="0" w:after="0"/>
      </w:pPr>
    </w:p>
    <w:p w14:paraId="4B02C33D" w14:textId="1BAFED69" w:rsidR="00E05CE8" w:rsidRPr="008658A5" w:rsidRDefault="00586711" w:rsidP="00F0207D">
      <w:pPr>
        <w:pStyle w:val="Subtitle0"/>
        <w:spacing w:before="0" w:after="0"/>
        <w:ind w:firstLine="720"/>
        <w:jc w:val="both"/>
        <w:rPr>
          <w:color w:val="000000" w:themeColor="text1"/>
          <w:szCs w:val="22"/>
        </w:rPr>
      </w:pPr>
      <w:r w:rsidRPr="008658A5">
        <w:rPr>
          <w:b w:val="0"/>
          <w:color w:val="000000" w:themeColor="text1"/>
          <w:szCs w:val="22"/>
        </w:rPr>
        <w:t xml:space="preserve">Penelitian ini menggunakan </w:t>
      </w:r>
      <w:r w:rsidR="009C72A6" w:rsidRPr="008658A5">
        <w:rPr>
          <w:b w:val="0"/>
          <w:color w:val="000000" w:themeColor="text1"/>
          <w:szCs w:val="22"/>
        </w:rPr>
        <w:t xml:space="preserve">mika </w:t>
      </w:r>
      <w:r w:rsidRPr="008658A5">
        <w:rPr>
          <w:b w:val="0"/>
          <w:color w:val="000000" w:themeColor="text1"/>
          <w:szCs w:val="22"/>
        </w:rPr>
        <w:t xml:space="preserve">plastik </w:t>
      </w:r>
      <w:r w:rsidR="00091AD1" w:rsidRPr="008658A5">
        <w:rPr>
          <w:b w:val="0"/>
          <w:color w:val="000000" w:themeColor="text1"/>
          <w:szCs w:val="22"/>
        </w:rPr>
        <w:t xml:space="preserve">jenis </w:t>
      </w:r>
      <w:r w:rsidR="002F4EB3" w:rsidRPr="008658A5">
        <w:rPr>
          <w:b w:val="0"/>
          <w:i/>
          <w:color w:val="000000" w:themeColor="text1"/>
          <w:szCs w:val="22"/>
        </w:rPr>
        <w:t>PET</w:t>
      </w:r>
      <w:r w:rsidR="005B54C7" w:rsidRPr="008658A5">
        <w:rPr>
          <w:b w:val="0"/>
          <w:i/>
          <w:color w:val="000000" w:themeColor="text1"/>
          <w:szCs w:val="22"/>
        </w:rPr>
        <w:t xml:space="preserve"> Rigid Sheet</w:t>
      </w:r>
      <w:r w:rsidRPr="008658A5">
        <w:rPr>
          <w:b w:val="0"/>
          <w:color w:val="000000" w:themeColor="text1"/>
          <w:szCs w:val="22"/>
        </w:rPr>
        <w:t xml:space="preserve"> </w:t>
      </w:r>
      <w:r w:rsidR="00AF0B5B" w:rsidRPr="008658A5">
        <w:rPr>
          <w:b w:val="0"/>
          <w:color w:val="000000" w:themeColor="text1"/>
          <w:szCs w:val="22"/>
        </w:rPr>
        <w:t xml:space="preserve">dengan </w:t>
      </w:r>
      <w:r w:rsidRPr="008658A5">
        <w:rPr>
          <w:b w:val="0"/>
          <w:color w:val="000000" w:themeColor="text1"/>
          <w:szCs w:val="22"/>
        </w:rPr>
        <w:t>ketebalan 0,</w:t>
      </w:r>
      <w:r w:rsidR="002F4EB3" w:rsidRPr="008658A5">
        <w:rPr>
          <w:b w:val="0"/>
          <w:color w:val="000000" w:themeColor="text1"/>
          <w:szCs w:val="22"/>
        </w:rPr>
        <w:t xml:space="preserve">35 </w:t>
      </w:r>
      <w:r w:rsidRPr="008658A5">
        <w:rPr>
          <w:b w:val="0"/>
          <w:color w:val="000000" w:themeColor="text1"/>
          <w:szCs w:val="22"/>
        </w:rPr>
        <w:t>mm</w:t>
      </w:r>
      <w:r w:rsidR="00091AD1" w:rsidRPr="008658A5">
        <w:rPr>
          <w:b w:val="0"/>
          <w:color w:val="000000" w:themeColor="text1"/>
          <w:szCs w:val="22"/>
        </w:rPr>
        <w:t xml:space="preserve"> </w:t>
      </w:r>
      <w:r w:rsidR="009C72A6" w:rsidRPr="008658A5">
        <w:rPr>
          <w:b w:val="0"/>
          <w:color w:val="000000" w:themeColor="text1"/>
          <w:szCs w:val="22"/>
        </w:rPr>
        <w:t xml:space="preserve">sebagai </w:t>
      </w:r>
      <w:r w:rsidR="00287AF5">
        <w:rPr>
          <w:b w:val="0"/>
          <w:color w:val="000000" w:themeColor="text1"/>
          <w:szCs w:val="22"/>
        </w:rPr>
        <w:t xml:space="preserve">topeng </w:t>
      </w:r>
      <w:r w:rsidR="009C72A6" w:rsidRPr="008658A5">
        <w:rPr>
          <w:b w:val="0"/>
          <w:color w:val="000000" w:themeColor="text1"/>
          <w:szCs w:val="22"/>
        </w:rPr>
        <w:t>muka pada</w:t>
      </w:r>
      <w:r w:rsidR="003E275E" w:rsidRPr="008658A5">
        <w:rPr>
          <w:b w:val="0"/>
          <w:color w:val="000000" w:themeColor="text1"/>
          <w:szCs w:val="22"/>
        </w:rPr>
        <w:t xml:space="preserve"> </w:t>
      </w:r>
      <w:r w:rsidR="00287AF5">
        <w:rPr>
          <w:b w:val="0"/>
          <w:color w:val="000000" w:themeColor="text1"/>
          <w:szCs w:val="22"/>
        </w:rPr>
        <w:t>APD</w:t>
      </w:r>
      <w:r w:rsidR="00091AD1" w:rsidRPr="008658A5">
        <w:rPr>
          <w:b w:val="0"/>
          <w:color w:val="000000" w:themeColor="text1"/>
          <w:szCs w:val="22"/>
        </w:rPr>
        <w:t xml:space="preserve"> </w:t>
      </w:r>
      <w:r w:rsidR="00091AD1" w:rsidRPr="008658A5">
        <w:rPr>
          <w:b w:val="0"/>
          <w:i/>
          <w:color w:val="000000" w:themeColor="text1"/>
          <w:szCs w:val="22"/>
        </w:rPr>
        <w:t>face shield</w:t>
      </w:r>
      <w:r w:rsidR="00091AD1" w:rsidRPr="008658A5">
        <w:rPr>
          <w:b w:val="0"/>
          <w:color w:val="000000" w:themeColor="text1"/>
          <w:szCs w:val="22"/>
        </w:rPr>
        <w:t xml:space="preserve"> </w:t>
      </w:r>
      <w:r w:rsidR="00091AD1" w:rsidRPr="006A69E3">
        <w:rPr>
          <w:b w:val="0"/>
          <w:color w:val="000000" w:themeColor="text1"/>
          <w:szCs w:val="22"/>
        </w:rPr>
        <w:t>d</w:t>
      </w:r>
      <w:r w:rsidR="00E345B4" w:rsidRPr="006A69E3">
        <w:rPr>
          <w:b w:val="0"/>
          <w:color w:val="000000" w:themeColor="text1"/>
          <w:szCs w:val="22"/>
        </w:rPr>
        <w:t xml:space="preserve">an kain </w:t>
      </w:r>
      <w:r w:rsidR="00AF0B5B" w:rsidRPr="006A69E3">
        <w:rPr>
          <w:b w:val="0"/>
          <w:color w:val="000000" w:themeColor="text1"/>
          <w:szCs w:val="22"/>
        </w:rPr>
        <w:t>jenis scuba</w:t>
      </w:r>
      <w:r w:rsidR="00287AF5">
        <w:rPr>
          <w:b w:val="0"/>
          <w:color w:val="000000" w:themeColor="text1"/>
          <w:szCs w:val="22"/>
        </w:rPr>
        <w:t xml:space="preserve"> </w:t>
      </w:r>
      <w:r w:rsidR="006A69E3" w:rsidRPr="006A69E3">
        <w:rPr>
          <w:b w:val="0"/>
          <w:color w:val="000000" w:themeColor="text1"/>
          <w:szCs w:val="22"/>
        </w:rPr>
        <w:t xml:space="preserve">280 </w:t>
      </w:r>
      <w:r w:rsidR="002F4EB3" w:rsidRPr="006A69E3">
        <w:rPr>
          <w:b w:val="0"/>
          <w:color w:val="000000" w:themeColor="text1"/>
          <w:szCs w:val="22"/>
        </w:rPr>
        <w:t>GSM</w:t>
      </w:r>
      <w:r w:rsidR="00091AD1" w:rsidRPr="008658A5">
        <w:rPr>
          <w:b w:val="0"/>
          <w:color w:val="FF0000"/>
          <w:szCs w:val="22"/>
        </w:rPr>
        <w:t xml:space="preserve"> </w:t>
      </w:r>
      <w:r w:rsidR="003E275E" w:rsidRPr="008658A5">
        <w:rPr>
          <w:b w:val="0"/>
          <w:color w:val="000000" w:themeColor="text1"/>
          <w:szCs w:val="22"/>
        </w:rPr>
        <w:t xml:space="preserve">sebagai bahan </w:t>
      </w:r>
      <w:r w:rsidR="00091AD1" w:rsidRPr="008658A5">
        <w:rPr>
          <w:b w:val="0"/>
          <w:color w:val="000000" w:themeColor="text1"/>
          <w:szCs w:val="22"/>
        </w:rPr>
        <w:t>masker</w:t>
      </w:r>
      <w:r w:rsidR="00AF0B5B" w:rsidRPr="008658A5">
        <w:rPr>
          <w:b w:val="0"/>
          <w:color w:val="000000" w:themeColor="text1"/>
          <w:szCs w:val="22"/>
        </w:rPr>
        <w:t xml:space="preserve">. Penelitian ini menggunakan mesin </w:t>
      </w:r>
      <w:r w:rsidR="00D256CB">
        <w:rPr>
          <w:b w:val="0"/>
          <w:i/>
          <w:color w:val="000000" w:themeColor="text1"/>
          <w:szCs w:val="22"/>
        </w:rPr>
        <w:t>laser cutting</w:t>
      </w:r>
      <w:r w:rsidR="00492B3A">
        <w:rPr>
          <w:b w:val="0"/>
          <w:i/>
          <w:color w:val="000000" w:themeColor="text1"/>
          <w:szCs w:val="22"/>
        </w:rPr>
        <w:t xml:space="preserve"> </w:t>
      </w:r>
      <w:r w:rsidR="00E05CE8" w:rsidRPr="008658A5">
        <w:rPr>
          <w:b w:val="0"/>
          <w:color w:val="000000" w:themeColor="text1"/>
          <w:szCs w:val="22"/>
        </w:rPr>
        <w:t>ZAIKU LS 6040.</w:t>
      </w:r>
    </w:p>
    <w:p w14:paraId="63014EB1" w14:textId="33AA9189" w:rsidR="00E05CE8" w:rsidRPr="008658A5" w:rsidRDefault="00654D12" w:rsidP="00F0207D">
      <w:pPr>
        <w:pStyle w:val="Subtitle0"/>
        <w:spacing w:before="0" w:after="0"/>
        <w:ind w:firstLine="720"/>
        <w:jc w:val="both"/>
        <w:rPr>
          <w:b w:val="0"/>
        </w:rPr>
      </w:pPr>
      <w:r w:rsidRPr="008658A5">
        <w:rPr>
          <w:b w:val="0"/>
        </w:rPr>
        <w:t>Pengaturan jarak nosel</w:t>
      </w:r>
      <w:r w:rsidR="003E275E" w:rsidRPr="008658A5">
        <w:rPr>
          <w:b w:val="0"/>
        </w:rPr>
        <w:t xml:space="preserve"> </w:t>
      </w:r>
      <w:r w:rsidR="00287AF5">
        <w:rPr>
          <w:b w:val="0"/>
        </w:rPr>
        <w:t xml:space="preserve">terhadap bahan </w:t>
      </w:r>
      <w:r w:rsidR="003E275E" w:rsidRPr="008658A5">
        <w:rPr>
          <w:b w:val="0"/>
        </w:rPr>
        <w:t xml:space="preserve">sebesar 10 </w:t>
      </w:r>
      <w:r w:rsidRPr="008658A5">
        <w:rPr>
          <w:b w:val="0"/>
        </w:rPr>
        <w:t xml:space="preserve">mm </w:t>
      </w:r>
      <w:r w:rsidR="00287AF5">
        <w:rPr>
          <w:b w:val="0"/>
        </w:rPr>
        <w:t xml:space="preserve">untuk </w:t>
      </w:r>
      <w:r w:rsidR="00E345B4" w:rsidRPr="008658A5">
        <w:rPr>
          <w:b w:val="0"/>
        </w:rPr>
        <w:t xml:space="preserve">mika </w:t>
      </w:r>
      <w:r w:rsidR="003E275E" w:rsidRPr="008658A5">
        <w:rPr>
          <w:b w:val="0"/>
        </w:rPr>
        <w:t>plastik P</w:t>
      </w:r>
      <w:r w:rsidR="00E345B4" w:rsidRPr="008658A5">
        <w:rPr>
          <w:b w:val="0"/>
        </w:rPr>
        <w:t>ET</w:t>
      </w:r>
      <w:r w:rsidR="00287AF5">
        <w:rPr>
          <w:b w:val="0"/>
        </w:rPr>
        <w:t xml:space="preserve"> </w:t>
      </w:r>
      <w:r w:rsidR="003E275E" w:rsidRPr="008658A5">
        <w:rPr>
          <w:b w:val="0"/>
        </w:rPr>
        <w:t xml:space="preserve">dan 12 mm </w:t>
      </w:r>
      <w:r w:rsidR="003E275E" w:rsidRPr="008658A5">
        <w:rPr>
          <w:b w:val="0"/>
          <w:color w:val="000000" w:themeColor="text1"/>
        </w:rPr>
        <w:t>untuk bahan kain.</w:t>
      </w:r>
      <w:r w:rsidR="00487A26" w:rsidRPr="008658A5">
        <w:rPr>
          <w:b w:val="0"/>
          <w:color w:val="000000" w:themeColor="text1"/>
        </w:rPr>
        <w:t xml:space="preserve"> </w:t>
      </w:r>
      <w:r w:rsidR="003E275E" w:rsidRPr="008658A5">
        <w:rPr>
          <w:b w:val="0"/>
          <w:color w:val="000000" w:themeColor="text1"/>
        </w:rPr>
        <w:t>D</w:t>
      </w:r>
      <w:r w:rsidRPr="008658A5">
        <w:rPr>
          <w:b w:val="0"/>
          <w:color w:val="000000" w:themeColor="text1"/>
        </w:rPr>
        <w:t>iameter nozel</w:t>
      </w:r>
      <w:r w:rsidR="00C266A6" w:rsidRPr="008658A5">
        <w:rPr>
          <w:b w:val="0"/>
          <w:color w:val="000000" w:themeColor="text1"/>
        </w:rPr>
        <w:t xml:space="preserve"> </w:t>
      </w:r>
      <w:r w:rsidR="002F4EB3" w:rsidRPr="008658A5">
        <w:rPr>
          <w:b w:val="0"/>
          <w:color w:val="000000" w:themeColor="text1"/>
        </w:rPr>
        <w:t xml:space="preserve">sebesar </w:t>
      </w:r>
      <w:r w:rsidR="00C266A6" w:rsidRPr="008658A5">
        <w:rPr>
          <w:b w:val="0"/>
          <w:color w:val="000000" w:themeColor="text1"/>
        </w:rPr>
        <w:t>1</w:t>
      </w:r>
      <w:r w:rsidRPr="008658A5">
        <w:rPr>
          <w:b w:val="0"/>
          <w:color w:val="000000" w:themeColor="text1"/>
        </w:rPr>
        <w:t xml:space="preserve"> mm </w:t>
      </w:r>
      <w:r w:rsidR="002F4EB3" w:rsidRPr="008658A5">
        <w:rPr>
          <w:b w:val="0"/>
          <w:color w:val="000000" w:themeColor="text1"/>
        </w:rPr>
        <w:t xml:space="preserve">dan </w:t>
      </w:r>
      <w:r w:rsidR="00075639">
        <w:rPr>
          <w:b w:val="0"/>
          <w:color w:val="000000" w:themeColor="text1"/>
        </w:rPr>
        <w:t xml:space="preserve">pembakarannya </w:t>
      </w:r>
      <w:r w:rsidR="00AF0B5B" w:rsidRPr="008658A5">
        <w:rPr>
          <w:b w:val="0"/>
          <w:color w:val="000000" w:themeColor="text1"/>
        </w:rPr>
        <w:t xml:space="preserve">menggunakan gas CO. </w:t>
      </w:r>
      <w:r w:rsidR="003E275E" w:rsidRPr="008658A5">
        <w:rPr>
          <w:b w:val="0"/>
          <w:color w:val="000000" w:themeColor="text1"/>
        </w:rPr>
        <w:t xml:space="preserve">Kecepatan potong divariasikan </w:t>
      </w:r>
      <w:r w:rsidR="002F4EB3" w:rsidRPr="008658A5">
        <w:rPr>
          <w:b w:val="0"/>
          <w:color w:val="000000" w:themeColor="text1"/>
        </w:rPr>
        <w:t>dengan menyesuaikan jenis bahan yang dipotong</w:t>
      </w:r>
      <w:r w:rsidR="001250E8" w:rsidRPr="008658A5">
        <w:rPr>
          <w:b w:val="0"/>
          <w:color w:val="000000" w:themeColor="text1"/>
        </w:rPr>
        <w:t xml:space="preserve">. </w:t>
      </w:r>
      <w:r w:rsidR="00075639">
        <w:rPr>
          <w:b w:val="0"/>
          <w:color w:val="000000" w:themeColor="text1"/>
        </w:rPr>
        <w:t xml:space="preserve">Keakurasian </w:t>
      </w:r>
      <w:r w:rsidR="002F4EB3" w:rsidRPr="008658A5">
        <w:rPr>
          <w:b w:val="0"/>
          <w:color w:val="000000" w:themeColor="text1"/>
        </w:rPr>
        <w:t xml:space="preserve">merupakan </w:t>
      </w:r>
      <w:r w:rsidR="003E275E" w:rsidRPr="008658A5">
        <w:rPr>
          <w:b w:val="0"/>
        </w:rPr>
        <w:t>selisih an</w:t>
      </w:r>
      <w:r w:rsidR="00E345B4" w:rsidRPr="008658A5">
        <w:rPr>
          <w:b w:val="0"/>
        </w:rPr>
        <w:t xml:space="preserve">tara ukuran desain dengan </w:t>
      </w:r>
      <w:r w:rsidR="00E05CE8" w:rsidRPr="008658A5">
        <w:rPr>
          <w:b w:val="0"/>
        </w:rPr>
        <w:t xml:space="preserve">ukuran </w:t>
      </w:r>
      <w:r w:rsidR="00E345B4" w:rsidRPr="008658A5">
        <w:rPr>
          <w:b w:val="0"/>
        </w:rPr>
        <w:t>hasil</w:t>
      </w:r>
      <w:r w:rsidR="00075639">
        <w:rPr>
          <w:b w:val="0"/>
        </w:rPr>
        <w:t xml:space="preserve"> dalam satuan mm</w:t>
      </w:r>
      <w:r w:rsidR="00E05CE8" w:rsidRPr="008658A5">
        <w:rPr>
          <w:b w:val="0"/>
        </w:rPr>
        <w:t>. Pengukuran hanya dilakukan pada salah satu titik ukur</w:t>
      </w:r>
      <w:r w:rsidR="002F4EB3" w:rsidRPr="008658A5">
        <w:rPr>
          <w:b w:val="0"/>
        </w:rPr>
        <w:t xml:space="preserve"> saja yaitu panjang 330 mm untuk produk </w:t>
      </w:r>
      <w:r w:rsidR="002F4EB3" w:rsidRPr="008658A5">
        <w:rPr>
          <w:b w:val="0"/>
          <w:i/>
        </w:rPr>
        <w:t>face shield</w:t>
      </w:r>
      <w:r w:rsidR="002F4EB3" w:rsidRPr="008658A5">
        <w:rPr>
          <w:b w:val="0"/>
        </w:rPr>
        <w:t xml:space="preserve"> dan 165 mm untuk produk masker</w:t>
      </w:r>
      <w:r w:rsidR="00075639">
        <w:rPr>
          <w:b w:val="0"/>
        </w:rPr>
        <w:t xml:space="preserve"> sebagaimana Gambar 4 dan 5</w:t>
      </w:r>
      <w:r w:rsidR="002F4EB3" w:rsidRPr="008658A5">
        <w:rPr>
          <w:b w:val="0"/>
        </w:rPr>
        <w:t xml:space="preserve">. </w:t>
      </w:r>
      <w:r w:rsidR="00E05CE8" w:rsidRPr="008658A5">
        <w:rPr>
          <w:b w:val="0"/>
        </w:rPr>
        <w:t>K</w:t>
      </w:r>
      <w:r w:rsidR="001250E8" w:rsidRPr="008658A5">
        <w:rPr>
          <w:b w:val="0"/>
        </w:rPr>
        <w:t>onsumsi energi</w:t>
      </w:r>
      <w:r w:rsidR="003E275E" w:rsidRPr="008658A5">
        <w:rPr>
          <w:b w:val="0"/>
        </w:rPr>
        <w:t xml:space="preserve"> </w:t>
      </w:r>
      <w:r w:rsidR="00E05CE8" w:rsidRPr="008658A5">
        <w:rPr>
          <w:b w:val="0"/>
        </w:rPr>
        <w:t xml:space="preserve">merupakan besarnya energi yang dipakai sebagai </w:t>
      </w:r>
      <w:r w:rsidR="00E345B4" w:rsidRPr="008658A5">
        <w:rPr>
          <w:b w:val="0"/>
        </w:rPr>
        <w:t>akibat dari perubahan kecepatan</w:t>
      </w:r>
      <w:r w:rsidR="00E05CE8" w:rsidRPr="008658A5">
        <w:rPr>
          <w:b w:val="0"/>
        </w:rPr>
        <w:t xml:space="preserve">, sedangkan </w:t>
      </w:r>
      <w:r w:rsidR="003E275E" w:rsidRPr="008658A5">
        <w:rPr>
          <w:b w:val="0"/>
        </w:rPr>
        <w:t xml:space="preserve">produktifitas </w:t>
      </w:r>
      <w:r w:rsidR="00E05CE8" w:rsidRPr="008658A5">
        <w:rPr>
          <w:b w:val="0"/>
        </w:rPr>
        <w:t xml:space="preserve">energi </w:t>
      </w:r>
      <w:r w:rsidR="003E275E" w:rsidRPr="008658A5">
        <w:rPr>
          <w:b w:val="0"/>
        </w:rPr>
        <w:t xml:space="preserve">merupakan </w:t>
      </w:r>
      <w:r w:rsidR="00E05CE8" w:rsidRPr="008658A5">
        <w:rPr>
          <w:b w:val="0"/>
        </w:rPr>
        <w:t xml:space="preserve">jumlah produk </w:t>
      </w:r>
      <w:r w:rsidR="00E05CE8" w:rsidRPr="008658A5">
        <w:rPr>
          <w:b w:val="0"/>
          <w:i/>
        </w:rPr>
        <w:t>non rejected</w:t>
      </w:r>
      <w:r w:rsidR="00E05CE8" w:rsidRPr="008658A5">
        <w:rPr>
          <w:b w:val="0"/>
        </w:rPr>
        <w:t xml:space="preserve"> yang dihasilkan berbanding dengan </w:t>
      </w:r>
      <w:r w:rsidR="003E275E" w:rsidRPr="008658A5">
        <w:rPr>
          <w:b w:val="0"/>
        </w:rPr>
        <w:t>besarnya energi yang di</w:t>
      </w:r>
      <w:r w:rsidR="00075639">
        <w:rPr>
          <w:b w:val="0"/>
        </w:rPr>
        <w:t>pakai</w:t>
      </w:r>
      <w:r w:rsidR="00E05CE8" w:rsidRPr="008658A5">
        <w:rPr>
          <w:b w:val="0"/>
        </w:rPr>
        <w:t xml:space="preserve">. </w:t>
      </w:r>
    </w:p>
    <w:p w14:paraId="1EA1BB0B" w14:textId="4434D157" w:rsidR="003E275E" w:rsidRDefault="007E6854" w:rsidP="001250E8">
      <w:pPr>
        <w:pStyle w:val="Subtitle0"/>
        <w:spacing w:before="0" w:after="0"/>
        <w:ind w:firstLine="720"/>
        <w:jc w:val="both"/>
        <w:rPr>
          <w:rFonts w:ascii="Times New Roman" w:hAnsi="Times New Roman"/>
          <w:b w:val="0"/>
        </w:rPr>
      </w:pPr>
      <w:r w:rsidRPr="008658A5">
        <w:rPr>
          <w:b w:val="0"/>
        </w:rPr>
        <w:t>Perhitungan keakurasian ukuran sebagai akibat perubahan kecepatan potong ditunjukkan pada persamaan (1)</w:t>
      </w:r>
      <w:r w:rsidRPr="00487A26">
        <w:rPr>
          <w:rFonts w:ascii="Times New Roman" w:hAnsi="Times New Roman"/>
          <w:b w:val="0"/>
        </w:rPr>
        <w:t xml:space="preserve"> :</w:t>
      </w:r>
    </w:p>
    <w:p w14:paraId="6454A0BD" w14:textId="6EAC5415" w:rsidR="00487A26" w:rsidRPr="00487A26" w:rsidRDefault="00E05CE8" w:rsidP="00487A26">
      <w:r>
        <w:t xml:space="preserve"> </w:t>
      </w:r>
    </w:p>
    <w:p w14:paraId="3D915EA7" w14:textId="6422984C" w:rsidR="000F5D73" w:rsidRPr="008658A5" w:rsidRDefault="000F5D73" w:rsidP="000F5D73">
      <w:pPr>
        <w:jc w:val="center"/>
      </w:pPr>
      <w:r w:rsidRPr="008658A5">
        <w:t xml:space="preserve">x = (ΣN/n) - y               </w:t>
      </w:r>
      <w:r w:rsidR="00E05CE8" w:rsidRPr="008658A5">
        <w:t xml:space="preserve">                                                                          </w:t>
      </w:r>
      <w:r w:rsidRPr="008658A5">
        <w:t xml:space="preserve">    (1)</w:t>
      </w:r>
    </w:p>
    <w:p w14:paraId="1DA7574B" w14:textId="77777777" w:rsidR="00487A26" w:rsidRPr="008658A5" w:rsidRDefault="00487A26" w:rsidP="00487A26">
      <w:pPr>
        <w:pStyle w:val="Paragraph"/>
        <w:rPr>
          <w:lang w:val="id-ID"/>
        </w:rPr>
      </w:pPr>
    </w:p>
    <w:p w14:paraId="0CE8F55A" w14:textId="77777777" w:rsidR="000F5D73" w:rsidRPr="008658A5" w:rsidRDefault="000F5D73" w:rsidP="00075639">
      <w:pPr>
        <w:pStyle w:val="Paragraph"/>
        <w:ind w:firstLine="0"/>
        <w:rPr>
          <w:lang w:val="id-ID"/>
        </w:rPr>
      </w:pPr>
      <w:r w:rsidRPr="008658A5">
        <w:rPr>
          <w:lang w:val="id-ID"/>
        </w:rPr>
        <w:t>Dimana :</w:t>
      </w:r>
    </w:p>
    <w:p w14:paraId="60193883" w14:textId="77777777" w:rsidR="000F5D73" w:rsidRPr="008658A5" w:rsidRDefault="000F5D73" w:rsidP="000F5D73">
      <w:pPr>
        <w:pStyle w:val="Paragraph"/>
        <w:rPr>
          <w:lang w:val="id-ID"/>
        </w:rPr>
      </w:pPr>
      <w:r w:rsidRPr="008658A5">
        <w:rPr>
          <w:lang w:val="id-ID"/>
        </w:rPr>
        <w:t>x     = selisih ukur ( mm)</w:t>
      </w:r>
    </w:p>
    <w:p w14:paraId="4299E9FC" w14:textId="77777777" w:rsidR="000F5D73" w:rsidRPr="008658A5" w:rsidRDefault="000F5D73" w:rsidP="000F5D73">
      <w:pPr>
        <w:pStyle w:val="Paragraph"/>
        <w:rPr>
          <w:lang w:val="id-ID"/>
        </w:rPr>
      </w:pPr>
      <w:r w:rsidRPr="008658A5">
        <w:rPr>
          <w:lang w:val="id-ID"/>
        </w:rPr>
        <w:t>ΣN = jumlah hasil pengukuran (mm)</w:t>
      </w:r>
    </w:p>
    <w:p w14:paraId="25B22DB5" w14:textId="77777777" w:rsidR="000F5D73" w:rsidRPr="008658A5" w:rsidRDefault="000F5D73" w:rsidP="000F5D73">
      <w:pPr>
        <w:pStyle w:val="Paragraph"/>
        <w:rPr>
          <w:lang w:val="id-ID"/>
        </w:rPr>
      </w:pPr>
      <w:r w:rsidRPr="008658A5">
        <w:rPr>
          <w:lang w:val="id-ID"/>
        </w:rPr>
        <w:t>N    = jumlah pengujian (kali)</w:t>
      </w:r>
    </w:p>
    <w:p w14:paraId="3F904555" w14:textId="77777777" w:rsidR="000F5D73" w:rsidRPr="008658A5" w:rsidRDefault="000F5D73" w:rsidP="000F5D73">
      <w:pPr>
        <w:pStyle w:val="Paragraph"/>
        <w:rPr>
          <w:lang w:val="id-ID"/>
        </w:rPr>
      </w:pPr>
      <w:r w:rsidRPr="008658A5">
        <w:rPr>
          <w:lang w:val="id-ID"/>
        </w:rPr>
        <w:t xml:space="preserve">Y    = nilai dimensi baku (mm)   </w:t>
      </w:r>
    </w:p>
    <w:p w14:paraId="37CC898D" w14:textId="77777777" w:rsidR="00487A26" w:rsidRPr="008658A5" w:rsidRDefault="00487A26" w:rsidP="000F5D73">
      <w:pPr>
        <w:pStyle w:val="Paragraph"/>
        <w:rPr>
          <w:lang w:val="id-ID"/>
        </w:rPr>
      </w:pPr>
    </w:p>
    <w:p w14:paraId="1CC099C9" w14:textId="5BE2E8AD" w:rsidR="00E345B4" w:rsidRPr="008658A5" w:rsidRDefault="00E345B4" w:rsidP="00E345B4">
      <w:pPr>
        <w:pStyle w:val="Paragraph"/>
        <w:rPr>
          <w:color w:val="000000" w:themeColor="text1"/>
          <w:lang w:val="id-ID"/>
        </w:rPr>
      </w:pPr>
      <w:r w:rsidRPr="008658A5">
        <w:rPr>
          <w:color w:val="000000" w:themeColor="text1"/>
          <w:lang w:val="id-ID"/>
        </w:rPr>
        <w:t xml:space="preserve">Produk </w:t>
      </w:r>
      <w:r w:rsidRPr="008658A5">
        <w:rPr>
          <w:i/>
          <w:color w:val="000000" w:themeColor="text1"/>
          <w:lang w:val="id-ID"/>
        </w:rPr>
        <w:t>face shield</w:t>
      </w:r>
      <w:r w:rsidRPr="008658A5">
        <w:rPr>
          <w:color w:val="000000" w:themeColor="text1"/>
          <w:lang w:val="id-ID"/>
        </w:rPr>
        <w:t xml:space="preserve"> sebelum dilakukan proses pemotongan dilakukan desain produk. Desain produk</w:t>
      </w:r>
      <w:r w:rsidR="005E3358" w:rsidRPr="008658A5">
        <w:rPr>
          <w:color w:val="000000" w:themeColor="text1"/>
          <w:lang w:val="id-ID"/>
        </w:rPr>
        <w:t xml:space="preserve"> </w:t>
      </w:r>
      <w:r w:rsidR="00075639">
        <w:rPr>
          <w:color w:val="000000" w:themeColor="text1"/>
          <w:lang w:val="id-ID"/>
        </w:rPr>
        <w:t xml:space="preserve">komponen topeng muka APD </w:t>
      </w:r>
      <w:r w:rsidR="00075639" w:rsidRPr="00075639">
        <w:rPr>
          <w:i/>
          <w:color w:val="000000" w:themeColor="text1"/>
          <w:lang w:val="id-ID"/>
        </w:rPr>
        <w:t>face shield</w:t>
      </w:r>
      <w:r w:rsidR="00075639">
        <w:rPr>
          <w:color w:val="000000" w:themeColor="text1"/>
          <w:lang w:val="id-ID"/>
        </w:rPr>
        <w:t xml:space="preserve"> berbahan</w:t>
      </w:r>
      <w:r w:rsidRPr="008658A5">
        <w:rPr>
          <w:color w:val="000000" w:themeColor="text1"/>
          <w:lang w:val="id-ID"/>
        </w:rPr>
        <w:t xml:space="preserve"> </w:t>
      </w:r>
      <w:r w:rsidR="005E3358" w:rsidRPr="008658A5">
        <w:rPr>
          <w:color w:val="000000" w:themeColor="text1"/>
          <w:lang w:val="id-ID"/>
        </w:rPr>
        <w:t xml:space="preserve">mika </w:t>
      </w:r>
      <w:r w:rsidRPr="008658A5">
        <w:rPr>
          <w:color w:val="000000" w:themeColor="text1"/>
          <w:lang w:val="id-ID"/>
        </w:rPr>
        <w:t xml:space="preserve">plastik </w:t>
      </w:r>
      <w:r w:rsidR="00E05CE8" w:rsidRPr="008658A5">
        <w:rPr>
          <w:color w:val="000000" w:themeColor="text1"/>
          <w:lang w:val="id-ID"/>
        </w:rPr>
        <w:t xml:space="preserve">jenis </w:t>
      </w:r>
      <w:r w:rsidR="00DA4E78" w:rsidRPr="008658A5">
        <w:rPr>
          <w:i/>
          <w:color w:val="000000" w:themeColor="text1"/>
          <w:szCs w:val="22"/>
          <w:lang w:val="id-ID"/>
        </w:rPr>
        <w:t>PET</w:t>
      </w:r>
      <w:r w:rsidR="00E05CE8" w:rsidRPr="008658A5">
        <w:rPr>
          <w:i/>
          <w:color w:val="000000" w:themeColor="text1"/>
          <w:szCs w:val="22"/>
        </w:rPr>
        <w:t xml:space="preserve"> Rigid </w:t>
      </w:r>
      <w:r w:rsidR="005E3358" w:rsidRPr="008658A5">
        <w:rPr>
          <w:color w:val="000000" w:themeColor="text1"/>
          <w:lang w:val="id-ID"/>
        </w:rPr>
        <w:t xml:space="preserve">ditunjukkan Gambar </w:t>
      </w:r>
      <w:r w:rsidR="00D85FC5">
        <w:rPr>
          <w:color w:val="000000" w:themeColor="text1"/>
          <w:lang w:val="id-ID"/>
        </w:rPr>
        <w:t>4</w:t>
      </w:r>
      <w:r w:rsidR="005E3358" w:rsidRPr="008658A5">
        <w:rPr>
          <w:color w:val="000000" w:themeColor="text1"/>
          <w:lang w:val="id-ID"/>
        </w:rPr>
        <w:t>.</w:t>
      </w:r>
      <w:r w:rsidRPr="008658A5">
        <w:rPr>
          <w:color w:val="000000" w:themeColor="text1"/>
          <w:lang w:val="id-ID"/>
        </w:rPr>
        <w:t xml:space="preserve"> </w:t>
      </w:r>
    </w:p>
    <w:p w14:paraId="5B992F2C" w14:textId="0C030992" w:rsidR="00487A26" w:rsidRPr="005E3358" w:rsidRDefault="00487A26" w:rsidP="00487A26">
      <w:pPr>
        <w:pStyle w:val="Paragraph"/>
        <w:jc w:val="center"/>
        <w:rPr>
          <w:color w:val="FF0000"/>
          <w:lang w:val="id-ID"/>
        </w:rPr>
      </w:pPr>
      <w:r>
        <w:rPr>
          <w:noProof/>
        </w:rPr>
        <w:lastRenderedPageBreak/>
        <w:drawing>
          <wp:inline distT="0" distB="0" distL="0" distR="0" wp14:anchorId="6B92D6AA" wp14:editId="55151B48">
            <wp:extent cx="3819525" cy="30326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26268" cy="3037986"/>
                    </a:xfrm>
                    <a:prstGeom prst="rect">
                      <a:avLst/>
                    </a:prstGeom>
                  </pic:spPr>
                </pic:pic>
              </a:graphicData>
            </a:graphic>
          </wp:inline>
        </w:drawing>
      </w:r>
    </w:p>
    <w:p w14:paraId="741C13CD" w14:textId="2D67A460" w:rsidR="00E345B4" w:rsidRPr="008658A5" w:rsidRDefault="00487A26" w:rsidP="00487A26">
      <w:pPr>
        <w:pStyle w:val="Paragraph"/>
        <w:jc w:val="center"/>
        <w:rPr>
          <w:color w:val="000000" w:themeColor="text1"/>
          <w:szCs w:val="22"/>
          <w:lang w:val="id-ID"/>
        </w:rPr>
      </w:pPr>
      <w:r w:rsidRPr="008658A5">
        <w:rPr>
          <w:color w:val="000000" w:themeColor="text1"/>
          <w:szCs w:val="22"/>
          <w:lang w:val="id-ID"/>
        </w:rPr>
        <w:t xml:space="preserve">Gambar </w:t>
      </w:r>
      <w:r w:rsidR="00D85FC5">
        <w:rPr>
          <w:color w:val="000000" w:themeColor="text1"/>
          <w:szCs w:val="22"/>
          <w:lang w:val="id-ID"/>
        </w:rPr>
        <w:t>4</w:t>
      </w:r>
      <w:r w:rsidRPr="008658A5">
        <w:rPr>
          <w:color w:val="000000" w:themeColor="text1"/>
          <w:szCs w:val="22"/>
          <w:lang w:val="id-ID"/>
        </w:rPr>
        <w:t xml:space="preserve">. </w:t>
      </w:r>
      <w:proofErr w:type="spellStart"/>
      <w:r w:rsidR="00075639">
        <w:rPr>
          <w:color w:val="000000" w:themeColor="text1"/>
          <w:szCs w:val="22"/>
        </w:rPr>
        <w:t>Desai</w:t>
      </w:r>
      <w:r w:rsidR="005E3358" w:rsidRPr="008658A5">
        <w:rPr>
          <w:color w:val="000000" w:themeColor="text1"/>
          <w:szCs w:val="22"/>
        </w:rPr>
        <w:t>n</w:t>
      </w:r>
      <w:proofErr w:type="spellEnd"/>
      <w:r w:rsidR="005E3358" w:rsidRPr="008658A5">
        <w:rPr>
          <w:color w:val="000000" w:themeColor="text1"/>
          <w:szCs w:val="22"/>
        </w:rPr>
        <w:t xml:space="preserve"> </w:t>
      </w:r>
      <w:r w:rsidR="00075639">
        <w:rPr>
          <w:color w:val="000000" w:themeColor="text1"/>
          <w:szCs w:val="22"/>
          <w:lang w:val="id-ID"/>
        </w:rPr>
        <w:t xml:space="preserve">topeng muka bahan </w:t>
      </w:r>
      <w:proofErr w:type="spellStart"/>
      <w:r w:rsidR="005E3358" w:rsidRPr="008658A5">
        <w:rPr>
          <w:color w:val="000000" w:themeColor="text1"/>
          <w:szCs w:val="22"/>
        </w:rPr>
        <w:t>mika</w:t>
      </w:r>
      <w:proofErr w:type="spellEnd"/>
      <w:r w:rsidR="005E3358" w:rsidRPr="008658A5">
        <w:rPr>
          <w:color w:val="000000" w:themeColor="text1"/>
          <w:szCs w:val="22"/>
        </w:rPr>
        <w:t xml:space="preserve"> </w:t>
      </w:r>
      <w:proofErr w:type="spellStart"/>
      <w:r w:rsidR="005E3358" w:rsidRPr="008658A5">
        <w:rPr>
          <w:color w:val="000000" w:themeColor="text1"/>
          <w:szCs w:val="22"/>
        </w:rPr>
        <w:t>plastik</w:t>
      </w:r>
      <w:proofErr w:type="spellEnd"/>
      <w:r w:rsidR="005E3358" w:rsidRPr="008658A5">
        <w:rPr>
          <w:color w:val="000000" w:themeColor="text1"/>
          <w:szCs w:val="22"/>
        </w:rPr>
        <w:t xml:space="preserve"> </w:t>
      </w:r>
      <w:r w:rsidR="005E3358" w:rsidRPr="008658A5">
        <w:rPr>
          <w:i/>
          <w:color w:val="000000" w:themeColor="text1"/>
          <w:szCs w:val="22"/>
        </w:rPr>
        <w:t xml:space="preserve">PET </w:t>
      </w:r>
      <w:r w:rsidR="00DA4E78" w:rsidRPr="008658A5">
        <w:rPr>
          <w:i/>
          <w:color w:val="000000" w:themeColor="text1"/>
          <w:szCs w:val="22"/>
          <w:lang w:val="id-ID"/>
        </w:rPr>
        <w:t>Rigid Sheet</w:t>
      </w:r>
      <w:r w:rsidR="00DA4E78" w:rsidRPr="008658A5">
        <w:rPr>
          <w:color w:val="000000" w:themeColor="text1"/>
          <w:szCs w:val="22"/>
          <w:lang w:val="id-ID"/>
        </w:rPr>
        <w:t xml:space="preserve"> </w:t>
      </w:r>
      <w:proofErr w:type="gramStart"/>
      <w:r w:rsidR="00270E30" w:rsidRPr="008658A5">
        <w:rPr>
          <w:color w:val="000000" w:themeColor="text1"/>
          <w:szCs w:val="22"/>
          <w:lang w:val="id-ID"/>
        </w:rPr>
        <w:t>( satuan</w:t>
      </w:r>
      <w:proofErr w:type="gramEnd"/>
      <w:r w:rsidR="00270E30" w:rsidRPr="008658A5">
        <w:rPr>
          <w:color w:val="000000" w:themeColor="text1"/>
          <w:szCs w:val="22"/>
          <w:lang w:val="id-ID"/>
        </w:rPr>
        <w:t>: mm )</w:t>
      </w:r>
    </w:p>
    <w:p w14:paraId="743088BE" w14:textId="77777777" w:rsidR="00C918C5" w:rsidRPr="008658A5" w:rsidRDefault="00C918C5" w:rsidP="00C918C5">
      <w:pPr>
        <w:pStyle w:val="Paragraph"/>
        <w:rPr>
          <w:color w:val="000000" w:themeColor="text1"/>
          <w:szCs w:val="22"/>
          <w:lang w:val="id-ID"/>
        </w:rPr>
      </w:pPr>
    </w:p>
    <w:p w14:paraId="04FAE92C" w14:textId="7C19CB9E" w:rsidR="005E3358" w:rsidRPr="008658A5" w:rsidRDefault="005E3358" w:rsidP="005E3358">
      <w:pPr>
        <w:pStyle w:val="Paragraph"/>
        <w:rPr>
          <w:color w:val="000000" w:themeColor="text1"/>
          <w:szCs w:val="22"/>
          <w:lang w:val="id-ID"/>
        </w:rPr>
      </w:pPr>
      <w:r w:rsidRPr="008658A5">
        <w:rPr>
          <w:color w:val="000000" w:themeColor="text1"/>
          <w:szCs w:val="22"/>
          <w:lang w:val="id-ID"/>
        </w:rPr>
        <w:t xml:space="preserve">Sedangkan desain produk untuk masker kain </w:t>
      </w:r>
      <w:r w:rsidR="00075639">
        <w:rPr>
          <w:color w:val="000000" w:themeColor="text1"/>
          <w:szCs w:val="22"/>
          <w:lang w:val="id-ID"/>
        </w:rPr>
        <w:t xml:space="preserve">jenis </w:t>
      </w:r>
      <w:r w:rsidRPr="008658A5">
        <w:rPr>
          <w:color w:val="000000" w:themeColor="text1"/>
          <w:szCs w:val="22"/>
          <w:lang w:val="id-ID"/>
        </w:rPr>
        <w:t xml:space="preserve">scuba ditunjukkan pada Gambar </w:t>
      </w:r>
      <w:r w:rsidR="00D85FC5">
        <w:rPr>
          <w:color w:val="000000" w:themeColor="text1"/>
          <w:szCs w:val="22"/>
          <w:lang w:val="id-ID"/>
        </w:rPr>
        <w:t>5</w:t>
      </w:r>
      <w:r w:rsidRPr="008658A5">
        <w:rPr>
          <w:color w:val="000000" w:themeColor="text1"/>
          <w:szCs w:val="22"/>
          <w:lang w:val="id-ID"/>
        </w:rPr>
        <w:t xml:space="preserve">. </w:t>
      </w:r>
    </w:p>
    <w:p w14:paraId="4C87EDB2" w14:textId="1EB5A783" w:rsidR="005E3358" w:rsidRPr="005E3358" w:rsidRDefault="004A487E" w:rsidP="004A487E">
      <w:pPr>
        <w:pStyle w:val="Paragraph"/>
        <w:ind w:firstLine="0"/>
        <w:jc w:val="center"/>
        <w:rPr>
          <w:color w:val="FF0000"/>
          <w:lang w:val="id-ID"/>
        </w:rPr>
      </w:pPr>
      <w:r>
        <w:rPr>
          <w:noProof/>
        </w:rPr>
        <w:drawing>
          <wp:inline distT="0" distB="0" distL="0" distR="0" wp14:anchorId="4B374EAF" wp14:editId="25DFB2FD">
            <wp:extent cx="3764046" cy="3203530"/>
            <wp:effectExtent l="0" t="0" r="8255" b="0"/>
            <wp:docPr id="7" name="Picture 7" descr="C:\Users\PC\AppData\Local\Microsoft\Windows\INetCache\Content.Word\WhatsApp Image 2020-08-29 at 12.18.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WhatsApp Image 2020-08-29 at 12.18.57.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1776" cy="3227130"/>
                    </a:xfrm>
                    <a:prstGeom prst="rect">
                      <a:avLst/>
                    </a:prstGeom>
                    <a:noFill/>
                    <a:ln>
                      <a:noFill/>
                    </a:ln>
                  </pic:spPr>
                </pic:pic>
              </a:graphicData>
            </a:graphic>
          </wp:inline>
        </w:drawing>
      </w:r>
    </w:p>
    <w:p w14:paraId="15B6911F" w14:textId="298320B7" w:rsidR="005E3358" w:rsidRPr="008658A5" w:rsidRDefault="005E3358" w:rsidP="005E3358">
      <w:pPr>
        <w:pStyle w:val="Paragraph"/>
        <w:ind w:firstLine="0"/>
        <w:jc w:val="center"/>
        <w:rPr>
          <w:color w:val="000000" w:themeColor="text1"/>
          <w:szCs w:val="22"/>
          <w:lang w:val="id-ID"/>
        </w:rPr>
      </w:pPr>
      <w:r w:rsidRPr="008658A5">
        <w:rPr>
          <w:color w:val="000000" w:themeColor="text1"/>
          <w:szCs w:val="22"/>
          <w:lang w:val="id-ID"/>
        </w:rPr>
        <w:t xml:space="preserve">Gambar </w:t>
      </w:r>
      <w:r w:rsidR="00D85FC5">
        <w:rPr>
          <w:color w:val="000000" w:themeColor="text1"/>
          <w:szCs w:val="22"/>
          <w:lang w:val="id-ID"/>
        </w:rPr>
        <w:t>5</w:t>
      </w:r>
      <w:r w:rsidRPr="008658A5">
        <w:rPr>
          <w:color w:val="000000" w:themeColor="text1"/>
          <w:szCs w:val="22"/>
          <w:lang w:val="id-ID"/>
        </w:rPr>
        <w:t>. Desain masker kain</w:t>
      </w:r>
      <w:r w:rsidR="00270E30" w:rsidRPr="008658A5">
        <w:rPr>
          <w:color w:val="000000" w:themeColor="text1"/>
          <w:szCs w:val="22"/>
          <w:lang w:val="id-ID"/>
        </w:rPr>
        <w:t xml:space="preserve"> ( satuan : mm )</w:t>
      </w:r>
    </w:p>
    <w:p w14:paraId="11E25A92" w14:textId="77777777" w:rsidR="004A487E" w:rsidRPr="008658A5" w:rsidRDefault="004A487E" w:rsidP="005E3358">
      <w:pPr>
        <w:pStyle w:val="Paragraph"/>
        <w:ind w:firstLine="0"/>
        <w:jc w:val="center"/>
        <w:rPr>
          <w:color w:val="000000" w:themeColor="text1"/>
          <w:szCs w:val="22"/>
          <w:lang w:val="id-ID"/>
        </w:rPr>
      </w:pPr>
    </w:p>
    <w:p w14:paraId="17EA025E" w14:textId="16082D54" w:rsidR="007E6854" w:rsidRPr="008658A5" w:rsidRDefault="0067550E" w:rsidP="00154024">
      <w:pPr>
        <w:pStyle w:val="Paragraph"/>
        <w:rPr>
          <w:szCs w:val="22"/>
          <w:lang w:val="id-ID"/>
        </w:rPr>
      </w:pPr>
      <w:r w:rsidRPr="008658A5">
        <w:rPr>
          <w:szCs w:val="22"/>
          <w:lang w:val="id-ID"/>
        </w:rPr>
        <w:t xml:space="preserve">Daya listrik terpakai </w:t>
      </w:r>
      <w:r w:rsidR="007E6854" w:rsidRPr="008658A5">
        <w:rPr>
          <w:szCs w:val="22"/>
          <w:lang w:val="id-ID"/>
        </w:rPr>
        <w:t xml:space="preserve">diukur </w:t>
      </w:r>
      <w:r w:rsidRPr="008658A5">
        <w:rPr>
          <w:szCs w:val="22"/>
          <w:lang w:val="id-ID"/>
        </w:rPr>
        <w:t>dari be</w:t>
      </w:r>
      <w:r w:rsidR="00F743C0" w:rsidRPr="008658A5">
        <w:rPr>
          <w:szCs w:val="22"/>
          <w:lang w:val="id-ID"/>
        </w:rPr>
        <w:t xml:space="preserve">rapa arus listrik terpakai dikalikan dengan tegangan listrik terpasang. </w:t>
      </w:r>
      <w:r w:rsidRPr="008658A5">
        <w:rPr>
          <w:szCs w:val="22"/>
          <w:lang w:val="id-ID"/>
        </w:rPr>
        <w:t>Energi terpakai (KW</w:t>
      </w:r>
      <w:r w:rsidR="00270E30" w:rsidRPr="008658A5">
        <w:rPr>
          <w:szCs w:val="22"/>
          <w:lang w:val="id-ID"/>
        </w:rPr>
        <w:t>h</w:t>
      </w:r>
      <w:r w:rsidRPr="008658A5">
        <w:rPr>
          <w:szCs w:val="22"/>
          <w:lang w:val="id-ID"/>
        </w:rPr>
        <w:t xml:space="preserve">) merupakan perkalian antara daya listrik terpakai (KW) </w:t>
      </w:r>
      <w:r w:rsidRPr="008658A5">
        <w:rPr>
          <w:szCs w:val="22"/>
          <w:lang w:val="id-ID"/>
        </w:rPr>
        <w:lastRenderedPageBreak/>
        <w:t>dikalikan dengan waktu pemakaian</w:t>
      </w:r>
      <w:r w:rsidR="00154024" w:rsidRPr="008658A5">
        <w:rPr>
          <w:szCs w:val="22"/>
          <w:lang w:val="id-ID"/>
        </w:rPr>
        <w:t>, s</w:t>
      </w:r>
      <w:r w:rsidR="00492B3A">
        <w:rPr>
          <w:szCs w:val="22"/>
          <w:lang w:val="id-ID"/>
        </w:rPr>
        <w:t xml:space="preserve">ebagaimana persamaan (2). </w:t>
      </w:r>
      <w:r w:rsidR="00D66280" w:rsidRPr="008658A5">
        <w:rPr>
          <w:szCs w:val="22"/>
          <w:lang w:val="id-ID"/>
        </w:rPr>
        <w:t xml:space="preserve">Produktifitas </w:t>
      </w:r>
      <w:r w:rsidR="00D80080" w:rsidRPr="008658A5">
        <w:rPr>
          <w:szCs w:val="22"/>
          <w:lang w:val="id-ID"/>
        </w:rPr>
        <w:t xml:space="preserve">energi yang digunakan </w:t>
      </w:r>
      <w:r w:rsidR="00F743C0" w:rsidRPr="008658A5">
        <w:rPr>
          <w:szCs w:val="22"/>
          <w:lang w:val="id-ID"/>
        </w:rPr>
        <w:t xml:space="preserve">mesin </w:t>
      </w:r>
      <w:r w:rsidR="00D256CB" w:rsidRPr="00075639">
        <w:rPr>
          <w:i/>
          <w:szCs w:val="22"/>
          <w:lang w:val="id-ID"/>
        </w:rPr>
        <w:t>laser cutting</w:t>
      </w:r>
      <w:r w:rsidR="00492B3A">
        <w:rPr>
          <w:szCs w:val="22"/>
          <w:lang w:val="id-ID"/>
        </w:rPr>
        <w:t xml:space="preserve"> </w:t>
      </w:r>
      <w:r w:rsidR="00F743C0" w:rsidRPr="008658A5">
        <w:rPr>
          <w:szCs w:val="22"/>
          <w:lang w:val="id-ID"/>
        </w:rPr>
        <w:t>ditentukan dengan</w:t>
      </w:r>
      <w:r w:rsidR="00D80080" w:rsidRPr="008658A5">
        <w:rPr>
          <w:szCs w:val="22"/>
          <w:lang w:val="id-ID"/>
        </w:rPr>
        <w:t xml:space="preserve"> menghitung </w:t>
      </w:r>
      <w:r w:rsidR="00075639">
        <w:rPr>
          <w:szCs w:val="22"/>
          <w:lang w:val="id-ID"/>
        </w:rPr>
        <w:t xml:space="preserve">jumlah </w:t>
      </w:r>
      <w:r w:rsidR="00D80080" w:rsidRPr="008658A5">
        <w:rPr>
          <w:szCs w:val="22"/>
          <w:lang w:val="id-ID"/>
        </w:rPr>
        <w:t>produksi dibagi dengan jumlah energi terpakai</w:t>
      </w:r>
      <w:r w:rsidR="00274390">
        <w:rPr>
          <w:szCs w:val="22"/>
          <w:lang w:val="id-ID"/>
        </w:rPr>
        <w:t xml:space="preserve"> [7], </w:t>
      </w:r>
      <w:r w:rsidR="00492B3A">
        <w:rPr>
          <w:szCs w:val="22"/>
          <w:lang w:val="id-ID"/>
        </w:rPr>
        <w:t>sebagaimana persaman (3)</w:t>
      </w:r>
      <w:r w:rsidR="00EB516C" w:rsidRPr="008658A5">
        <w:rPr>
          <w:szCs w:val="22"/>
          <w:lang w:val="id-ID"/>
        </w:rPr>
        <w:t>:</w:t>
      </w:r>
    </w:p>
    <w:p w14:paraId="07699B28" w14:textId="77777777" w:rsidR="00154024" w:rsidRPr="008658A5" w:rsidRDefault="00154024" w:rsidP="00154024">
      <w:pPr>
        <w:pStyle w:val="Paragraph"/>
        <w:rPr>
          <w:szCs w:val="22"/>
          <w:lang w:val="id-ID"/>
        </w:rPr>
      </w:pPr>
    </w:p>
    <w:p w14:paraId="7971FA2F" w14:textId="52BFB739" w:rsidR="00EB516C" w:rsidRPr="008658A5" w:rsidRDefault="000F5D73" w:rsidP="00154024">
      <w:pPr>
        <w:pStyle w:val="Paragraph"/>
        <w:ind w:firstLine="0"/>
        <w:jc w:val="center"/>
        <w:rPr>
          <w:szCs w:val="22"/>
          <w:lang w:val="id-ID"/>
        </w:rPr>
      </w:pPr>
      <w:r w:rsidRPr="008658A5">
        <w:rPr>
          <w:szCs w:val="22"/>
          <w:lang w:val="sv-SE"/>
        </w:rPr>
        <w:t>KW</w:t>
      </w:r>
      <w:r w:rsidR="00270E30" w:rsidRPr="008658A5">
        <w:rPr>
          <w:szCs w:val="22"/>
          <w:lang w:val="id-ID"/>
        </w:rPr>
        <w:t>h</w:t>
      </w:r>
      <w:r w:rsidRPr="008658A5">
        <w:rPr>
          <w:szCs w:val="22"/>
          <w:lang w:val="sv-SE"/>
        </w:rPr>
        <w:t xml:space="preserve"> </w:t>
      </w:r>
      <w:r w:rsidR="00F743C0" w:rsidRPr="008658A5">
        <w:rPr>
          <w:szCs w:val="22"/>
          <w:lang w:val="id-ID"/>
        </w:rPr>
        <w:t xml:space="preserve">terpakai </w:t>
      </w:r>
      <w:r w:rsidRPr="008658A5">
        <w:rPr>
          <w:szCs w:val="22"/>
          <w:lang w:val="sv-SE"/>
        </w:rPr>
        <w:t>= daya alat listrik x lama pemakaian (dalam jam)</w:t>
      </w:r>
      <w:r w:rsidR="00D80080" w:rsidRPr="008658A5">
        <w:rPr>
          <w:szCs w:val="22"/>
          <w:lang w:val="id-ID"/>
        </w:rPr>
        <w:t xml:space="preserve">    </w:t>
      </w:r>
      <w:r w:rsidR="00E345B4" w:rsidRPr="008658A5">
        <w:rPr>
          <w:szCs w:val="22"/>
          <w:lang w:val="id-ID"/>
        </w:rPr>
        <w:t xml:space="preserve">          </w:t>
      </w:r>
      <w:r w:rsidR="00D80080" w:rsidRPr="008658A5">
        <w:rPr>
          <w:szCs w:val="22"/>
          <w:lang w:val="id-ID"/>
        </w:rPr>
        <w:t xml:space="preserve"> </w:t>
      </w:r>
      <w:r w:rsidR="00E345B4" w:rsidRPr="008658A5">
        <w:rPr>
          <w:szCs w:val="22"/>
          <w:lang w:val="id-ID"/>
        </w:rPr>
        <w:t xml:space="preserve"> </w:t>
      </w:r>
      <w:r w:rsidR="00274390">
        <w:rPr>
          <w:szCs w:val="22"/>
          <w:lang w:val="id-ID"/>
        </w:rPr>
        <w:t xml:space="preserve">  </w:t>
      </w:r>
      <w:r w:rsidR="00E345B4" w:rsidRPr="008658A5">
        <w:rPr>
          <w:szCs w:val="22"/>
          <w:lang w:val="id-ID"/>
        </w:rPr>
        <w:t xml:space="preserve">    </w:t>
      </w:r>
      <w:r w:rsidR="00D80080" w:rsidRPr="008658A5">
        <w:rPr>
          <w:szCs w:val="22"/>
          <w:lang w:val="id-ID"/>
        </w:rPr>
        <w:t xml:space="preserve">    (2)</w:t>
      </w:r>
    </w:p>
    <w:p w14:paraId="2497E72B" w14:textId="77777777" w:rsidR="00154024" w:rsidRPr="008658A5" w:rsidRDefault="00154024" w:rsidP="00154024">
      <w:pPr>
        <w:pStyle w:val="Paragraph"/>
        <w:ind w:firstLine="0"/>
        <w:jc w:val="center"/>
        <w:rPr>
          <w:szCs w:val="22"/>
          <w:lang w:val="id-ID"/>
        </w:rPr>
      </w:pPr>
    </w:p>
    <w:p w14:paraId="728C2D77" w14:textId="48A07995" w:rsidR="0067550E" w:rsidRDefault="0067550E" w:rsidP="00D304A8">
      <w:pPr>
        <w:pStyle w:val="Paragraph"/>
        <w:spacing w:line="360" w:lineRule="auto"/>
        <w:ind w:firstLine="0"/>
        <w:jc w:val="center"/>
        <w:rPr>
          <w:szCs w:val="22"/>
          <w:lang w:val="id-ID"/>
        </w:rPr>
      </w:pPr>
      <w:r w:rsidRPr="008658A5">
        <w:rPr>
          <w:szCs w:val="22"/>
          <w:lang w:val="id-ID"/>
        </w:rPr>
        <w:t xml:space="preserve">Produktifitas </w:t>
      </w:r>
      <w:r w:rsidR="00C10AE3" w:rsidRPr="008658A5">
        <w:rPr>
          <w:szCs w:val="22"/>
          <w:lang w:val="id-ID"/>
        </w:rPr>
        <w:t>energi = jumlah produksi (unit)</w:t>
      </w:r>
      <w:r w:rsidRPr="008658A5">
        <w:rPr>
          <w:szCs w:val="22"/>
          <w:lang w:val="id-ID"/>
        </w:rPr>
        <w:t xml:space="preserve">/jumlah energi </w:t>
      </w:r>
      <w:r w:rsidR="00E345B4" w:rsidRPr="008658A5">
        <w:rPr>
          <w:szCs w:val="22"/>
          <w:lang w:val="id-ID"/>
        </w:rPr>
        <w:t xml:space="preserve">terpakai (KWh)  </w:t>
      </w:r>
      <w:r w:rsidR="00C10AE3" w:rsidRPr="008658A5">
        <w:rPr>
          <w:szCs w:val="22"/>
          <w:lang w:val="id-ID"/>
        </w:rPr>
        <w:t xml:space="preserve">  </w:t>
      </w:r>
      <w:r w:rsidRPr="008658A5">
        <w:rPr>
          <w:szCs w:val="22"/>
          <w:lang w:val="id-ID"/>
        </w:rPr>
        <w:t xml:space="preserve"> (3)</w:t>
      </w:r>
    </w:p>
    <w:p w14:paraId="06B92E10" w14:textId="559C3621" w:rsidR="00D304A8" w:rsidRPr="008658A5" w:rsidRDefault="00D304A8" w:rsidP="00D304A8">
      <w:pPr>
        <w:pStyle w:val="Paragraph"/>
        <w:spacing w:line="360" w:lineRule="auto"/>
        <w:ind w:firstLine="0"/>
        <w:rPr>
          <w:color w:val="000000" w:themeColor="text1"/>
          <w:szCs w:val="22"/>
          <w:lang w:val="id-ID"/>
        </w:rPr>
      </w:pPr>
      <w:r w:rsidRPr="008658A5">
        <w:rPr>
          <w:color w:val="000000" w:themeColor="text1"/>
          <w:szCs w:val="22"/>
          <w:lang w:val="id-ID"/>
        </w:rPr>
        <w:t xml:space="preserve">Skema </w:t>
      </w:r>
      <w:r w:rsidR="00F41D68" w:rsidRPr="008658A5">
        <w:rPr>
          <w:color w:val="000000" w:themeColor="text1"/>
          <w:szCs w:val="22"/>
          <w:lang w:val="id-ID"/>
        </w:rPr>
        <w:t xml:space="preserve">operasional </w:t>
      </w:r>
      <w:r w:rsidRPr="008658A5">
        <w:rPr>
          <w:color w:val="000000" w:themeColor="text1"/>
          <w:szCs w:val="22"/>
          <w:lang w:val="id-ID"/>
        </w:rPr>
        <w:t xml:space="preserve">mesin </w:t>
      </w:r>
      <w:r w:rsidR="00D256CB" w:rsidRPr="00075639">
        <w:rPr>
          <w:i/>
          <w:color w:val="000000" w:themeColor="text1"/>
          <w:szCs w:val="22"/>
          <w:lang w:val="id-ID"/>
        </w:rPr>
        <w:t>laser cutting</w:t>
      </w:r>
      <w:r w:rsidR="00075639">
        <w:rPr>
          <w:i/>
          <w:color w:val="000000" w:themeColor="text1"/>
          <w:szCs w:val="22"/>
          <w:lang w:val="id-ID"/>
        </w:rPr>
        <w:t xml:space="preserve"> </w:t>
      </w:r>
      <w:r w:rsidRPr="008658A5">
        <w:rPr>
          <w:color w:val="000000" w:themeColor="text1"/>
          <w:szCs w:val="22"/>
          <w:lang w:val="id-ID"/>
        </w:rPr>
        <w:t>sebag</w:t>
      </w:r>
      <w:r w:rsidR="00D85FC5">
        <w:rPr>
          <w:color w:val="000000" w:themeColor="text1"/>
          <w:szCs w:val="22"/>
          <w:lang w:val="id-ID"/>
        </w:rPr>
        <w:t>aimana ditunjukkan pada Gambar 6.</w:t>
      </w:r>
      <w:r w:rsidRPr="008658A5">
        <w:rPr>
          <w:color w:val="000000" w:themeColor="text1"/>
          <w:szCs w:val="22"/>
          <w:lang w:val="id-ID"/>
        </w:rPr>
        <w:t xml:space="preserve"> </w:t>
      </w:r>
    </w:p>
    <w:p w14:paraId="0928CACC" w14:textId="77777777" w:rsidR="00F41D68" w:rsidRPr="008658A5" w:rsidRDefault="00F41D68" w:rsidP="00F41D68">
      <w:pPr>
        <w:pStyle w:val="Paragraph"/>
        <w:spacing w:line="360" w:lineRule="auto"/>
        <w:ind w:firstLine="0"/>
        <w:jc w:val="center"/>
        <w:rPr>
          <w:color w:val="000000" w:themeColor="text1"/>
          <w:lang w:val="id-ID"/>
        </w:rPr>
      </w:pPr>
      <w:r w:rsidRPr="008658A5">
        <w:rPr>
          <w:noProof/>
          <w:color w:val="000000" w:themeColor="text1"/>
        </w:rPr>
        <w:drawing>
          <wp:inline distT="0" distB="0" distL="0" distR="0" wp14:anchorId="38B370A9" wp14:editId="56F5C6C1">
            <wp:extent cx="3744676" cy="1452283"/>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61783" cy="1458917"/>
                    </a:xfrm>
                    <a:prstGeom prst="rect">
                      <a:avLst/>
                    </a:prstGeom>
                  </pic:spPr>
                </pic:pic>
              </a:graphicData>
            </a:graphic>
          </wp:inline>
        </w:drawing>
      </w:r>
    </w:p>
    <w:p w14:paraId="7CF8A350" w14:textId="0821D369" w:rsidR="00F41D68" w:rsidRPr="008658A5" w:rsidRDefault="00F41D68" w:rsidP="00F41D68">
      <w:pPr>
        <w:pStyle w:val="Paragraph"/>
        <w:spacing w:line="360" w:lineRule="auto"/>
        <w:ind w:firstLine="0"/>
        <w:jc w:val="center"/>
        <w:rPr>
          <w:color w:val="000000" w:themeColor="text1"/>
          <w:lang w:val="id-ID"/>
        </w:rPr>
      </w:pPr>
      <w:r w:rsidRPr="008658A5">
        <w:rPr>
          <w:color w:val="000000" w:themeColor="text1"/>
          <w:lang w:val="id-ID"/>
        </w:rPr>
        <w:t xml:space="preserve">Gambar </w:t>
      </w:r>
      <w:r w:rsidR="00D85FC5">
        <w:rPr>
          <w:color w:val="000000" w:themeColor="text1"/>
          <w:lang w:val="id-ID"/>
        </w:rPr>
        <w:t>6</w:t>
      </w:r>
      <w:r w:rsidRPr="008658A5">
        <w:rPr>
          <w:color w:val="000000" w:themeColor="text1"/>
          <w:lang w:val="id-ID"/>
        </w:rPr>
        <w:t xml:space="preserve">. Skema operasional mesin </w:t>
      </w:r>
      <w:r w:rsidR="00D256CB" w:rsidRPr="00075639">
        <w:rPr>
          <w:i/>
          <w:color w:val="000000" w:themeColor="text1"/>
          <w:lang w:val="id-ID"/>
        </w:rPr>
        <w:t>laser cutting</w:t>
      </w:r>
    </w:p>
    <w:p w14:paraId="699E1E89" w14:textId="77777777" w:rsidR="00C367CC" w:rsidRDefault="000B1175" w:rsidP="00F41D68">
      <w:pPr>
        <w:pStyle w:val="Paragraph"/>
        <w:spacing w:line="360" w:lineRule="auto"/>
        <w:ind w:firstLine="0"/>
        <w:rPr>
          <w:noProof/>
        </w:rPr>
      </w:pPr>
      <w:r>
        <w:rPr>
          <w:noProof/>
          <w:lang w:val="id-ID"/>
        </w:rPr>
        <w:t xml:space="preserve">                           </w:t>
      </w:r>
    </w:p>
    <w:p w14:paraId="72064BF4" w14:textId="14CA9B68" w:rsidR="002A39D2" w:rsidRDefault="00C012A9" w:rsidP="00F0207D">
      <w:pPr>
        <w:pStyle w:val="Subtitle"/>
        <w:tabs>
          <w:tab w:val="left" w:pos="426"/>
        </w:tabs>
        <w:spacing w:before="0" w:after="0"/>
      </w:pPr>
      <w:r>
        <w:t xml:space="preserve">   </w:t>
      </w:r>
      <w:r w:rsidR="002843EA">
        <w:t>HASIL</w:t>
      </w:r>
      <w:r w:rsidR="002D35B3">
        <w:t xml:space="preserve"> DAN PEMBAHASAN</w:t>
      </w:r>
    </w:p>
    <w:p w14:paraId="0BF8856E" w14:textId="77777777" w:rsidR="00F0207D" w:rsidRPr="00F0207D" w:rsidRDefault="00F0207D" w:rsidP="00F0207D">
      <w:pPr>
        <w:pStyle w:val="Subtitle0"/>
        <w:spacing w:before="0" w:after="0"/>
      </w:pPr>
    </w:p>
    <w:p w14:paraId="6E75590F" w14:textId="485EEDED" w:rsidR="00316CF7" w:rsidRDefault="00075639" w:rsidP="00F0207D">
      <w:pPr>
        <w:pStyle w:val="Subtitle0"/>
        <w:spacing w:before="0" w:after="0"/>
        <w:ind w:firstLine="567"/>
        <w:jc w:val="both"/>
        <w:rPr>
          <w:b w:val="0"/>
          <w:szCs w:val="22"/>
        </w:rPr>
      </w:pPr>
      <w:r>
        <w:rPr>
          <w:b w:val="0"/>
          <w:szCs w:val="22"/>
        </w:rPr>
        <w:t xml:space="preserve">Akurasi hasil pengukuran pada pemotongan bahan </w:t>
      </w:r>
      <w:r w:rsidR="00092BFB" w:rsidRPr="008658A5">
        <w:rPr>
          <w:b w:val="0"/>
          <w:szCs w:val="22"/>
        </w:rPr>
        <w:t xml:space="preserve">mika plastik PET </w:t>
      </w:r>
      <w:r>
        <w:rPr>
          <w:b w:val="0"/>
          <w:szCs w:val="22"/>
        </w:rPr>
        <w:t>dari ukur</w:t>
      </w:r>
      <w:r w:rsidR="00316CF7">
        <w:rPr>
          <w:b w:val="0"/>
          <w:szCs w:val="22"/>
        </w:rPr>
        <w:t xml:space="preserve"> </w:t>
      </w:r>
      <w:r w:rsidR="00092BFB" w:rsidRPr="008658A5">
        <w:rPr>
          <w:b w:val="0"/>
          <w:szCs w:val="22"/>
        </w:rPr>
        <w:t xml:space="preserve">desain </w:t>
      </w:r>
      <w:r>
        <w:rPr>
          <w:b w:val="0"/>
          <w:szCs w:val="22"/>
        </w:rPr>
        <w:t xml:space="preserve">terhadap </w:t>
      </w:r>
      <w:r w:rsidR="00316CF7">
        <w:rPr>
          <w:b w:val="0"/>
          <w:szCs w:val="22"/>
        </w:rPr>
        <w:t xml:space="preserve">ukur hasil </w:t>
      </w:r>
      <w:r>
        <w:rPr>
          <w:b w:val="0"/>
          <w:szCs w:val="22"/>
        </w:rPr>
        <w:t>menunjukkan selisih</w:t>
      </w:r>
      <w:r w:rsidR="00092BFB" w:rsidRPr="008658A5">
        <w:rPr>
          <w:b w:val="0"/>
          <w:szCs w:val="22"/>
        </w:rPr>
        <w:t xml:space="preserve">. </w:t>
      </w:r>
      <w:r w:rsidR="00F97F47" w:rsidRPr="008658A5">
        <w:rPr>
          <w:b w:val="0"/>
          <w:szCs w:val="22"/>
        </w:rPr>
        <w:t>P</w:t>
      </w:r>
      <w:r w:rsidR="00092BFB" w:rsidRPr="008658A5">
        <w:rPr>
          <w:b w:val="0"/>
          <w:szCs w:val="22"/>
        </w:rPr>
        <w:t xml:space="preserve">eningkatan kecepatan potong </w:t>
      </w:r>
      <w:r w:rsidR="00F97F47" w:rsidRPr="008658A5">
        <w:rPr>
          <w:b w:val="0"/>
          <w:szCs w:val="22"/>
        </w:rPr>
        <w:t xml:space="preserve">tidak signifikan mempengaruhi </w:t>
      </w:r>
      <w:r w:rsidR="00316CF7">
        <w:rPr>
          <w:b w:val="0"/>
          <w:szCs w:val="22"/>
        </w:rPr>
        <w:t xml:space="preserve">ukur </w:t>
      </w:r>
      <w:r w:rsidR="00092BFB" w:rsidRPr="008658A5">
        <w:rPr>
          <w:b w:val="0"/>
          <w:szCs w:val="22"/>
        </w:rPr>
        <w:t xml:space="preserve">hasil. Terjadi selisih </w:t>
      </w:r>
      <w:r w:rsidR="00316CF7">
        <w:rPr>
          <w:b w:val="0"/>
          <w:szCs w:val="22"/>
        </w:rPr>
        <w:t>ukur h</w:t>
      </w:r>
      <w:r w:rsidR="008658A5" w:rsidRPr="008658A5">
        <w:rPr>
          <w:b w:val="0"/>
          <w:szCs w:val="22"/>
        </w:rPr>
        <w:t>asil</w:t>
      </w:r>
      <w:r w:rsidR="00316CF7">
        <w:rPr>
          <w:b w:val="0"/>
          <w:szCs w:val="22"/>
        </w:rPr>
        <w:t xml:space="preserve"> </w:t>
      </w:r>
      <w:r w:rsidR="008658A5" w:rsidRPr="008658A5">
        <w:rPr>
          <w:b w:val="0"/>
          <w:szCs w:val="22"/>
        </w:rPr>
        <w:t xml:space="preserve">yang tidak signifikan </w:t>
      </w:r>
      <w:r w:rsidR="00316CF7">
        <w:rPr>
          <w:b w:val="0"/>
          <w:szCs w:val="22"/>
        </w:rPr>
        <w:t xml:space="preserve">atau </w:t>
      </w:r>
      <w:r w:rsidR="008658A5" w:rsidRPr="008658A5">
        <w:rPr>
          <w:b w:val="0"/>
          <w:szCs w:val="22"/>
        </w:rPr>
        <w:t xml:space="preserve">relatif kecil </w:t>
      </w:r>
      <w:r w:rsidR="00316CF7">
        <w:rPr>
          <w:b w:val="0"/>
          <w:szCs w:val="22"/>
        </w:rPr>
        <w:t xml:space="preserve">yaitu </w:t>
      </w:r>
      <w:r w:rsidR="00092BFB" w:rsidRPr="008658A5">
        <w:rPr>
          <w:b w:val="0"/>
          <w:szCs w:val="22"/>
        </w:rPr>
        <w:t xml:space="preserve">sebesar </w:t>
      </w:r>
      <w:r w:rsidR="008658A5" w:rsidRPr="008658A5">
        <w:rPr>
          <w:b w:val="0"/>
          <w:szCs w:val="22"/>
          <w:lang w:val="en-US"/>
        </w:rPr>
        <w:t>y = 330.46e</w:t>
      </w:r>
      <w:r w:rsidR="008658A5" w:rsidRPr="008658A5">
        <w:rPr>
          <w:b w:val="0"/>
          <w:szCs w:val="22"/>
          <w:vertAlign w:val="superscript"/>
          <w:lang w:val="en-US"/>
        </w:rPr>
        <w:t>6E-05x</w:t>
      </w:r>
      <w:r w:rsidR="008658A5" w:rsidRPr="008658A5">
        <w:rPr>
          <w:b w:val="0"/>
          <w:szCs w:val="22"/>
        </w:rPr>
        <w:t xml:space="preserve"> </w:t>
      </w:r>
      <w:r w:rsidR="00092BFB" w:rsidRPr="008658A5">
        <w:rPr>
          <w:b w:val="0"/>
          <w:szCs w:val="22"/>
        </w:rPr>
        <w:t xml:space="preserve">dari </w:t>
      </w:r>
      <w:r w:rsidR="008658A5" w:rsidRPr="008658A5">
        <w:rPr>
          <w:b w:val="0"/>
          <w:szCs w:val="22"/>
        </w:rPr>
        <w:t>ukur</w:t>
      </w:r>
      <w:r w:rsidR="00316CF7">
        <w:rPr>
          <w:b w:val="0"/>
          <w:szCs w:val="22"/>
        </w:rPr>
        <w:t xml:space="preserve"> </w:t>
      </w:r>
      <w:r w:rsidR="008658A5" w:rsidRPr="008658A5">
        <w:rPr>
          <w:b w:val="0"/>
          <w:szCs w:val="22"/>
        </w:rPr>
        <w:t xml:space="preserve">desain pada bahan PET, sedangkan untuk bahan kain jenis scuba </w:t>
      </w:r>
      <w:r w:rsidR="008658A5" w:rsidRPr="008658A5">
        <w:rPr>
          <w:b w:val="0"/>
          <w:szCs w:val="22"/>
          <w:lang w:val="en-US"/>
        </w:rPr>
        <w:t>y = 165.73e</w:t>
      </w:r>
      <w:r w:rsidR="008658A5" w:rsidRPr="008658A5">
        <w:rPr>
          <w:b w:val="0"/>
          <w:szCs w:val="22"/>
          <w:vertAlign w:val="superscript"/>
          <w:lang w:val="en-US"/>
        </w:rPr>
        <w:t>5E-05x</w:t>
      </w:r>
      <w:r w:rsidR="00092BFB" w:rsidRPr="008658A5">
        <w:rPr>
          <w:b w:val="0"/>
          <w:szCs w:val="22"/>
        </w:rPr>
        <w:t xml:space="preserve">. </w:t>
      </w:r>
      <w:r w:rsidR="00316CF7" w:rsidRPr="008658A5">
        <w:rPr>
          <w:b w:val="0"/>
          <w:szCs w:val="22"/>
        </w:rPr>
        <w:t xml:space="preserve">Gambar </w:t>
      </w:r>
      <w:r w:rsidR="00316CF7">
        <w:rPr>
          <w:b w:val="0"/>
          <w:szCs w:val="22"/>
        </w:rPr>
        <w:t>7</w:t>
      </w:r>
      <w:r w:rsidR="00316CF7" w:rsidRPr="008658A5">
        <w:rPr>
          <w:b w:val="0"/>
          <w:szCs w:val="22"/>
        </w:rPr>
        <w:t xml:space="preserve">. Menunjukkan hasil pengukuran </w:t>
      </w:r>
      <w:r w:rsidR="00316CF7">
        <w:rPr>
          <w:b w:val="0"/>
          <w:szCs w:val="22"/>
        </w:rPr>
        <w:t>terhadap ukur de</w:t>
      </w:r>
      <w:r w:rsidR="00316CF7" w:rsidRPr="008658A5">
        <w:rPr>
          <w:b w:val="0"/>
          <w:szCs w:val="22"/>
        </w:rPr>
        <w:t xml:space="preserve">sain produk terhadap </w:t>
      </w:r>
      <w:r w:rsidR="00316CF7">
        <w:rPr>
          <w:b w:val="0"/>
          <w:szCs w:val="22"/>
        </w:rPr>
        <w:t xml:space="preserve">ukur </w:t>
      </w:r>
      <w:r w:rsidR="00316CF7" w:rsidRPr="008658A5">
        <w:rPr>
          <w:b w:val="0"/>
          <w:szCs w:val="22"/>
        </w:rPr>
        <w:t xml:space="preserve">hasil potong. </w:t>
      </w:r>
    </w:p>
    <w:p w14:paraId="42799D14" w14:textId="77777777" w:rsidR="00062C02" w:rsidRPr="00062C02" w:rsidRDefault="00062C02" w:rsidP="00062C02"/>
    <w:p w14:paraId="7124E865" w14:textId="33996AF5" w:rsidR="00F1318D" w:rsidRDefault="00F1318D" w:rsidP="00F1318D">
      <w:pPr>
        <w:pStyle w:val="Paragraph"/>
        <w:ind w:firstLine="0"/>
        <w:rPr>
          <w:noProof/>
        </w:rPr>
      </w:pPr>
      <w:r>
        <w:rPr>
          <w:noProof/>
        </w:rPr>
        <w:drawing>
          <wp:inline distT="0" distB="0" distL="0" distR="0" wp14:anchorId="17E01F72" wp14:editId="4B7AF33C">
            <wp:extent cx="2470045" cy="2150947"/>
            <wp:effectExtent l="0" t="0" r="698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92373" cy="2170390"/>
                    </a:xfrm>
                    <a:prstGeom prst="rect">
                      <a:avLst/>
                    </a:prstGeom>
                  </pic:spPr>
                </pic:pic>
              </a:graphicData>
            </a:graphic>
          </wp:inline>
        </w:drawing>
      </w:r>
      <w:r w:rsidRPr="00F1318D">
        <w:rPr>
          <w:noProof/>
        </w:rPr>
        <w:t xml:space="preserve"> </w:t>
      </w:r>
      <w:r>
        <w:rPr>
          <w:noProof/>
        </w:rPr>
        <w:drawing>
          <wp:inline distT="0" distB="0" distL="0" distR="0" wp14:anchorId="31BEF99E" wp14:editId="46D22F7F">
            <wp:extent cx="2448358" cy="215455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75243" cy="2178214"/>
                    </a:xfrm>
                    <a:prstGeom prst="rect">
                      <a:avLst/>
                    </a:prstGeom>
                  </pic:spPr>
                </pic:pic>
              </a:graphicData>
            </a:graphic>
          </wp:inline>
        </w:drawing>
      </w:r>
    </w:p>
    <w:p w14:paraId="74F8F004" w14:textId="4662BB3A" w:rsidR="002410BC" w:rsidRPr="005B54C7" w:rsidRDefault="005B54C7" w:rsidP="005B54C7">
      <w:pPr>
        <w:pStyle w:val="Paragraph"/>
        <w:numPr>
          <w:ilvl w:val="0"/>
          <w:numId w:val="13"/>
        </w:numPr>
        <w:ind w:firstLine="1047"/>
        <w:rPr>
          <w:rFonts w:ascii="Times New Roman" w:hAnsi="Times New Roman"/>
          <w:sz w:val="20"/>
          <w:lang w:val="id-ID"/>
        </w:rPr>
      </w:pPr>
      <w:r w:rsidRPr="005B54C7">
        <w:rPr>
          <w:rFonts w:ascii="Times New Roman" w:hAnsi="Times New Roman"/>
          <w:sz w:val="20"/>
          <w:lang w:val="id-ID"/>
        </w:rPr>
        <w:t xml:space="preserve">         </w:t>
      </w:r>
      <w:r>
        <w:rPr>
          <w:rFonts w:ascii="Times New Roman" w:hAnsi="Times New Roman"/>
          <w:sz w:val="20"/>
          <w:lang w:val="id-ID"/>
        </w:rPr>
        <w:t xml:space="preserve">                                                        </w:t>
      </w:r>
      <w:r w:rsidRPr="005B54C7">
        <w:rPr>
          <w:rFonts w:ascii="Times New Roman" w:hAnsi="Times New Roman"/>
          <w:sz w:val="20"/>
          <w:lang w:val="id-ID"/>
        </w:rPr>
        <w:t xml:space="preserve"> (b)</w:t>
      </w:r>
    </w:p>
    <w:p w14:paraId="0D1CAD7C" w14:textId="3AAFB095" w:rsidR="00F41D68" w:rsidRDefault="00F41D68" w:rsidP="00F41D68">
      <w:pPr>
        <w:jc w:val="center"/>
      </w:pPr>
      <w:r w:rsidRPr="00D256CB">
        <w:t xml:space="preserve">Gambar </w:t>
      </w:r>
      <w:r w:rsidR="00D85FC5">
        <w:t>7</w:t>
      </w:r>
      <w:r w:rsidR="00316CF7">
        <w:t>. P</w:t>
      </w:r>
      <w:r w:rsidR="005B54C7" w:rsidRPr="00D256CB">
        <w:t xml:space="preserve">engukuran antara </w:t>
      </w:r>
      <w:r w:rsidR="00316CF7">
        <w:t xml:space="preserve">ukuran </w:t>
      </w:r>
      <w:r w:rsidR="005B54C7" w:rsidRPr="00D256CB">
        <w:t xml:space="preserve">desain dan </w:t>
      </w:r>
      <w:r w:rsidR="00316CF7">
        <w:t xml:space="preserve">ukuran </w:t>
      </w:r>
      <w:r w:rsidR="005B54C7" w:rsidRPr="00D256CB">
        <w:t>hasil pemotongan</w:t>
      </w:r>
      <w:r w:rsidRPr="00D256CB">
        <w:t>.</w:t>
      </w:r>
    </w:p>
    <w:p w14:paraId="342214C6" w14:textId="77777777" w:rsidR="00D85FC5" w:rsidRPr="00D85FC5" w:rsidRDefault="00D85FC5" w:rsidP="00D85FC5">
      <w:pPr>
        <w:pStyle w:val="Paragraph"/>
        <w:rPr>
          <w:lang w:val="id-ID"/>
        </w:rPr>
      </w:pPr>
    </w:p>
    <w:p w14:paraId="2AFFD884" w14:textId="7B560E9A" w:rsidR="00D85FC5" w:rsidRDefault="00D85FC5" w:rsidP="00D85FC5">
      <w:pPr>
        <w:pStyle w:val="Subtitle0"/>
        <w:spacing w:before="0" w:after="0"/>
        <w:ind w:firstLine="567"/>
        <w:jc w:val="both"/>
        <w:rPr>
          <w:b w:val="0"/>
          <w:szCs w:val="22"/>
        </w:rPr>
      </w:pPr>
      <w:r w:rsidRPr="008658A5">
        <w:rPr>
          <w:b w:val="0"/>
          <w:szCs w:val="22"/>
        </w:rPr>
        <w:lastRenderedPageBreak/>
        <w:t xml:space="preserve">Hal ini menunjukkan bahwa peningkatan kecepatan potong mesin </w:t>
      </w:r>
      <w:r w:rsidRPr="00316CF7">
        <w:rPr>
          <w:b w:val="0"/>
          <w:i/>
          <w:szCs w:val="22"/>
        </w:rPr>
        <w:t>laser cutting</w:t>
      </w:r>
      <w:r>
        <w:rPr>
          <w:b w:val="0"/>
          <w:szCs w:val="22"/>
        </w:rPr>
        <w:t xml:space="preserve"> </w:t>
      </w:r>
      <w:r w:rsidRPr="008658A5">
        <w:rPr>
          <w:b w:val="0"/>
          <w:szCs w:val="22"/>
        </w:rPr>
        <w:t>tidak menyebabkan</w:t>
      </w:r>
      <w:r>
        <w:rPr>
          <w:b w:val="0"/>
          <w:szCs w:val="22"/>
        </w:rPr>
        <w:t xml:space="preserve"> banyak perubahan </w:t>
      </w:r>
      <w:r w:rsidR="00316CF7">
        <w:rPr>
          <w:b w:val="0"/>
          <w:szCs w:val="22"/>
        </w:rPr>
        <w:t xml:space="preserve">terhadap </w:t>
      </w:r>
      <w:r>
        <w:rPr>
          <w:b w:val="0"/>
          <w:szCs w:val="22"/>
        </w:rPr>
        <w:t xml:space="preserve">kestabilan </w:t>
      </w:r>
      <w:r w:rsidRPr="008658A5">
        <w:rPr>
          <w:b w:val="0"/>
          <w:szCs w:val="22"/>
        </w:rPr>
        <w:t>gerak</w:t>
      </w:r>
      <w:r w:rsidR="00316CF7">
        <w:rPr>
          <w:b w:val="0"/>
          <w:szCs w:val="22"/>
        </w:rPr>
        <w:t xml:space="preserve"> </w:t>
      </w:r>
      <w:r>
        <w:rPr>
          <w:b w:val="0"/>
          <w:szCs w:val="22"/>
        </w:rPr>
        <w:t xml:space="preserve">dan semburan </w:t>
      </w:r>
      <w:r w:rsidR="00316CF7">
        <w:rPr>
          <w:b w:val="0"/>
          <w:szCs w:val="22"/>
        </w:rPr>
        <w:t xml:space="preserve">gas </w:t>
      </w:r>
      <w:r>
        <w:rPr>
          <w:b w:val="0"/>
          <w:szCs w:val="22"/>
        </w:rPr>
        <w:t xml:space="preserve">pada </w:t>
      </w:r>
      <w:r w:rsidRPr="008658A5">
        <w:rPr>
          <w:b w:val="0"/>
          <w:szCs w:val="22"/>
        </w:rPr>
        <w:t>nosel</w:t>
      </w:r>
      <w:r>
        <w:rPr>
          <w:b w:val="0"/>
          <w:szCs w:val="22"/>
        </w:rPr>
        <w:t>.</w:t>
      </w:r>
      <w:r w:rsidRPr="008658A5">
        <w:rPr>
          <w:b w:val="0"/>
          <w:szCs w:val="22"/>
        </w:rPr>
        <w:t xml:space="preserve"> Rata-rata selisih ukur antara desain produk dan hasil potong sebesar 0,</w:t>
      </w:r>
      <w:r>
        <w:rPr>
          <w:b w:val="0"/>
          <w:szCs w:val="22"/>
        </w:rPr>
        <w:t xml:space="preserve">4 - 0,7 </w:t>
      </w:r>
      <w:r w:rsidRPr="008658A5">
        <w:rPr>
          <w:b w:val="0"/>
          <w:szCs w:val="22"/>
        </w:rPr>
        <w:t xml:space="preserve">mm. Mesin </w:t>
      </w:r>
      <w:r w:rsidRPr="00316CF7">
        <w:rPr>
          <w:b w:val="0"/>
          <w:i/>
          <w:szCs w:val="22"/>
        </w:rPr>
        <w:t>laser cutting</w:t>
      </w:r>
      <w:r>
        <w:rPr>
          <w:b w:val="0"/>
          <w:szCs w:val="22"/>
        </w:rPr>
        <w:t xml:space="preserve"> </w:t>
      </w:r>
      <w:r w:rsidR="00316CF7">
        <w:rPr>
          <w:b w:val="0"/>
          <w:szCs w:val="22"/>
        </w:rPr>
        <w:t xml:space="preserve">dapat </w:t>
      </w:r>
      <w:r w:rsidRPr="008658A5">
        <w:rPr>
          <w:b w:val="0"/>
          <w:szCs w:val="22"/>
        </w:rPr>
        <w:t xml:space="preserve">digunakan untuk memproduksi </w:t>
      </w:r>
      <w:r>
        <w:rPr>
          <w:b w:val="0"/>
          <w:szCs w:val="22"/>
        </w:rPr>
        <w:t xml:space="preserve">komponen </w:t>
      </w:r>
      <w:r w:rsidRPr="008658A5">
        <w:rPr>
          <w:b w:val="0"/>
          <w:szCs w:val="22"/>
        </w:rPr>
        <w:t xml:space="preserve">APD untuk </w:t>
      </w:r>
      <w:r w:rsidRPr="008658A5">
        <w:rPr>
          <w:b w:val="0"/>
          <w:i/>
          <w:szCs w:val="22"/>
        </w:rPr>
        <w:t>face shield</w:t>
      </w:r>
      <w:r w:rsidRPr="008658A5">
        <w:rPr>
          <w:b w:val="0"/>
          <w:szCs w:val="22"/>
        </w:rPr>
        <w:t xml:space="preserve"> </w:t>
      </w:r>
      <w:r>
        <w:rPr>
          <w:b w:val="0"/>
          <w:szCs w:val="22"/>
        </w:rPr>
        <w:t xml:space="preserve">dan masker </w:t>
      </w:r>
      <w:r w:rsidRPr="008658A5">
        <w:rPr>
          <w:b w:val="0"/>
          <w:szCs w:val="22"/>
        </w:rPr>
        <w:t xml:space="preserve">dengan keakurasian potong </w:t>
      </w:r>
      <w:r>
        <w:rPr>
          <w:b w:val="0"/>
          <w:szCs w:val="22"/>
        </w:rPr>
        <w:t xml:space="preserve">yang </w:t>
      </w:r>
      <w:r w:rsidRPr="008658A5">
        <w:rPr>
          <w:b w:val="0"/>
          <w:szCs w:val="22"/>
        </w:rPr>
        <w:t xml:space="preserve">tinggi. </w:t>
      </w:r>
    </w:p>
    <w:p w14:paraId="273F42C3" w14:textId="56F6F2E4" w:rsidR="00F97F47" w:rsidRDefault="00F97F47" w:rsidP="00F97F47">
      <w:pPr>
        <w:pStyle w:val="Paragraph"/>
        <w:rPr>
          <w:szCs w:val="22"/>
          <w:lang w:val="id-ID"/>
        </w:rPr>
      </w:pPr>
      <w:r w:rsidRPr="00D256CB">
        <w:rPr>
          <w:szCs w:val="22"/>
          <w:lang w:val="id-ID"/>
        </w:rPr>
        <w:t xml:space="preserve">Pemakaian </w:t>
      </w:r>
      <w:r w:rsidR="00316CF7">
        <w:rPr>
          <w:szCs w:val="22"/>
          <w:lang w:val="id-ID"/>
        </w:rPr>
        <w:t xml:space="preserve">energi </w:t>
      </w:r>
      <w:r w:rsidRPr="00D256CB">
        <w:rPr>
          <w:szCs w:val="22"/>
          <w:lang w:val="id-ID"/>
        </w:rPr>
        <w:t xml:space="preserve">listrik (KWh) meningkat dengan penambahan kecepatan potong dari 10 </w:t>
      </w:r>
      <w:r w:rsidR="00316CF7">
        <w:rPr>
          <w:szCs w:val="22"/>
          <w:lang w:val="id-ID"/>
        </w:rPr>
        <w:t xml:space="preserve">sampai </w:t>
      </w:r>
      <w:r w:rsidRPr="00D256CB">
        <w:rPr>
          <w:szCs w:val="22"/>
          <w:lang w:val="id-ID"/>
        </w:rPr>
        <w:t xml:space="preserve">20 mm/detik. Konsumsi </w:t>
      </w:r>
      <w:r w:rsidR="00316CF7">
        <w:rPr>
          <w:szCs w:val="22"/>
          <w:lang w:val="id-ID"/>
        </w:rPr>
        <w:t>energi l</w:t>
      </w:r>
      <w:r w:rsidRPr="00D256CB">
        <w:rPr>
          <w:szCs w:val="22"/>
          <w:lang w:val="id-ID"/>
        </w:rPr>
        <w:t xml:space="preserve">istrik </w:t>
      </w:r>
      <w:r w:rsidR="00D256CB">
        <w:rPr>
          <w:szCs w:val="22"/>
          <w:lang w:val="id-ID"/>
        </w:rPr>
        <w:t xml:space="preserve">terlihat </w:t>
      </w:r>
      <w:r w:rsidRPr="00D256CB">
        <w:rPr>
          <w:szCs w:val="22"/>
          <w:lang w:val="id-ID"/>
        </w:rPr>
        <w:t>r</w:t>
      </w:r>
      <w:r w:rsidR="0054222C" w:rsidRPr="00D256CB">
        <w:rPr>
          <w:szCs w:val="22"/>
          <w:lang w:val="id-ID"/>
        </w:rPr>
        <w:t>elatif stabil diikuti dengan meningkatknya jumlah produksi (pcs/jam)</w:t>
      </w:r>
      <w:r w:rsidR="008531C9" w:rsidRPr="00D256CB">
        <w:rPr>
          <w:szCs w:val="22"/>
          <w:lang w:val="id-ID"/>
        </w:rPr>
        <w:t xml:space="preserve"> pada k</w:t>
      </w:r>
      <w:r w:rsidR="00316CF7">
        <w:rPr>
          <w:szCs w:val="22"/>
          <w:lang w:val="id-ID"/>
        </w:rPr>
        <w:t xml:space="preserve">ecepatan potong 20 sampai </w:t>
      </w:r>
      <w:r w:rsidR="0054222C" w:rsidRPr="00D256CB">
        <w:rPr>
          <w:szCs w:val="22"/>
          <w:lang w:val="id-ID"/>
        </w:rPr>
        <w:t xml:space="preserve">40 mm/detik. Peningkatan kecepatan potong di atas 40 mm/detik berdampak dengan </w:t>
      </w:r>
      <w:r w:rsidR="00D85FC5">
        <w:rPr>
          <w:szCs w:val="22"/>
          <w:lang w:val="id-ID"/>
        </w:rPr>
        <w:t>meningkatnya</w:t>
      </w:r>
      <w:r w:rsidR="00D256CB">
        <w:rPr>
          <w:szCs w:val="22"/>
          <w:lang w:val="id-ID"/>
        </w:rPr>
        <w:t xml:space="preserve"> konsumsi </w:t>
      </w:r>
      <w:r w:rsidR="00316CF7">
        <w:rPr>
          <w:szCs w:val="22"/>
          <w:lang w:val="id-ID"/>
        </w:rPr>
        <w:t xml:space="preserve">energi </w:t>
      </w:r>
      <w:r w:rsidR="00D256CB">
        <w:rPr>
          <w:szCs w:val="22"/>
          <w:lang w:val="id-ID"/>
        </w:rPr>
        <w:t>listrik</w:t>
      </w:r>
      <w:r w:rsidR="00316CF7">
        <w:rPr>
          <w:szCs w:val="22"/>
          <w:lang w:val="id-ID"/>
        </w:rPr>
        <w:t xml:space="preserve">, </w:t>
      </w:r>
      <w:r w:rsidR="00D256CB">
        <w:rPr>
          <w:szCs w:val="22"/>
          <w:lang w:val="id-ID"/>
        </w:rPr>
        <w:t xml:space="preserve">sebanding </w:t>
      </w:r>
      <w:r w:rsidR="00D85FC5">
        <w:rPr>
          <w:szCs w:val="22"/>
          <w:lang w:val="id-ID"/>
        </w:rPr>
        <w:t xml:space="preserve">pula </w:t>
      </w:r>
      <w:r w:rsidR="00D256CB">
        <w:rPr>
          <w:szCs w:val="22"/>
          <w:lang w:val="id-ID"/>
        </w:rPr>
        <w:t xml:space="preserve">dengan meningkatnya </w:t>
      </w:r>
      <w:r w:rsidR="0054222C" w:rsidRPr="00D256CB">
        <w:rPr>
          <w:szCs w:val="22"/>
          <w:lang w:val="id-ID"/>
        </w:rPr>
        <w:t xml:space="preserve">jumlah produksi </w:t>
      </w:r>
      <w:r w:rsidR="00D256CB">
        <w:rPr>
          <w:szCs w:val="22"/>
          <w:lang w:val="id-ID"/>
        </w:rPr>
        <w:t xml:space="preserve">sebesar </w:t>
      </w:r>
      <w:r w:rsidR="0054222C" w:rsidRPr="00D256CB">
        <w:rPr>
          <w:szCs w:val="22"/>
          <w:lang w:val="id-ID"/>
        </w:rPr>
        <w:t>y = 16,935x + 10,676.</w:t>
      </w:r>
      <w:r w:rsidR="001469C6" w:rsidRPr="00D256CB">
        <w:rPr>
          <w:szCs w:val="22"/>
          <w:lang w:val="id-ID"/>
        </w:rPr>
        <w:t xml:space="preserve"> Kenaikan jumlah produksi tertinggi terjadi pada kecepatan 10 </w:t>
      </w:r>
      <w:r w:rsidR="005155A9">
        <w:rPr>
          <w:szCs w:val="22"/>
          <w:lang w:val="id-ID"/>
        </w:rPr>
        <w:t xml:space="preserve">mm/detik </w:t>
      </w:r>
      <w:r w:rsidR="00316CF7">
        <w:rPr>
          <w:szCs w:val="22"/>
          <w:lang w:val="id-ID"/>
        </w:rPr>
        <w:t xml:space="preserve">sampai </w:t>
      </w:r>
      <w:r w:rsidR="001469C6" w:rsidRPr="00D256CB">
        <w:rPr>
          <w:szCs w:val="22"/>
          <w:lang w:val="id-ID"/>
        </w:rPr>
        <w:t xml:space="preserve">20 mm/detik </w:t>
      </w:r>
      <w:r w:rsidR="005155A9">
        <w:rPr>
          <w:szCs w:val="22"/>
          <w:lang w:val="id-ID"/>
        </w:rPr>
        <w:t xml:space="preserve">yaitu </w:t>
      </w:r>
      <w:r w:rsidR="001469C6" w:rsidRPr="00D256CB">
        <w:rPr>
          <w:szCs w:val="22"/>
          <w:lang w:val="id-ID"/>
        </w:rPr>
        <w:t xml:space="preserve">sebesar 48,3%. Peningkatan jumlah produksi selanjutnya </w:t>
      </w:r>
      <w:r w:rsidR="005155A9">
        <w:rPr>
          <w:szCs w:val="22"/>
          <w:lang w:val="id-ID"/>
        </w:rPr>
        <w:t xml:space="preserve">naik rata-rata </w:t>
      </w:r>
      <w:r w:rsidR="001469C6" w:rsidRPr="00D256CB">
        <w:rPr>
          <w:szCs w:val="22"/>
          <w:lang w:val="id-ID"/>
        </w:rPr>
        <w:t>20% seiring dengan meningkatnya kecepatan po</w:t>
      </w:r>
      <w:r w:rsidR="00D40235" w:rsidRPr="00D256CB">
        <w:rPr>
          <w:szCs w:val="22"/>
          <w:lang w:val="id-ID"/>
        </w:rPr>
        <w:t xml:space="preserve">tong dan </w:t>
      </w:r>
      <w:r w:rsidR="00D85FC5">
        <w:rPr>
          <w:szCs w:val="22"/>
          <w:lang w:val="id-ID"/>
        </w:rPr>
        <w:t xml:space="preserve">pemakaian </w:t>
      </w:r>
      <w:r w:rsidR="00316CF7">
        <w:rPr>
          <w:szCs w:val="22"/>
          <w:lang w:val="id-ID"/>
        </w:rPr>
        <w:t xml:space="preserve">energi </w:t>
      </w:r>
      <w:r w:rsidR="00D40235" w:rsidRPr="00D256CB">
        <w:rPr>
          <w:szCs w:val="22"/>
          <w:lang w:val="id-ID"/>
        </w:rPr>
        <w:t xml:space="preserve">listrik. </w:t>
      </w:r>
      <w:r w:rsidR="0054222C" w:rsidRPr="00D256CB">
        <w:rPr>
          <w:szCs w:val="22"/>
          <w:lang w:val="id-ID"/>
        </w:rPr>
        <w:t xml:space="preserve">Gambar </w:t>
      </w:r>
      <w:r w:rsidR="00274390">
        <w:rPr>
          <w:szCs w:val="22"/>
          <w:lang w:val="id-ID"/>
        </w:rPr>
        <w:t>8</w:t>
      </w:r>
      <w:r w:rsidR="00D410CA" w:rsidRPr="00D256CB">
        <w:rPr>
          <w:szCs w:val="22"/>
          <w:lang w:val="id-ID"/>
        </w:rPr>
        <w:t xml:space="preserve"> (a) m</w:t>
      </w:r>
      <w:r w:rsidR="0054222C" w:rsidRPr="00D256CB">
        <w:rPr>
          <w:szCs w:val="22"/>
          <w:lang w:val="id-ID"/>
        </w:rPr>
        <w:t>enunjukkan konsumsi energi (KWh) dan jumlah produksi (pcs/jam)</w:t>
      </w:r>
      <w:r w:rsidR="00D410CA" w:rsidRPr="00D256CB">
        <w:rPr>
          <w:szCs w:val="22"/>
          <w:lang w:val="id-ID"/>
        </w:rPr>
        <w:t xml:space="preserve"> pada bahan </w:t>
      </w:r>
      <w:r w:rsidR="00D40235" w:rsidRPr="00D256CB">
        <w:rPr>
          <w:szCs w:val="22"/>
          <w:lang w:val="id-ID"/>
        </w:rPr>
        <w:t>mika plastik</w:t>
      </w:r>
      <w:r w:rsidR="005155A9">
        <w:rPr>
          <w:szCs w:val="22"/>
          <w:lang w:val="id-ID"/>
        </w:rPr>
        <w:t xml:space="preserve"> PET</w:t>
      </w:r>
      <w:r w:rsidR="00D40235" w:rsidRPr="00D256CB">
        <w:rPr>
          <w:szCs w:val="22"/>
          <w:lang w:val="id-ID"/>
        </w:rPr>
        <w:t xml:space="preserve">. </w:t>
      </w:r>
      <w:r w:rsidR="0054222C" w:rsidRPr="00D256CB">
        <w:rPr>
          <w:szCs w:val="22"/>
          <w:lang w:val="id-ID"/>
        </w:rPr>
        <w:t xml:space="preserve">Grafik tersebut menunjukkan bahwa kecepatan potong ideal </w:t>
      </w:r>
      <w:r w:rsidR="005155A9">
        <w:rPr>
          <w:szCs w:val="22"/>
          <w:lang w:val="id-ID"/>
        </w:rPr>
        <w:t xml:space="preserve">ditandai </w:t>
      </w:r>
      <w:r w:rsidR="00316CF7">
        <w:rPr>
          <w:szCs w:val="22"/>
          <w:lang w:val="id-ID"/>
        </w:rPr>
        <w:t xml:space="preserve">dengan </w:t>
      </w:r>
      <w:r w:rsidR="00D85FC5">
        <w:rPr>
          <w:szCs w:val="22"/>
          <w:lang w:val="id-ID"/>
        </w:rPr>
        <w:t xml:space="preserve">tidak adanya lonjakan </w:t>
      </w:r>
      <w:r w:rsidR="0054222C" w:rsidRPr="00D256CB">
        <w:rPr>
          <w:szCs w:val="22"/>
          <w:lang w:val="id-ID"/>
        </w:rPr>
        <w:t xml:space="preserve">konsumsi energi </w:t>
      </w:r>
      <w:r w:rsidR="00D85FC5">
        <w:rPr>
          <w:szCs w:val="22"/>
          <w:lang w:val="id-ID"/>
        </w:rPr>
        <w:t>listrik yaitu pada</w:t>
      </w:r>
      <w:r w:rsidR="00316CF7">
        <w:rPr>
          <w:szCs w:val="22"/>
          <w:lang w:val="id-ID"/>
        </w:rPr>
        <w:t xml:space="preserve"> kecepatan potong </w:t>
      </w:r>
      <w:r w:rsidR="0054222C" w:rsidRPr="00D256CB">
        <w:rPr>
          <w:szCs w:val="22"/>
          <w:lang w:val="id-ID"/>
        </w:rPr>
        <w:t xml:space="preserve">20 – 40 mm/detik. </w:t>
      </w:r>
      <w:r w:rsidR="00B166B2" w:rsidRPr="00D256CB">
        <w:rPr>
          <w:szCs w:val="22"/>
          <w:lang w:val="id-ID"/>
        </w:rPr>
        <w:t>G</w:t>
      </w:r>
      <w:r w:rsidR="00D40235" w:rsidRPr="00D256CB">
        <w:rPr>
          <w:szCs w:val="22"/>
          <w:lang w:val="id-ID"/>
        </w:rPr>
        <w:t xml:space="preserve">ambar </w:t>
      </w:r>
      <w:r w:rsidR="00274390">
        <w:rPr>
          <w:szCs w:val="22"/>
          <w:lang w:val="id-ID"/>
        </w:rPr>
        <w:t>8</w:t>
      </w:r>
      <w:r w:rsidR="00D40235" w:rsidRPr="00D256CB">
        <w:rPr>
          <w:szCs w:val="22"/>
          <w:lang w:val="id-ID"/>
        </w:rPr>
        <w:t xml:space="preserve"> (b) menunjukkan konsumsi energi</w:t>
      </w:r>
      <w:r w:rsidR="005155A9">
        <w:rPr>
          <w:szCs w:val="22"/>
          <w:lang w:val="id-ID"/>
        </w:rPr>
        <w:t xml:space="preserve"> listrik</w:t>
      </w:r>
      <w:r w:rsidR="00D40235" w:rsidRPr="00D256CB">
        <w:rPr>
          <w:szCs w:val="22"/>
          <w:lang w:val="id-ID"/>
        </w:rPr>
        <w:t xml:space="preserve"> (KWh) dan jumlah produksi (pcs/jam) pada bahan kain </w:t>
      </w:r>
      <w:r w:rsidR="00D85FC5">
        <w:rPr>
          <w:szCs w:val="22"/>
          <w:lang w:val="id-ID"/>
        </w:rPr>
        <w:t xml:space="preserve">jenis </w:t>
      </w:r>
      <w:r w:rsidR="00D40235" w:rsidRPr="00D256CB">
        <w:rPr>
          <w:szCs w:val="22"/>
          <w:lang w:val="id-ID"/>
        </w:rPr>
        <w:t>scuba</w:t>
      </w:r>
      <w:r w:rsidR="00B166B2" w:rsidRPr="00D256CB">
        <w:rPr>
          <w:szCs w:val="22"/>
          <w:lang w:val="id-ID"/>
        </w:rPr>
        <w:t>. Peningkatan jumlah produksi tertinggi sebesar 32,2% untuk kenaikan kecepatan potong dari 30</w:t>
      </w:r>
      <w:r w:rsidR="005155A9">
        <w:rPr>
          <w:szCs w:val="22"/>
          <w:lang w:val="id-ID"/>
        </w:rPr>
        <w:t xml:space="preserve"> mm/detik menjadi </w:t>
      </w:r>
      <w:r w:rsidR="00316CF7">
        <w:rPr>
          <w:szCs w:val="22"/>
          <w:lang w:val="id-ID"/>
        </w:rPr>
        <w:t xml:space="preserve">45 mm/detik, sedangkan </w:t>
      </w:r>
      <w:r w:rsidR="00B166B2" w:rsidRPr="00D256CB">
        <w:rPr>
          <w:szCs w:val="22"/>
          <w:lang w:val="id-ID"/>
        </w:rPr>
        <w:t xml:space="preserve">selanjutnya </w:t>
      </w:r>
      <w:r w:rsidR="005155A9">
        <w:rPr>
          <w:szCs w:val="22"/>
          <w:lang w:val="id-ID"/>
        </w:rPr>
        <w:t xml:space="preserve">naik </w:t>
      </w:r>
      <w:r w:rsidR="00B166B2" w:rsidRPr="00D256CB">
        <w:rPr>
          <w:szCs w:val="22"/>
          <w:lang w:val="id-ID"/>
        </w:rPr>
        <w:t>rata-rata 15%</w:t>
      </w:r>
      <w:r w:rsidR="0003171E" w:rsidRPr="00D256CB">
        <w:rPr>
          <w:szCs w:val="22"/>
          <w:lang w:val="id-ID"/>
        </w:rPr>
        <w:t xml:space="preserve"> </w:t>
      </w:r>
      <w:r w:rsidR="005155A9">
        <w:rPr>
          <w:szCs w:val="22"/>
          <w:lang w:val="id-ID"/>
        </w:rPr>
        <w:t xml:space="preserve">sebesar </w:t>
      </w:r>
      <w:r w:rsidR="0003171E" w:rsidRPr="00D256CB">
        <w:rPr>
          <w:szCs w:val="22"/>
          <w:lang w:val="id-ID"/>
        </w:rPr>
        <w:t>y = 40.863x + 60.877</w:t>
      </w:r>
      <w:r w:rsidR="00B166B2" w:rsidRPr="00D256CB">
        <w:rPr>
          <w:szCs w:val="22"/>
          <w:lang w:val="id-ID"/>
        </w:rPr>
        <w:t>.</w:t>
      </w:r>
      <w:r w:rsidR="0003171E" w:rsidRPr="00D256CB">
        <w:rPr>
          <w:szCs w:val="22"/>
          <w:lang w:val="id-ID"/>
        </w:rPr>
        <w:t xml:space="preserve"> </w:t>
      </w:r>
      <w:r w:rsidR="00B166B2" w:rsidRPr="00D256CB">
        <w:rPr>
          <w:szCs w:val="22"/>
          <w:lang w:val="id-ID"/>
        </w:rPr>
        <w:t xml:space="preserve">Peningkatan kecepatan potong akan menyebabkan konsumsi </w:t>
      </w:r>
      <w:r w:rsidR="00316CF7">
        <w:rPr>
          <w:szCs w:val="22"/>
          <w:lang w:val="id-ID"/>
        </w:rPr>
        <w:t xml:space="preserve">energi </w:t>
      </w:r>
      <w:r w:rsidR="00B166B2" w:rsidRPr="00D256CB">
        <w:rPr>
          <w:szCs w:val="22"/>
          <w:lang w:val="id-ID"/>
        </w:rPr>
        <w:t>listrik meningka</w:t>
      </w:r>
      <w:r w:rsidR="0003171E" w:rsidRPr="00D256CB">
        <w:rPr>
          <w:szCs w:val="22"/>
          <w:lang w:val="id-ID"/>
        </w:rPr>
        <w:t xml:space="preserve">t rata-rata 14,5%. </w:t>
      </w:r>
    </w:p>
    <w:p w14:paraId="1FE4D908" w14:textId="77777777" w:rsidR="00274390" w:rsidRPr="00D256CB" w:rsidRDefault="00274390" w:rsidP="00F97F47">
      <w:pPr>
        <w:pStyle w:val="Paragraph"/>
        <w:rPr>
          <w:szCs w:val="22"/>
          <w:lang w:val="id-ID"/>
        </w:rPr>
      </w:pPr>
    </w:p>
    <w:p w14:paraId="40F10988" w14:textId="06923F3B" w:rsidR="00F97F47" w:rsidRDefault="00B22026" w:rsidP="00B22026">
      <w:pPr>
        <w:pStyle w:val="Paragraph"/>
        <w:ind w:firstLine="0"/>
        <w:rPr>
          <w:noProof/>
          <w:lang w:val="id-ID"/>
        </w:rPr>
      </w:pPr>
      <w:r>
        <w:rPr>
          <w:noProof/>
        </w:rPr>
        <w:drawing>
          <wp:inline distT="0" distB="0" distL="0" distR="0" wp14:anchorId="370B097C" wp14:editId="3426DBBE">
            <wp:extent cx="2320578" cy="2343113"/>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31522" cy="2354163"/>
                    </a:xfrm>
                    <a:prstGeom prst="rect">
                      <a:avLst/>
                    </a:prstGeom>
                  </pic:spPr>
                </pic:pic>
              </a:graphicData>
            </a:graphic>
          </wp:inline>
        </w:drawing>
      </w:r>
      <w:r>
        <w:rPr>
          <w:noProof/>
          <w:lang w:val="id-ID"/>
        </w:rPr>
        <w:t xml:space="preserve">    </w:t>
      </w:r>
      <w:r>
        <w:rPr>
          <w:noProof/>
        </w:rPr>
        <w:drawing>
          <wp:inline distT="0" distB="0" distL="0" distR="0" wp14:anchorId="6E43D06B" wp14:editId="51C8D220">
            <wp:extent cx="2412786" cy="2342732"/>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31237" cy="2360647"/>
                    </a:xfrm>
                    <a:prstGeom prst="rect">
                      <a:avLst/>
                    </a:prstGeom>
                  </pic:spPr>
                </pic:pic>
              </a:graphicData>
            </a:graphic>
          </wp:inline>
        </w:drawing>
      </w:r>
    </w:p>
    <w:p w14:paraId="7EFD2893" w14:textId="3A75710D" w:rsidR="00D410CA" w:rsidRDefault="00D410CA" w:rsidP="00D410CA">
      <w:pPr>
        <w:pStyle w:val="Paragraph"/>
        <w:numPr>
          <w:ilvl w:val="0"/>
          <w:numId w:val="12"/>
        </w:numPr>
        <w:ind w:firstLine="981"/>
        <w:rPr>
          <w:rFonts w:ascii="Times New Roman" w:hAnsi="Times New Roman"/>
          <w:szCs w:val="22"/>
          <w:lang w:val="id-ID"/>
        </w:rPr>
      </w:pPr>
      <w:r w:rsidRPr="00D410CA">
        <w:rPr>
          <w:rFonts w:ascii="Times New Roman" w:hAnsi="Times New Roman"/>
          <w:noProof/>
          <w:szCs w:val="22"/>
          <w:lang w:val="id-ID"/>
        </w:rPr>
        <w:t xml:space="preserve">                                                                 (b)</w:t>
      </w:r>
    </w:p>
    <w:p w14:paraId="57867840" w14:textId="63E8EF12" w:rsidR="005155A9" w:rsidRDefault="0054222C" w:rsidP="00B166B2">
      <w:pPr>
        <w:jc w:val="center"/>
      </w:pPr>
      <w:r w:rsidRPr="005155A9">
        <w:t xml:space="preserve">Gambar </w:t>
      </w:r>
      <w:r w:rsidR="00D85FC5">
        <w:t>8</w:t>
      </w:r>
      <w:r w:rsidRPr="005155A9">
        <w:t xml:space="preserve">. </w:t>
      </w:r>
      <w:r w:rsidR="00A775FC" w:rsidRPr="005155A9">
        <w:t>Kecepatan potong terhadap konsumsi energi</w:t>
      </w:r>
      <w:r w:rsidR="00316CF7">
        <w:t xml:space="preserve"> listrik</w:t>
      </w:r>
      <w:r w:rsidR="00A775FC" w:rsidRPr="005155A9">
        <w:t xml:space="preserve"> </w:t>
      </w:r>
      <w:r w:rsidR="00B166B2" w:rsidRPr="005155A9">
        <w:t xml:space="preserve">(a) Bahan </w:t>
      </w:r>
      <w:r w:rsidR="00316CF7">
        <w:t>m</w:t>
      </w:r>
      <w:r w:rsidR="00B166B2" w:rsidRPr="005155A9">
        <w:t xml:space="preserve">ika </w:t>
      </w:r>
      <w:r w:rsidR="00316CF7">
        <w:t>plastik</w:t>
      </w:r>
    </w:p>
    <w:p w14:paraId="0DB89816" w14:textId="5CC00664" w:rsidR="00E74434" w:rsidRPr="005155A9" w:rsidRDefault="00B166B2" w:rsidP="00B166B2">
      <w:pPr>
        <w:jc w:val="center"/>
      </w:pPr>
      <w:r w:rsidRPr="005155A9">
        <w:t>(b) Bahan kain jenis scuba</w:t>
      </w:r>
    </w:p>
    <w:p w14:paraId="7DAF428E" w14:textId="77777777" w:rsidR="008531C9" w:rsidRPr="005155A9" w:rsidRDefault="008531C9" w:rsidP="00B166B2">
      <w:pPr>
        <w:pStyle w:val="Paragraph"/>
        <w:jc w:val="center"/>
        <w:rPr>
          <w:lang w:val="id-ID"/>
        </w:rPr>
      </w:pPr>
    </w:p>
    <w:p w14:paraId="47993520" w14:textId="6B781616" w:rsidR="008531C9" w:rsidRPr="00274390" w:rsidRDefault="0050077C" w:rsidP="00274390">
      <w:pPr>
        <w:pStyle w:val="Paragraph"/>
        <w:ind w:firstLine="567"/>
        <w:rPr>
          <w:lang w:val="id-ID"/>
        </w:rPr>
      </w:pPr>
      <w:r>
        <w:rPr>
          <w:lang w:val="id-ID"/>
        </w:rPr>
        <w:t xml:space="preserve">Nilai produksi </w:t>
      </w:r>
      <w:r w:rsidR="008531C9" w:rsidRPr="005155A9">
        <w:rPr>
          <w:lang w:val="id-ID"/>
        </w:rPr>
        <w:t xml:space="preserve">terhadap konsumsi energi </w:t>
      </w:r>
      <w:r w:rsidR="00316CF7">
        <w:rPr>
          <w:lang w:val="id-ID"/>
        </w:rPr>
        <w:t xml:space="preserve">listrik </w:t>
      </w:r>
      <w:r w:rsidR="008531C9" w:rsidRPr="005155A9">
        <w:rPr>
          <w:lang w:val="id-ID"/>
        </w:rPr>
        <w:t xml:space="preserve">(KWh) </w:t>
      </w:r>
      <w:r>
        <w:rPr>
          <w:lang w:val="id-ID"/>
        </w:rPr>
        <w:t xml:space="preserve">merupakan produktifitas </w:t>
      </w:r>
      <w:r w:rsidR="00316CF7">
        <w:rPr>
          <w:lang w:val="id-ID"/>
        </w:rPr>
        <w:t xml:space="preserve">yang </w:t>
      </w:r>
      <w:r>
        <w:rPr>
          <w:lang w:val="id-ID"/>
        </w:rPr>
        <w:t xml:space="preserve">menunjukkan angka relatif tinggi </w:t>
      </w:r>
      <w:r w:rsidR="008531C9" w:rsidRPr="005155A9">
        <w:rPr>
          <w:lang w:val="id-ID"/>
        </w:rPr>
        <w:t xml:space="preserve">pada kecepatan 40 mm/detik. </w:t>
      </w:r>
      <w:r w:rsidR="00617698">
        <w:rPr>
          <w:lang w:val="id-ID"/>
        </w:rPr>
        <w:t xml:space="preserve">Dimana setiap kenaikan 1 KWh akan menghasilkan </w:t>
      </w:r>
      <w:r>
        <w:rPr>
          <w:lang w:val="id-ID"/>
        </w:rPr>
        <w:t>nilai pro</w:t>
      </w:r>
      <w:r w:rsidR="00617698">
        <w:rPr>
          <w:lang w:val="id-ID"/>
        </w:rPr>
        <w:t xml:space="preserve">duksi sebesar </w:t>
      </w:r>
      <w:r>
        <w:rPr>
          <w:lang w:val="id-ID"/>
        </w:rPr>
        <w:t xml:space="preserve">11-12 pcs untuk pemotongan mika plastik </w:t>
      </w:r>
      <w:r w:rsidRPr="00316CF7">
        <w:rPr>
          <w:i/>
          <w:lang w:val="id-ID"/>
        </w:rPr>
        <w:t>face shield</w:t>
      </w:r>
      <w:r>
        <w:rPr>
          <w:lang w:val="id-ID"/>
        </w:rPr>
        <w:t xml:space="preserve"> dan 20-21</w:t>
      </w:r>
      <w:r w:rsidR="00316CF7">
        <w:rPr>
          <w:lang w:val="id-ID"/>
        </w:rPr>
        <w:t xml:space="preserve"> </w:t>
      </w:r>
      <w:r>
        <w:rPr>
          <w:lang w:val="id-ID"/>
        </w:rPr>
        <w:t xml:space="preserve">pcs untuk pemotongan </w:t>
      </w:r>
      <w:r w:rsidR="00316CF7">
        <w:rPr>
          <w:lang w:val="id-ID"/>
        </w:rPr>
        <w:t xml:space="preserve">bahan </w:t>
      </w:r>
      <w:r>
        <w:rPr>
          <w:lang w:val="id-ID"/>
        </w:rPr>
        <w:t xml:space="preserve">kain scuba masker. Peningkatan kecepatan potong menunjukkan konsumsi energi listrik yang stabil setelah 40 mm/detik untuk pemotongan mika palstik dan 45 mm/detik untuk pemotongan kain scuba. Peningkatan </w:t>
      </w:r>
      <w:r w:rsidR="00980342">
        <w:rPr>
          <w:lang w:val="id-ID"/>
        </w:rPr>
        <w:t xml:space="preserve">konsumsi energi listrik </w:t>
      </w:r>
      <w:r w:rsidR="00980342">
        <w:rPr>
          <w:lang w:val="id-ID"/>
        </w:rPr>
        <w:lastRenderedPageBreak/>
        <w:t xml:space="preserve">16,7% diimbangi dengan meningkatnya </w:t>
      </w:r>
      <w:r>
        <w:rPr>
          <w:lang w:val="id-ID"/>
        </w:rPr>
        <w:t xml:space="preserve">produktifitas  sebesar 22,03% </w:t>
      </w:r>
      <w:r w:rsidR="00980342">
        <w:rPr>
          <w:lang w:val="id-ID"/>
        </w:rPr>
        <w:t xml:space="preserve">pada kecepatan potong 40 mm/detik untuk mika plastik </w:t>
      </w:r>
      <w:r w:rsidR="00980342" w:rsidRPr="00980342">
        <w:rPr>
          <w:i/>
          <w:lang w:val="id-ID"/>
        </w:rPr>
        <w:t>face shield</w:t>
      </w:r>
      <w:r w:rsidR="00980342">
        <w:rPr>
          <w:lang w:val="id-ID"/>
        </w:rPr>
        <w:t xml:space="preserve">. Sementara itu konsumsi energi listrik naik 12,5% dengan peningkatan produktifitas sebesar 20,8% pada kecepatan potong 45 mm/detik untuk kain masker scuba. </w:t>
      </w:r>
      <w:r w:rsidR="00274390">
        <w:rPr>
          <w:lang w:val="id-ID"/>
        </w:rPr>
        <w:t>Gambar 9(a). Menunjukkan k</w:t>
      </w:r>
      <w:proofErr w:type="spellStart"/>
      <w:r w:rsidR="00274390" w:rsidRPr="00897494">
        <w:t>onsumsi</w:t>
      </w:r>
      <w:proofErr w:type="spellEnd"/>
      <w:r w:rsidR="00274390" w:rsidRPr="00897494">
        <w:t xml:space="preserve"> </w:t>
      </w:r>
      <w:proofErr w:type="spellStart"/>
      <w:r w:rsidR="00274390" w:rsidRPr="00897494">
        <w:t>energi</w:t>
      </w:r>
      <w:proofErr w:type="spellEnd"/>
      <w:r w:rsidR="00274390" w:rsidRPr="00897494">
        <w:t xml:space="preserve"> </w:t>
      </w:r>
      <w:proofErr w:type="spellStart"/>
      <w:r w:rsidR="00274390" w:rsidRPr="00897494">
        <w:t>terhadap</w:t>
      </w:r>
      <w:proofErr w:type="spellEnd"/>
      <w:r w:rsidR="00274390" w:rsidRPr="00897494">
        <w:t xml:space="preserve"> </w:t>
      </w:r>
      <w:proofErr w:type="spellStart"/>
      <w:r w:rsidR="00274390" w:rsidRPr="00897494">
        <w:t>produktifitas</w:t>
      </w:r>
      <w:proofErr w:type="spellEnd"/>
      <w:r w:rsidR="00274390">
        <w:rPr>
          <w:lang w:val="id-ID"/>
        </w:rPr>
        <w:t xml:space="preserve"> b</w:t>
      </w:r>
      <w:proofErr w:type="spellStart"/>
      <w:r w:rsidR="00274390" w:rsidRPr="00897494">
        <w:t>ahan</w:t>
      </w:r>
      <w:proofErr w:type="spellEnd"/>
      <w:r w:rsidR="00274390" w:rsidRPr="00897494">
        <w:t xml:space="preserve"> </w:t>
      </w:r>
      <w:proofErr w:type="spellStart"/>
      <w:r w:rsidR="00274390" w:rsidRPr="00897494">
        <w:t>mika</w:t>
      </w:r>
      <w:proofErr w:type="spellEnd"/>
      <w:r w:rsidR="00274390" w:rsidRPr="00897494">
        <w:t xml:space="preserve"> </w:t>
      </w:r>
      <w:proofErr w:type="spellStart"/>
      <w:r w:rsidR="00274390" w:rsidRPr="00897494">
        <w:t>plastik</w:t>
      </w:r>
      <w:proofErr w:type="spellEnd"/>
      <w:r w:rsidR="00274390" w:rsidRPr="00897494">
        <w:t xml:space="preserve"> </w:t>
      </w:r>
      <w:r w:rsidR="00274390" w:rsidRPr="00897494">
        <w:rPr>
          <w:i/>
        </w:rPr>
        <w:t>face shield</w:t>
      </w:r>
      <w:r w:rsidR="00274390">
        <w:rPr>
          <w:i/>
          <w:lang w:val="id-ID"/>
        </w:rPr>
        <w:t xml:space="preserve"> </w:t>
      </w:r>
      <w:r w:rsidR="00274390" w:rsidRPr="00274390">
        <w:rPr>
          <w:lang w:val="id-ID"/>
        </w:rPr>
        <w:t>dan Gambar 9(b).</w:t>
      </w:r>
      <w:r w:rsidR="00274390">
        <w:rPr>
          <w:i/>
          <w:lang w:val="id-ID"/>
        </w:rPr>
        <w:t xml:space="preserve"> </w:t>
      </w:r>
      <w:r w:rsidR="00214119">
        <w:rPr>
          <w:lang w:val="id-ID"/>
        </w:rPr>
        <w:t>Ko</w:t>
      </w:r>
      <w:proofErr w:type="spellStart"/>
      <w:r w:rsidR="00274390" w:rsidRPr="00897494">
        <w:t>nsumsi</w:t>
      </w:r>
      <w:proofErr w:type="spellEnd"/>
      <w:r w:rsidR="00274390" w:rsidRPr="00897494">
        <w:t xml:space="preserve"> </w:t>
      </w:r>
      <w:proofErr w:type="spellStart"/>
      <w:r w:rsidR="00274390" w:rsidRPr="00897494">
        <w:t>energi</w:t>
      </w:r>
      <w:proofErr w:type="spellEnd"/>
      <w:r w:rsidR="00274390" w:rsidRPr="00897494">
        <w:t xml:space="preserve"> </w:t>
      </w:r>
      <w:proofErr w:type="spellStart"/>
      <w:r w:rsidR="00274390" w:rsidRPr="00897494">
        <w:t>terhadap</w:t>
      </w:r>
      <w:proofErr w:type="spellEnd"/>
      <w:r w:rsidR="00274390" w:rsidRPr="00897494">
        <w:t xml:space="preserve"> </w:t>
      </w:r>
      <w:proofErr w:type="spellStart"/>
      <w:r w:rsidR="00274390" w:rsidRPr="00897494">
        <w:t>produktifitas</w:t>
      </w:r>
      <w:proofErr w:type="spellEnd"/>
      <w:r w:rsidR="00274390">
        <w:rPr>
          <w:lang w:val="id-ID"/>
        </w:rPr>
        <w:t xml:space="preserve"> bahan kain  scuba untuk masker.  </w:t>
      </w:r>
      <w:r w:rsidR="00274390">
        <w:rPr>
          <w:i/>
          <w:lang w:val="id-ID"/>
        </w:rPr>
        <w:t xml:space="preserve"> </w:t>
      </w:r>
    </w:p>
    <w:p w14:paraId="7C9E72C6" w14:textId="77777777" w:rsidR="00980342" w:rsidRDefault="00980342" w:rsidP="00514B11">
      <w:pPr>
        <w:pStyle w:val="Paragraph"/>
        <w:ind w:firstLine="567"/>
        <w:rPr>
          <w:lang w:val="id-ID"/>
        </w:rPr>
      </w:pPr>
    </w:p>
    <w:p w14:paraId="45B30261" w14:textId="6485A6B3" w:rsidR="00B22026" w:rsidRDefault="00514B11" w:rsidP="00B22026">
      <w:pPr>
        <w:pStyle w:val="Paragraph"/>
        <w:ind w:firstLine="0"/>
        <w:jc w:val="center"/>
        <w:rPr>
          <w:noProof/>
          <w:lang w:val="id-ID"/>
        </w:rPr>
      </w:pPr>
      <w:r>
        <w:rPr>
          <w:noProof/>
        </w:rPr>
        <w:drawing>
          <wp:inline distT="0" distB="0" distL="0" distR="0" wp14:anchorId="4A386A4E" wp14:editId="57A0EC37">
            <wp:extent cx="2405102" cy="24046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13110" cy="2412670"/>
                    </a:xfrm>
                    <a:prstGeom prst="rect">
                      <a:avLst/>
                    </a:prstGeom>
                  </pic:spPr>
                </pic:pic>
              </a:graphicData>
            </a:graphic>
          </wp:inline>
        </w:drawing>
      </w:r>
      <w:r w:rsidR="00B22026">
        <w:rPr>
          <w:noProof/>
          <w:lang w:val="id-ID"/>
        </w:rPr>
        <w:t xml:space="preserve">  </w:t>
      </w:r>
      <w:r>
        <w:rPr>
          <w:noProof/>
        </w:rPr>
        <w:drawing>
          <wp:inline distT="0" distB="0" distL="0" distR="0" wp14:anchorId="76591D2E" wp14:editId="5392E102">
            <wp:extent cx="2443522" cy="2403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78973" cy="2438345"/>
                    </a:xfrm>
                    <a:prstGeom prst="rect">
                      <a:avLst/>
                    </a:prstGeom>
                  </pic:spPr>
                </pic:pic>
              </a:graphicData>
            </a:graphic>
          </wp:inline>
        </w:drawing>
      </w:r>
    </w:p>
    <w:p w14:paraId="4DF74173" w14:textId="39A3AFED" w:rsidR="0050077C" w:rsidRDefault="0050077C" w:rsidP="0050077C">
      <w:pPr>
        <w:pStyle w:val="Paragraph"/>
        <w:numPr>
          <w:ilvl w:val="0"/>
          <w:numId w:val="14"/>
        </w:numPr>
        <w:jc w:val="center"/>
        <w:rPr>
          <w:rFonts w:ascii="Times New Roman" w:hAnsi="Times New Roman"/>
          <w:lang w:val="id-ID"/>
        </w:rPr>
      </w:pPr>
      <w:r>
        <w:rPr>
          <w:noProof/>
          <w:lang w:val="id-ID"/>
        </w:rPr>
        <w:t xml:space="preserve">                                                                     (b)</w:t>
      </w:r>
    </w:p>
    <w:p w14:paraId="13A5D813" w14:textId="77777777" w:rsidR="00A775FC" w:rsidRDefault="00A775FC" w:rsidP="0065794F">
      <w:pPr>
        <w:jc w:val="center"/>
        <w:rPr>
          <w:rFonts w:ascii="Times New Roman" w:hAnsi="Times New Roman"/>
        </w:rPr>
      </w:pPr>
    </w:p>
    <w:p w14:paraId="6DFB2EB1" w14:textId="29EF5DF4" w:rsidR="00E74434" w:rsidRPr="00897494" w:rsidRDefault="0065794F" w:rsidP="0065794F">
      <w:pPr>
        <w:jc w:val="center"/>
      </w:pPr>
      <w:r w:rsidRPr="00897494">
        <w:t xml:space="preserve">Gambar </w:t>
      </w:r>
      <w:r w:rsidR="00D85FC5" w:rsidRPr="00897494">
        <w:t>9</w:t>
      </w:r>
      <w:r w:rsidRPr="00897494">
        <w:t>. Konsumsi energi</w:t>
      </w:r>
      <w:r w:rsidR="00A775FC" w:rsidRPr="00897494">
        <w:t xml:space="preserve"> </w:t>
      </w:r>
      <w:r w:rsidRPr="00897494">
        <w:t>terhadap produktifitas</w:t>
      </w:r>
      <w:r w:rsidR="00A775FC" w:rsidRPr="00897494">
        <w:t xml:space="preserve"> (a) Bahan mika plastik </w:t>
      </w:r>
      <w:r w:rsidR="006F39CA" w:rsidRPr="00897494">
        <w:rPr>
          <w:i/>
        </w:rPr>
        <w:t>face shield</w:t>
      </w:r>
      <w:r w:rsidR="006F39CA" w:rsidRPr="00897494">
        <w:t xml:space="preserve"> </w:t>
      </w:r>
      <w:r w:rsidR="00A775FC" w:rsidRPr="00897494">
        <w:t>(b) bahan kain jenis scuba</w:t>
      </w:r>
      <w:r w:rsidR="00897494" w:rsidRPr="00897494">
        <w:t xml:space="preserve"> untuk masker</w:t>
      </w:r>
    </w:p>
    <w:p w14:paraId="6B11D78B" w14:textId="77777777" w:rsidR="00B22026" w:rsidRPr="00B22026" w:rsidRDefault="00B22026" w:rsidP="00B22026">
      <w:pPr>
        <w:pStyle w:val="Paragraph"/>
        <w:rPr>
          <w:lang w:val="id-ID"/>
        </w:rPr>
      </w:pPr>
    </w:p>
    <w:p w14:paraId="583B360F" w14:textId="3BB8939D" w:rsidR="00B922B0" w:rsidRDefault="00C012A9" w:rsidP="00F0207D">
      <w:pPr>
        <w:pStyle w:val="Subtitle"/>
        <w:tabs>
          <w:tab w:val="left" w:pos="426"/>
        </w:tabs>
        <w:spacing w:before="0" w:after="0"/>
      </w:pPr>
      <w:r>
        <w:t xml:space="preserve"> </w:t>
      </w:r>
      <w:r w:rsidR="00D64AE3" w:rsidRPr="006F39CA">
        <w:t>KESIMPULAN</w:t>
      </w:r>
    </w:p>
    <w:p w14:paraId="334EECF0" w14:textId="77777777" w:rsidR="00F0207D" w:rsidRPr="00F0207D" w:rsidRDefault="00F0207D" w:rsidP="00F0207D">
      <w:pPr>
        <w:pStyle w:val="Subtitle0"/>
        <w:spacing w:before="0" w:after="0"/>
      </w:pPr>
    </w:p>
    <w:p w14:paraId="1D40234D" w14:textId="3303B5AB" w:rsidR="006F39CA" w:rsidRPr="00062C02" w:rsidRDefault="00062C02" w:rsidP="00F0207D">
      <w:pPr>
        <w:pStyle w:val="Subtitle0"/>
        <w:spacing w:before="0" w:after="0"/>
        <w:jc w:val="both"/>
        <w:rPr>
          <w:b w:val="0"/>
        </w:rPr>
      </w:pPr>
      <w:r>
        <w:rPr>
          <w:b w:val="0"/>
        </w:rPr>
        <w:t xml:space="preserve">        </w:t>
      </w:r>
      <w:r w:rsidR="00C012A9">
        <w:rPr>
          <w:b w:val="0"/>
        </w:rPr>
        <w:t xml:space="preserve"> </w:t>
      </w:r>
      <w:r w:rsidR="006F39CA" w:rsidRPr="00062C02">
        <w:rPr>
          <w:b w:val="0"/>
        </w:rPr>
        <w:t>Penelitian</w:t>
      </w:r>
      <w:r w:rsidRPr="00062C02">
        <w:rPr>
          <w:b w:val="0"/>
        </w:rPr>
        <w:t xml:space="preserve"> penggunaan </w:t>
      </w:r>
      <w:r w:rsidRPr="00062C02">
        <w:rPr>
          <w:b w:val="0"/>
          <w:i/>
        </w:rPr>
        <w:t>laser cutting</w:t>
      </w:r>
      <w:r w:rsidRPr="00062C02">
        <w:rPr>
          <w:b w:val="0"/>
        </w:rPr>
        <w:t xml:space="preserve"> Zaiku LS 6040 untuk pemtongan komponen APD </w:t>
      </w:r>
      <w:r>
        <w:rPr>
          <w:b w:val="0"/>
        </w:rPr>
        <w:t xml:space="preserve">di </w:t>
      </w:r>
      <w:r w:rsidR="006F39CA" w:rsidRPr="00062C02">
        <w:rPr>
          <w:b w:val="0"/>
        </w:rPr>
        <w:t>dapat kesimpulan sebagai berikut :</w:t>
      </w:r>
    </w:p>
    <w:p w14:paraId="08A02F72" w14:textId="0829F137" w:rsidR="006F39CA" w:rsidRPr="00062C02" w:rsidRDefault="006F39CA" w:rsidP="00F0207D">
      <w:pPr>
        <w:pStyle w:val="ListParagraph"/>
        <w:numPr>
          <w:ilvl w:val="0"/>
          <w:numId w:val="15"/>
        </w:numPr>
        <w:ind w:left="709" w:hanging="283"/>
      </w:pPr>
      <w:r w:rsidRPr="00062C02">
        <w:t xml:space="preserve">Keakurasian ukuran hasil pemotongan relatif tinggi dengan selisih rata-rata 0,4 - 0,7 mm terhadap ukuran desain. </w:t>
      </w:r>
    </w:p>
    <w:p w14:paraId="1D52A4CF" w14:textId="2237DEA3" w:rsidR="006F39CA" w:rsidRPr="00062C02" w:rsidRDefault="006F39CA" w:rsidP="00F0207D">
      <w:pPr>
        <w:pStyle w:val="ListParagraph"/>
        <w:numPr>
          <w:ilvl w:val="0"/>
          <w:numId w:val="15"/>
        </w:numPr>
        <w:ind w:left="709" w:hanging="283"/>
      </w:pPr>
      <w:r w:rsidRPr="00062C02">
        <w:t xml:space="preserve">Peningkatan kecepatan potong menyebabkan konsumsi energi listik meningkat terutama </w:t>
      </w:r>
      <w:r w:rsidR="00062C02" w:rsidRPr="00062C02">
        <w:t xml:space="preserve">di awal perubahan </w:t>
      </w:r>
      <w:r w:rsidRPr="00062C02">
        <w:t>kecepatan</w:t>
      </w:r>
      <w:r w:rsidR="00062C02" w:rsidRPr="00062C02">
        <w:t xml:space="preserve">. </w:t>
      </w:r>
      <w:r w:rsidRPr="00062C02">
        <w:t xml:space="preserve">Konsumsi energi listrik akan mencapai kestabilan dengan kenaikan relatif kecil pada kecepatan potong diatas 40 mm/detik. </w:t>
      </w:r>
    </w:p>
    <w:p w14:paraId="68A97CF5" w14:textId="786BE4D2" w:rsidR="006F39CA" w:rsidRPr="00062C02" w:rsidRDefault="006F39CA" w:rsidP="00062C02">
      <w:pPr>
        <w:pStyle w:val="ListParagraph"/>
        <w:numPr>
          <w:ilvl w:val="0"/>
          <w:numId w:val="15"/>
        </w:numPr>
        <w:ind w:left="709" w:hanging="283"/>
      </w:pPr>
      <w:r w:rsidRPr="00062C02">
        <w:t>Peningkatan kecepatan potong dan konsumsi energi listrik meningkatkan jumlah produksi yang berdampak pada peningkatan produktifitas</w:t>
      </w:r>
      <w:r w:rsidR="00062C02" w:rsidRPr="00062C02">
        <w:t>.</w:t>
      </w:r>
      <w:r w:rsidRPr="00062C02">
        <w:t xml:space="preserve"> </w:t>
      </w:r>
    </w:p>
    <w:p w14:paraId="7295BDBB" w14:textId="74D298D7" w:rsidR="00D64AE3" w:rsidRPr="00D85FC5" w:rsidRDefault="00D64AE3" w:rsidP="00062C02">
      <w:pPr>
        <w:pStyle w:val="Paragraph"/>
        <w:rPr>
          <w:color w:val="FF0000"/>
          <w:lang w:val="id-ID"/>
        </w:rPr>
      </w:pPr>
      <w:r w:rsidRPr="00D85FC5">
        <w:rPr>
          <w:color w:val="FF0000"/>
          <w:lang w:val="id-ID"/>
        </w:rPr>
        <w:t>.</w:t>
      </w:r>
    </w:p>
    <w:p w14:paraId="759C986E" w14:textId="6D292DE8" w:rsidR="006D6BA1" w:rsidRDefault="00C012A9" w:rsidP="00F0207D">
      <w:pPr>
        <w:pStyle w:val="Subtitle"/>
        <w:tabs>
          <w:tab w:val="left" w:pos="426"/>
        </w:tabs>
        <w:spacing w:before="0" w:after="0"/>
        <w:rPr>
          <w:rFonts w:eastAsia="MS Mincho"/>
          <w:lang w:val="en-US"/>
        </w:rPr>
      </w:pPr>
      <w:r>
        <w:rPr>
          <w:rFonts w:eastAsia="MS Mincho"/>
        </w:rPr>
        <w:t xml:space="preserve"> </w:t>
      </w:r>
      <w:r w:rsidR="00D64AE3">
        <w:rPr>
          <w:rFonts w:eastAsia="MS Mincho"/>
          <w:lang w:val="en-US"/>
        </w:rPr>
        <w:t>DAFTAR PUSTAKA</w:t>
      </w:r>
    </w:p>
    <w:p w14:paraId="699AA414" w14:textId="77777777" w:rsidR="00F0207D" w:rsidRPr="00F0207D" w:rsidRDefault="00F0207D" w:rsidP="00F0207D">
      <w:pPr>
        <w:pStyle w:val="Subtitle0"/>
        <w:spacing w:before="0" w:after="0"/>
        <w:rPr>
          <w:rFonts w:eastAsia="MS Mincho"/>
          <w:lang w:val="en-US"/>
        </w:rPr>
      </w:pPr>
    </w:p>
    <w:p w14:paraId="09CAE9CD" w14:textId="0946FCD4" w:rsidR="00062C02" w:rsidRPr="00274390" w:rsidRDefault="00214119" w:rsidP="00F0207D">
      <w:pPr>
        <w:pStyle w:val="Heading1"/>
        <w:numPr>
          <w:ilvl w:val="0"/>
          <w:numId w:val="0"/>
        </w:numPr>
        <w:spacing w:before="0" w:after="0"/>
        <w:ind w:left="1134" w:hanging="708"/>
        <w:jc w:val="both"/>
        <w:rPr>
          <w:b w:val="0"/>
          <w:szCs w:val="22"/>
        </w:rPr>
      </w:pPr>
      <w:r>
        <w:rPr>
          <w:b w:val="0"/>
          <w:color w:val="000000" w:themeColor="text1"/>
        </w:rPr>
        <w:t xml:space="preserve">[1] </w:t>
      </w:r>
      <w:r w:rsidR="00062C02" w:rsidRPr="00274390">
        <w:rPr>
          <w:b w:val="0"/>
          <w:color w:val="000000" w:themeColor="text1"/>
          <w:szCs w:val="22"/>
        </w:rPr>
        <w:t>Kemenkes RI, 2020</w:t>
      </w:r>
      <w:r w:rsidR="001758B7" w:rsidRPr="00274390">
        <w:rPr>
          <w:b w:val="0"/>
          <w:color w:val="000000" w:themeColor="text1"/>
          <w:szCs w:val="22"/>
        </w:rPr>
        <w:t xml:space="preserve">, </w:t>
      </w:r>
      <w:r w:rsidR="001758B7" w:rsidRPr="00274390">
        <w:rPr>
          <w:b w:val="0"/>
          <w:i/>
          <w:color w:val="000000" w:themeColor="text1"/>
          <w:szCs w:val="22"/>
        </w:rPr>
        <w:t>Tingkatan APD bagi tenaga medis saat tangani Covid-19</w:t>
      </w:r>
      <w:r w:rsidR="001758B7" w:rsidRPr="00274390">
        <w:rPr>
          <w:b w:val="0"/>
          <w:color w:val="000000" w:themeColor="text1"/>
          <w:szCs w:val="22"/>
        </w:rPr>
        <w:t xml:space="preserve">,  </w:t>
      </w:r>
      <w:r w:rsidR="00476025" w:rsidRPr="00274390">
        <w:rPr>
          <w:b w:val="0"/>
          <w:color w:val="000000" w:themeColor="text1"/>
          <w:szCs w:val="22"/>
        </w:rPr>
        <w:t>https://www.kemkes.go.id</w:t>
      </w:r>
      <w:r w:rsidR="00476025" w:rsidRPr="00274390">
        <w:rPr>
          <w:rStyle w:val="Date1"/>
          <w:b w:val="0"/>
          <w:color w:val="000000" w:themeColor="text1"/>
          <w:szCs w:val="22"/>
        </w:rPr>
        <w:t>, 17 April 2020</w:t>
      </w:r>
      <w:r w:rsidR="00476025" w:rsidRPr="00274390">
        <w:rPr>
          <w:rStyle w:val="Date1"/>
          <w:szCs w:val="22"/>
        </w:rPr>
        <w:t>.</w:t>
      </w:r>
    </w:p>
    <w:p w14:paraId="4E1A572B" w14:textId="639A4A48" w:rsidR="00440E29" w:rsidRPr="00274390" w:rsidRDefault="0056588C" w:rsidP="00F0207D">
      <w:pPr>
        <w:ind w:left="1134" w:hanging="708"/>
      </w:pPr>
      <w:r w:rsidRPr="00274390">
        <w:t xml:space="preserve">[2] </w:t>
      </w:r>
      <w:r w:rsidR="00492B3A" w:rsidRPr="00274390">
        <w:t>Hafiez</w:t>
      </w:r>
      <w:r w:rsidR="00440E29" w:rsidRPr="00274390">
        <w:t xml:space="preserve"> F.A, </w:t>
      </w:r>
      <w:r w:rsidR="00492B3A" w:rsidRPr="00274390">
        <w:t xml:space="preserve"> 2020</w:t>
      </w:r>
      <w:r w:rsidR="00440E29" w:rsidRPr="00274390">
        <w:t xml:space="preserve">, </w:t>
      </w:r>
      <w:r w:rsidR="00440E29" w:rsidRPr="00274390">
        <w:rPr>
          <w:i/>
        </w:rPr>
        <w:t>Produksi 20 juta APD dalam negeri terkendala bahan baku</w:t>
      </w:r>
      <w:r w:rsidR="00440E29" w:rsidRPr="00274390">
        <w:t>, https://www.medcom.id, 19 April 2020.</w:t>
      </w:r>
    </w:p>
    <w:p w14:paraId="19B370CB" w14:textId="4F663A21" w:rsidR="00611126" w:rsidRPr="00274390" w:rsidRDefault="0056588C" w:rsidP="00214119">
      <w:pPr>
        <w:pStyle w:val="Default"/>
        <w:ind w:left="1134" w:hanging="708"/>
        <w:jc w:val="both"/>
        <w:rPr>
          <w:rFonts w:ascii="Garamond" w:hAnsi="Garamond"/>
          <w:sz w:val="22"/>
          <w:szCs w:val="22"/>
        </w:rPr>
      </w:pPr>
      <w:r w:rsidRPr="00274390">
        <w:rPr>
          <w:rFonts w:ascii="Garamond" w:hAnsi="Garamond"/>
          <w:sz w:val="22"/>
          <w:szCs w:val="22"/>
          <w:lang w:val="id-ID"/>
        </w:rPr>
        <w:lastRenderedPageBreak/>
        <w:t xml:space="preserve">[3]  </w:t>
      </w:r>
      <w:proofErr w:type="spellStart"/>
      <w:r w:rsidR="00492B3A" w:rsidRPr="00274390">
        <w:rPr>
          <w:rFonts w:ascii="Garamond" w:hAnsi="Garamond"/>
          <w:sz w:val="22"/>
          <w:szCs w:val="22"/>
        </w:rPr>
        <w:t>Siswanto</w:t>
      </w:r>
      <w:proofErr w:type="spellEnd"/>
      <w:r w:rsidR="00611126" w:rsidRPr="00274390">
        <w:rPr>
          <w:rFonts w:ascii="Garamond" w:hAnsi="Garamond"/>
          <w:sz w:val="22"/>
          <w:szCs w:val="22"/>
          <w:lang w:val="id-ID"/>
        </w:rPr>
        <w:t xml:space="preserve"> B</w:t>
      </w:r>
      <w:r w:rsidR="00492B3A" w:rsidRPr="00274390">
        <w:rPr>
          <w:rFonts w:ascii="Garamond" w:hAnsi="Garamond"/>
          <w:sz w:val="22"/>
          <w:szCs w:val="22"/>
        </w:rPr>
        <w:t>,</w:t>
      </w:r>
      <w:r w:rsidR="00611126" w:rsidRPr="00274390">
        <w:rPr>
          <w:rFonts w:ascii="Garamond" w:hAnsi="Garamond"/>
          <w:sz w:val="22"/>
          <w:szCs w:val="22"/>
          <w:lang w:val="id-ID"/>
        </w:rPr>
        <w:t xml:space="preserve"> Sunyoto,</w:t>
      </w:r>
      <w:r w:rsidR="00570951" w:rsidRPr="00274390">
        <w:rPr>
          <w:rFonts w:ascii="Garamond" w:hAnsi="Garamond"/>
          <w:sz w:val="22"/>
          <w:szCs w:val="22"/>
          <w:lang w:val="id-ID"/>
        </w:rPr>
        <w:t xml:space="preserve"> </w:t>
      </w:r>
      <w:r w:rsidR="00492B3A" w:rsidRPr="00274390">
        <w:rPr>
          <w:rFonts w:ascii="Garamond" w:hAnsi="Garamond"/>
          <w:sz w:val="22"/>
          <w:szCs w:val="22"/>
        </w:rPr>
        <w:t>2018</w:t>
      </w:r>
      <w:r w:rsidR="00611126" w:rsidRPr="00274390">
        <w:rPr>
          <w:rFonts w:ascii="Garamond" w:hAnsi="Garamond"/>
          <w:sz w:val="22"/>
          <w:szCs w:val="22"/>
          <w:lang w:val="id-ID"/>
        </w:rPr>
        <w:t xml:space="preserve">, </w:t>
      </w:r>
      <w:r w:rsidR="00611126" w:rsidRPr="00274390">
        <w:rPr>
          <w:rFonts w:ascii="Garamond" w:hAnsi="Garamond"/>
          <w:i/>
          <w:sz w:val="22"/>
          <w:szCs w:val="22"/>
          <w:lang w:val="id-ID"/>
        </w:rPr>
        <w:t>Pengaruh kecepatan dan kedalaman potong pada proses pembubutan konvensional terhadap kekasaran permukaan lubang</w:t>
      </w:r>
      <w:r w:rsidR="00611126" w:rsidRPr="00274390">
        <w:rPr>
          <w:rFonts w:ascii="Garamond" w:hAnsi="Garamond"/>
          <w:sz w:val="22"/>
          <w:szCs w:val="22"/>
          <w:lang w:val="id-ID"/>
        </w:rPr>
        <w:t xml:space="preserve">,  </w:t>
      </w:r>
      <w:proofErr w:type="spellStart"/>
      <w:r w:rsidR="00611126" w:rsidRPr="00274390">
        <w:rPr>
          <w:rFonts w:ascii="Garamond" w:hAnsi="Garamond"/>
          <w:sz w:val="22"/>
          <w:szCs w:val="22"/>
        </w:rPr>
        <w:t>Jurnal</w:t>
      </w:r>
      <w:proofErr w:type="spellEnd"/>
      <w:r w:rsidR="00611126" w:rsidRPr="00274390">
        <w:rPr>
          <w:rFonts w:ascii="Garamond" w:hAnsi="Garamond"/>
          <w:sz w:val="22"/>
          <w:szCs w:val="22"/>
        </w:rPr>
        <w:t xml:space="preserve"> </w:t>
      </w:r>
      <w:proofErr w:type="spellStart"/>
      <w:r w:rsidR="00611126" w:rsidRPr="00274390">
        <w:rPr>
          <w:rFonts w:ascii="Garamond" w:hAnsi="Garamond"/>
          <w:sz w:val="22"/>
          <w:szCs w:val="22"/>
        </w:rPr>
        <w:t>Dinamika</w:t>
      </w:r>
      <w:proofErr w:type="spellEnd"/>
      <w:r w:rsidR="00611126" w:rsidRPr="00274390">
        <w:rPr>
          <w:rFonts w:ascii="Garamond" w:hAnsi="Garamond"/>
          <w:sz w:val="22"/>
          <w:szCs w:val="22"/>
        </w:rPr>
        <w:t xml:space="preserve"> </w:t>
      </w:r>
      <w:proofErr w:type="spellStart"/>
      <w:r w:rsidR="00611126" w:rsidRPr="00274390">
        <w:rPr>
          <w:rFonts w:ascii="Garamond" w:hAnsi="Garamond"/>
          <w:sz w:val="22"/>
          <w:szCs w:val="22"/>
        </w:rPr>
        <w:t>Vokasional</w:t>
      </w:r>
      <w:proofErr w:type="spellEnd"/>
      <w:r w:rsidR="00611126" w:rsidRPr="00274390">
        <w:rPr>
          <w:rFonts w:ascii="Garamond" w:hAnsi="Garamond"/>
          <w:sz w:val="22"/>
          <w:szCs w:val="22"/>
        </w:rPr>
        <w:t xml:space="preserve"> </w:t>
      </w:r>
      <w:proofErr w:type="spellStart"/>
      <w:r w:rsidR="00611126" w:rsidRPr="00274390">
        <w:rPr>
          <w:rFonts w:ascii="Garamond" w:hAnsi="Garamond"/>
          <w:sz w:val="22"/>
          <w:szCs w:val="22"/>
        </w:rPr>
        <w:t>Teknik</w:t>
      </w:r>
      <w:proofErr w:type="spellEnd"/>
      <w:r w:rsidR="00611126" w:rsidRPr="00274390">
        <w:rPr>
          <w:rFonts w:ascii="Garamond" w:hAnsi="Garamond"/>
          <w:sz w:val="22"/>
          <w:szCs w:val="22"/>
        </w:rPr>
        <w:t xml:space="preserve"> </w:t>
      </w:r>
      <w:proofErr w:type="spellStart"/>
      <w:r w:rsidR="00611126" w:rsidRPr="00274390">
        <w:rPr>
          <w:rFonts w:ascii="Garamond" w:hAnsi="Garamond"/>
          <w:sz w:val="22"/>
          <w:szCs w:val="22"/>
        </w:rPr>
        <w:t>Mesin</w:t>
      </w:r>
      <w:proofErr w:type="spellEnd"/>
      <w:r w:rsidR="00611126" w:rsidRPr="00274390">
        <w:rPr>
          <w:rFonts w:ascii="Garamond" w:hAnsi="Garamond"/>
          <w:sz w:val="22"/>
          <w:szCs w:val="22"/>
        </w:rPr>
        <w:t xml:space="preserve"> </w:t>
      </w:r>
      <w:proofErr w:type="spellStart"/>
      <w:r w:rsidR="00611126" w:rsidRPr="00274390">
        <w:rPr>
          <w:rFonts w:ascii="Garamond" w:hAnsi="Garamond"/>
          <w:sz w:val="22"/>
          <w:szCs w:val="22"/>
        </w:rPr>
        <w:t>Vol</w:t>
      </w:r>
      <w:proofErr w:type="spellEnd"/>
      <w:r w:rsidR="00274390" w:rsidRPr="00274390">
        <w:rPr>
          <w:rFonts w:ascii="Garamond" w:hAnsi="Garamond"/>
          <w:sz w:val="22"/>
          <w:szCs w:val="22"/>
          <w:lang w:val="id-ID"/>
        </w:rPr>
        <w:t xml:space="preserve">. </w:t>
      </w:r>
      <w:r w:rsidR="00611126" w:rsidRPr="00274390">
        <w:rPr>
          <w:rFonts w:ascii="Garamond" w:hAnsi="Garamond"/>
          <w:sz w:val="22"/>
          <w:szCs w:val="22"/>
        </w:rPr>
        <w:t>3 No</w:t>
      </w:r>
      <w:r w:rsidR="00274390" w:rsidRPr="00274390">
        <w:rPr>
          <w:rFonts w:ascii="Garamond" w:hAnsi="Garamond"/>
          <w:sz w:val="22"/>
          <w:szCs w:val="22"/>
          <w:lang w:val="id-ID"/>
        </w:rPr>
        <w:t xml:space="preserve">. </w:t>
      </w:r>
      <w:r w:rsidR="00611126" w:rsidRPr="00274390">
        <w:rPr>
          <w:rFonts w:ascii="Garamond" w:hAnsi="Garamond"/>
          <w:sz w:val="22"/>
          <w:szCs w:val="22"/>
        </w:rPr>
        <w:t>2</w:t>
      </w:r>
      <w:r w:rsidR="00274390" w:rsidRPr="00274390">
        <w:rPr>
          <w:rFonts w:ascii="Garamond" w:hAnsi="Garamond"/>
          <w:sz w:val="22"/>
          <w:szCs w:val="22"/>
          <w:lang w:val="id-ID"/>
        </w:rPr>
        <w:t>,</w:t>
      </w:r>
      <w:r w:rsidR="00611126" w:rsidRPr="00274390">
        <w:rPr>
          <w:rFonts w:ascii="Garamond" w:hAnsi="Garamond"/>
          <w:sz w:val="22"/>
          <w:szCs w:val="22"/>
        </w:rPr>
        <w:t xml:space="preserve"> </w:t>
      </w:r>
      <w:proofErr w:type="spellStart"/>
      <w:r w:rsidR="00611126" w:rsidRPr="00274390">
        <w:rPr>
          <w:rFonts w:ascii="Garamond" w:hAnsi="Garamond"/>
          <w:sz w:val="22"/>
          <w:szCs w:val="22"/>
        </w:rPr>
        <w:t>Oktober</w:t>
      </w:r>
      <w:proofErr w:type="spellEnd"/>
      <w:r w:rsidR="00611126" w:rsidRPr="00274390">
        <w:rPr>
          <w:rFonts w:ascii="Garamond" w:hAnsi="Garamond"/>
          <w:sz w:val="22"/>
          <w:szCs w:val="22"/>
        </w:rPr>
        <w:t xml:space="preserve"> </w:t>
      </w:r>
      <w:proofErr w:type="gramStart"/>
      <w:r w:rsidR="00611126" w:rsidRPr="00274390">
        <w:rPr>
          <w:rFonts w:ascii="Garamond" w:hAnsi="Garamond"/>
          <w:sz w:val="22"/>
          <w:szCs w:val="22"/>
        </w:rPr>
        <w:t>2018</w:t>
      </w:r>
      <w:r w:rsidR="00274390" w:rsidRPr="00274390">
        <w:rPr>
          <w:rFonts w:ascii="Garamond" w:hAnsi="Garamond"/>
          <w:sz w:val="22"/>
          <w:szCs w:val="22"/>
          <w:lang w:val="id-ID"/>
        </w:rPr>
        <w:t xml:space="preserve"> :</w:t>
      </w:r>
      <w:proofErr w:type="gramEnd"/>
      <w:r w:rsidR="00274390" w:rsidRPr="00274390">
        <w:rPr>
          <w:rFonts w:ascii="Garamond" w:hAnsi="Garamond"/>
          <w:sz w:val="22"/>
          <w:szCs w:val="22"/>
          <w:lang w:val="id-ID"/>
        </w:rPr>
        <w:t xml:space="preserve"> </w:t>
      </w:r>
      <w:r w:rsidR="00611126" w:rsidRPr="00274390">
        <w:rPr>
          <w:rFonts w:ascii="Garamond" w:hAnsi="Garamond"/>
          <w:sz w:val="22"/>
          <w:szCs w:val="22"/>
        </w:rPr>
        <w:t>82-86</w:t>
      </w:r>
    </w:p>
    <w:p w14:paraId="5ECDF1B8" w14:textId="38A9EC8A" w:rsidR="00492B3A" w:rsidRPr="00274390" w:rsidRDefault="0056588C" w:rsidP="00214119">
      <w:pPr>
        <w:autoSpaceDE w:val="0"/>
        <w:autoSpaceDN w:val="0"/>
        <w:adjustRightInd w:val="0"/>
        <w:ind w:left="1134" w:hanging="708"/>
      </w:pPr>
      <w:r w:rsidRPr="00274390">
        <w:t xml:space="preserve">[4]   </w:t>
      </w:r>
      <w:r w:rsidR="00274390">
        <w:t xml:space="preserve"> </w:t>
      </w:r>
      <w:r w:rsidR="00492B3A" w:rsidRPr="00274390">
        <w:t>Hadimi, 2008</w:t>
      </w:r>
      <w:r w:rsidR="00611126" w:rsidRPr="00274390">
        <w:t xml:space="preserve">, </w:t>
      </w:r>
      <w:r w:rsidR="00611126" w:rsidRPr="00274390">
        <w:rPr>
          <w:i/>
        </w:rPr>
        <w:t>Pengaruh perubahan kecepatan pemakanan terhadap kekasaran permukaan pada proses pembubutan</w:t>
      </w:r>
      <w:r w:rsidR="00611126" w:rsidRPr="00274390">
        <w:t xml:space="preserve">, </w:t>
      </w:r>
      <w:proofErr w:type="spellStart"/>
      <w:r w:rsidR="00611126" w:rsidRPr="00274390">
        <w:rPr>
          <w:iCs/>
          <w:lang w:val="en-US"/>
        </w:rPr>
        <w:t>Jurnal</w:t>
      </w:r>
      <w:proofErr w:type="spellEnd"/>
      <w:r w:rsidR="00611126" w:rsidRPr="00274390">
        <w:rPr>
          <w:iCs/>
          <w:lang w:val="en-US"/>
        </w:rPr>
        <w:t xml:space="preserve"> </w:t>
      </w:r>
      <w:proofErr w:type="spellStart"/>
      <w:r w:rsidR="00611126" w:rsidRPr="00274390">
        <w:rPr>
          <w:iCs/>
          <w:lang w:val="en-US"/>
        </w:rPr>
        <w:t>Ilmiah</w:t>
      </w:r>
      <w:proofErr w:type="spellEnd"/>
      <w:r w:rsidR="00611126" w:rsidRPr="00274390">
        <w:rPr>
          <w:iCs/>
          <w:lang w:val="en-US"/>
        </w:rPr>
        <w:t xml:space="preserve"> </w:t>
      </w:r>
      <w:proofErr w:type="spellStart"/>
      <w:r w:rsidR="00611126" w:rsidRPr="00274390">
        <w:rPr>
          <w:iCs/>
          <w:lang w:val="en-US"/>
        </w:rPr>
        <w:t>Semesta</w:t>
      </w:r>
      <w:proofErr w:type="spellEnd"/>
      <w:r w:rsidR="00611126" w:rsidRPr="00274390">
        <w:rPr>
          <w:iCs/>
          <w:lang w:val="en-US"/>
        </w:rPr>
        <w:t xml:space="preserve"> </w:t>
      </w:r>
      <w:proofErr w:type="spellStart"/>
      <w:r w:rsidR="00611126" w:rsidRPr="00274390">
        <w:rPr>
          <w:iCs/>
          <w:lang w:val="en-US"/>
        </w:rPr>
        <w:t>Teknika</w:t>
      </w:r>
      <w:proofErr w:type="spellEnd"/>
      <w:r w:rsidR="00611126" w:rsidRPr="00274390">
        <w:rPr>
          <w:iCs/>
          <w:lang w:val="en-US"/>
        </w:rPr>
        <w:t>, Vol. 11, No. 1, 2008: 18 – 28</w:t>
      </w:r>
    </w:p>
    <w:p w14:paraId="7352F7E0" w14:textId="6AB18E38" w:rsidR="00062C02" w:rsidRPr="00274390" w:rsidRDefault="0056588C" w:rsidP="00214119">
      <w:pPr>
        <w:ind w:left="1134" w:hanging="708"/>
      </w:pPr>
      <w:r w:rsidRPr="00274390">
        <w:t xml:space="preserve">[5]  </w:t>
      </w:r>
      <w:r w:rsidR="00274390">
        <w:t xml:space="preserve"> </w:t>
      </w:r>
      <w:r w:rsidR="00492B3A" w:rsidRPr="00274390">
        <w:t>Lissa Nuryadi, 2017</w:t>
      </w:r>
      <w:r w:rsidR="00476025" w:rsidRPr="00274390">
        <w:t xml:space="preserve">, </w:t>
      </w:r>
      <w:r w:rsidR="00476025" w:rsidRPr="00274390">
        <w:rPr>
          <w:i/>
        </w:rPr>
        <w:t>Pengolahan plastik mika sebagai aplikasi pada produk gaya hidup dengan tema biopop</w:t>
      </w:r>
      <w:r w:rsidR="00476025" w:rsidRPr="00274390">
        <w:t xml:space="preserve">, Skripsi, Universitas Telkom, Bandung. </w:t>
      </w:r>
    </w:p>
    <w:p w14:paraId="52585D2E" w14:textId="69E42DB7" w:rsidR="00D26B22" w:rsidRPr="00274390" w:rsidRDefault="0056588C" w:rsidP="00214119">
      <w:pPr>
        <w:pStyle w:val="Default"/>
        <w:ind w:left="1134" w:hanging="708"/>
        <w:jc w:val="both"/>
        <w:rPr>
          <w:rFonts w:ascii="Garamond" w:eastAsia="MS Mincho" w:hAnsi="Garamond"/>
          <w:sz w:val="22"/>
          <w:szCs w:val="22"/>
        </w:rPr>
      </w:pPr>
      <w:r w:rsidRPr="00274390">
        <w:rPr>
          <w:rFonts w:ascii="Garamond" w:hAnsi="Garamond"/>
          <w:sz w:val="22"/>
          <w:szCs w:val="22"/>
          <w:lang w:val="id-ID"/>
        </w:rPr>
        <w:t xml:space="preserve">[6] </w:t>
      </w:r>
      <w:r w:rsidR="00274390">
        <w:rPr>
          <w:rFonts w:ascii="Garamond" w:hAnsi="Garamond"/>
          <w:sz w:val="22"/>
          <w:szCs w:val="22"/>
          <w:lang w:val="id-ID"/>
        </w:rPr>
        <w:t xml:space="preserve"> </w:t>
      </w:r>
      <w:r w:rsidRPr="00274390">
        <w:rPr>
          <w:rFonts w:ascii="Garamond" w:hAnsi="Garamond"/>
          <w:sz w:val="22"/>
          <w:szCs w:val="22"/>
          <w:lang w:val="id-ID"/>
        </w:rPr>
        <w:t xml:space="preserve">Yuniari. A, 2014, Karakteristik sifat mekanik, ketahanan api dan pembakaran, dan morfologi nanokomposit campuran PVC dan LDPE, Majalah kulit, karet, dan plastik Vol.30, No.1, Juni 2001: </w:t>
      </w:r>
      <w:r w:rsidR="00274390" w:rsidRPr="00274390">
        <w:rPr>
          <w:rFonts w:ascii="Garamond" w:hAnsi="Garamond"/>
          <w:sz w:val="22"/>
          <w:szCs w:val="22"/>
          <w:lang w:val="id-ID"/>
        </w:rPr>
        <w:t>7-14.</w:t>
      </w:r>
    </w:p>
    <w:p w14:paraId="180AB8AD" w14:textId="71BABF89" w:rsidR="00492B3A" w:rsidRPr="00274390" w:rsidRDefault="0056588C" w:rsidP="00214119">
      <w:pPr>
        <w:autoSpaceDE w:val="0"/>
        <w:autoSpaceDN w:val="0"/>
        <w:adjustRightInd w:val="0"/>
        <w:ind w:left="1134" w:hanging="708"/>
      </w:pPr>
      <w:r w:rsidRPr="00274390">
        <w:t xml:space="preserve">[7] </w:t>
      </w:r>
      <w:r w:rsidR="00274390">
        <w:t xml:space="preserve"> </w:t>
      </w:r>
      <w:r w:rsidR="00492B3A" w:rsidRPr="00274390">
        <w:t xml:space="preserve">Sarjono H, 2001, </w:t>
      </w:r>
      <w:r w:rsidR="00492B3A" w:rsidRPr="00274390">
        <w:rPr>
          <w:i/>
        </w:rPr>
        <w:t>Model pengukuran produktifitas berdasarkan pendekatan rasio output per input</w:t>
      </w:r>
      <w:r w:rsidR="00492B3A" w:rsidRPr="00274390">
        <w:t xml:space="preserve">, </w:t>
      </w:r>
      <w:r w:rsidR="003A63A2" w:rsidRPr="00274390">
        <w:rPr>
          <w:rFonts w:cs="Century Gothic"/>
          <w:iCs/>
          <w:lang w:val="en-US"/>
        </w:rPr>
        <w:t xml:space="preserve">Journal </w:t>
      </w:r>
      <w:r w:rsidR="003A63A2" w:rsidRPr="00274390">
        <w:rPr>
          <w:rFonts w:cs="Century Gothic"/>
          <w:bCs/>
          <w:iCs/>
          <w:lang w:val="en-US"/>
        </w:rPr>
        <w:t>The WINNERS</w:t>
      </w:r>
      <w:r w:rsidR="003A63A2" w:rsidRPr="00274390">
        <w:rPr>
          <w:rFonts w:cs="Century Gothic"/>
          <w:iCs/>
          <w:lang w:val="en-US"/>
        </w:rPr>
        <w:t xml:space="preserve">, </w:t>
      </w:r>
      <w:r w:rsidR="003A63A2" w:rsidRPr="00274390">
        <w:rPr>
          <w:rFonts w:cs="Century Gothic"/>
          <w:lang w:val="en-US"/>
        </w:rPr>
        <w:t>Vol. 2 No. 2, September 2001: 130-136</w:t>
      </w:r>
      <w:r w:rsidR="003A63A2" w:rsidRPr="00274390">
        <w:rPr>
          <w:rFonts w:cs="Century Gothic"/>
        </w:rPr>
        <w:t>.</w:t>
      </w:r>
    </w:p>
    <w:sectPr w:rsidR="00492B3A" w:rsidRPr="00274390" w:rsidSect="000D4FC4">
      <w:footerReference w:type="default" r:id="rId23"/>
      <w:type w:val="continuous"/>
      <w:pgSz w:w="10318" w:h="14570" w:code="13"/>
      <w:pgMar w:top="1418" w:right="1134" w:bottom="1418" w:left="1134" w:header="851" w:footer="851"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F4B47" w14:textId="77777777" w:rsidR="005A0C7C" w:rsidRDefault="005A0C7C" w:rsidP="0032469A">
      <w:r>
        <w:separator/>
      </w:r>
    </w:p>
  </w:endnote>
  <w:endnote w:type="continuationSeparator" w:id="0">
    <w:p w14:paraId="109FEC49" w14:textId="77777777" w:rsidR="005A0C7C" w:rsidRDefault="005A0C7C" w:rsidP="0032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dobeNaskh-Medium-Identity-H">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A158" w14:textId="77777777" w:rsidR="0032469A" w:rsidRDefault="0000495F">
    <w:pPr>
      <w:pStyle w:val="Footer"/>
      <w:jc w:val="right"/>
    </w:pPr>
    <w:r>
      <w:fldChar w:fldCharType="begin"/>
    </w:r>
    <w:r>
      <w:instrText xml:space="preserve"> PAGE   \* MERGEFORMAT </w:instrText>
    </w:r>
    <w:r>
      <w:fldChar w:fldCharType="separate"/>
    </w:r>
    <w:r w:rsidR="00AC2708">
      <w:rPr>
        <w:noProof/>
      </w:rPr>
      <w:t>9</w:t>
    </w:r>
    <w:r>
      <w:fldChar w:fldCharType="end"/>
    </w:r>
  </w:p>
  <w:p w14:paraId="70499CD6" w14:textId="77777777" w:rsidR="0032469A" w:rsidRDefault="00324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07BA7" w14:textId="77777777" w:rsidR="005A0C7C" w:rsidRDefault="005A0C7C" w:rsidP="0032469A">
      <w:r>
        <w:separator/>
      </w:r>
    </w:p>
  </w:footnote>
  <w:footnote w:type="continuationSeparator" w:id="0">
    <w:p w14:paraId="5962718F" w14:textId="77777777" w:rsidR="005A0C7C" w:rsidRDefault="005A0C7C" w:rsidP="0032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D6936"/>
    <w:multiLevelType w:val="hybridMultilevel"/>
    <w:tmpl w:val="88CEA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D76C7"/>
    <w:multiLevelType w:val="hybridMultilevel"/>
    <w:tmpl w:val="0E0E774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AF6A3F"/>
    <w:multiLevelType w:val="hybridMultilevel"/>
    <w:tmpl w:val="84820A66"/>
    <w:lvl w:ilvl="0" w:tplc="60F89E3C">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2C13FB"/>
    <w:multiLevelType w:val="hybridMultilevel"/>
    <w:tmpl w:val="AE0EE0F0"/>
    <w:lvl w:ilvl="0" w:tplc="DA78BCE2">
      <w:start w:val="1"/>
      <w:numFmt w:val="decimal"/>
      <w:pStyle w:val="Subtitle"/>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4F94E52"/>
    <w:multiLevelType w:val="hybridMultilevel"/>
    <w:tmpl w:val="62163D50"/>
    <w:lvl w:ilvl="0" w:tplc="A2C86622">
      <w:start w:val="1"/>
      <w:numFmt w:val="low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C91459"/>
    <w:multiLevelType w:val="hybridMultilevel"/>
    <w:tmpl w:val="B75607F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4160696"/>
    <w:multiLevelType w:val="hybridMultilevel"/>
    <w:tmpl w:val="AC8C18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4E3779"/>
    <w:multiLevelType w:val="hybridMultilevel"/>
    <w:tmpl w:val="39480630"/>
    <w:lvl w:ilvl="0" w:tplc="143A4EE6">
      <w:start w:val="1"/>
      <w:numFmt w:val="decimal"/>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D87F00"/>
    <w:multiLevelType w:val="hybridMultilevel"/>
    <w:tmpl w:val="D1F2F1EE"/>
    <w:lvl w:ilvl="0" w:tplc="C09CA3BC">
      <w:start w:val="1"/>
      <w:numFmt w:val="lowerLetter"/>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0">
    <w:nsid w:val="660D58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83B5BA8"/>
    <w:multiLevelType w:val="hybridMultilevel"/>
    <w:tmpl w:val="8E4A3F12"/>
    <w:lvl w:ilvl="0" w:tplc="A104C686">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3B5899"/>
    <w:multiLevelType w:val="hybridMultilevel"/>
    <w:tmpl w:val="29282AA6"/>
    <w:lvl w:ilvl="0" w:tplc="CF4E9D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29935D5"/>
    <w:multiLevelType w:val="hybridMultilevel"/>
    <w:tmpl w:val="79A8BC30"/>
    <w:lvl w:ilvl="0" w:tplc="0421000F">
      <w:start w:val="1"/>
      <w:numFmt w:val="decimal"/>
      <w:lvlText w:val="%1."/>
      <w:lvlJc w:val="left"/>
      <w:pPr>
        <w:ind w:left="720" w:hanging="360"/>
      </w:pPr>
      <w:rPr>
        <w:rFonts w:hint="default"/>
      </w:rPr>
    </w:lvl>
    <w:lvl w:ilvl="1" w:tplc="34B46A94">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3803532"/>
    <w:multiLevelType w:val="hybridMultilevel"/>
    <w:tmpl w:val="478E6CA8"/>
    <w:lvl w:ilvl="0" w:tplc="04210015">
      <w:start w:val="9"/>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4"/>
  </w:num>
  <w:num w:numId="3">
    <w:abstractNumId w:val="1"/>
  </w:num>
  <w:num w:numId="4">
    <w:abstractNumId w:val="5"/>
  </w:num>
  <w:num w:numId="5">
    <w:abstractNumId w:val="6"/>
  </w:num>
  <w:num w:numId="6">
    <w:abstractNumId w:val="7"/>
  </w:num>
  <w:num w:numId="7">
    <w:abstractNumId w:val="10"/>
  </w:num>
  <w:num w:numId="8">
    <w:abstractNumId w:val="11"/>
  </w:num>
  <w:num w:numId="9">
    <w:abstractNumId w:val="9"/>
  </w:num>
  <w:num w:numId="10">
    <w:abstractNumId w:val="3"/>
  </w:num>
  <w:num w:numId="11">
    <w:abstractNumId w:val="12"/>
  </w:num>
  <w:num w:numId="12">
    <w:abstractNumId w:val="2"/>
  </w:num>
  <w:num w:numId="13">
    <w:abstractNumId w:val="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zNzAwNTEwNrSwNDdT0lEKTi0uzszPAymwrAUAiH+ImCwAAAA="/>
  </w:docVars>
  <w:rsids>
    <w:rsidRoot w:val="00C62B85"/>
    <w:rsid w:val="0000495F"/>
    <w:rsid w:val="00007292"/>
    <w:rsid w:val="000108AB"/>
    <w:rsid w:val="0001383A"/>
    <w:rsid w:val="000203A0"/>
    <w:rsid w:val="000240D8"/>
    <w:rsid w:val="00024987"/>
    <w:rsid w:val="000252B8"/>
    <w:rsid w:val="0002635A"/>
    <w:rsid w:val="000302A6"/>
    <w:rsid w:val="0003171E"/>
    <w:rsid w:val="00034DC5"/>
    <w:rsid w:val="00036739"/>
    <w:rsid w:val="00037198"/>
    <w:rsid w:val="00042061"/>
    <w:rsid w:val="000448AD"/>
    <w:rsid w:val="00047C09"/>
    <w:rsid w:val="00055D61"/>
    <w:rsid w:val="00062C02"/>
    <w:rsid w:val="000636F7"/>
    <w:rsid w:val="00063860"/>
    <w:rsid w:val="00065EFF"/>
    <w:rsid w:val="00070364"/>
    <w:rsid w:val="00075639"/>
    <w:rsid w:val="0007570D"/>
    <w:rsid w:val="000770B6"/>
    <w:rsid w:val="00082EAE"/>
    <w:rsid w:val="0008751D"/>
    <w:rsid w:val="00091AD1"/>
    <w:rsid w:val="00092BFB"/>
    <w:rsid w:val="00092DEE"/>
    <w:rsid w:val="000A2510"/>
    <w:rsid w:val="000A34F5"/>
    <w:rsid w:val="000A50F1"/>
    <w:rsid w:val="000B1175"/>
    <w:rsid w:val="000B2D68"/>
    <w:rsid w:val="000B2FD7"/>
    <w:rsid w:val="000B709C"/>
    <w:rsid w:val="000C17C7"/>
    <w:rsid w:val="000C4D2A"/>
    <w:rsid w:val="000C5037"/>
    <w:rsid w:val="000C5EF7"/>
    <w:rsid w:val="000C6F91"/>
    <w:rsid w:val="000D0499"/>
    <w:rsid w:val="000D0672"/>
    <w:rsid w:val="000D2897"/>
    <w:rsid w:val="000D4B91"/>
    <w:rsid w:val="000D4FC4"/>
    <w:rsid w:val="000D5116"/>
    <w:rsid w:val="000D6636"/>
    <w:rsid w:val="000D66C3"/>
    <w:rsid w:val="000E324F"/>
    <w:rsid w:val="000E5652"/>
    <w:rsid w:val="000F4CBD"/>
    <w:rsid w:val="000F5D73"/>
    <w:rsid w:val="000F5EA5"/>
    <w:rsid w:val="000F7CD8"/>
    <w:rsid w:val="00100246"/>
    <w:rsid w:val="0011788D"/>
    <w:rsid w:val="00120F7A"/>
    <w:rsid w:val="001250E8"/>
    <w:rsid w:val="00133CB2"/>
    <w:rsid w:val="001449F0"/>
    <w:rsid w:val="00144FF4"/>
    <w:rsid w:val="00145B28"/>
    <w:rsid w:val="001469C6"/>
    <w:rsid w:val="00147A9F"/>
    <w:rsid w:val="0015021B"/>
    <w:rsid w:val="00150C6C"/>
    <w:rsid w:val="00151F81"/>
    <w:rsid w:val="00152A1B"/>
    <w:rsid w:val="00154024"/>
    <w:rsid w:val="0015404D"/>
    <w:rsid w:val="00163BA8"/>
    <w:rsid w:val="00166254"/>
    <w:rsid w:val="001674C5"/>
    <w:rsid w:val="001715D2"/>
    <w:rsid w:val="001758B7"/>
    <w:rsid w:val="00184578"/>
    <w:rsid w:val="00184927"/>
    <w:rsid w:val="00190061"/>
    <w:rsid w:val="0019019A"/>
    <w:rsid w:val="0019196D"/>
    <w:rsid w:val="00193439"/>
    <w:rsid w:val="001970C1"/>
    <w:rsid w:val="001A04F5"/>
    <w:rsid w:val="001A14C0"/>
    <w:rsid w:val="001A1D8D"/>
    <w:rsid w:val="001B00D5"/>
    <w:rsid w:val="001B23D4"/>
    <w:rsid w:val="001B375A"/>
    <w:rsid w:val="001B3951"/>
    <w:rsid w:val="001B5703"/>
    <w:rsid w:val="001C0C45"/>
    <w:rsid w:val="001C4AE2"/>
    <w:rsid w:val="001C73DB"/>
    <w:rsid w:val="001D4240"/>
    <w:rsid w:val="001D4ABB"/>
    <w:rsid w:val="001F1EE6"/>
    <w:rsid w:val="001F1FE5"/>
    <w:rsid w:val="00200DA1"/>
    <w:rsid w:val="00206A47"/>
    <w:rsid w:val="0021112A"/>
    <w:rsid w:val="00212728"/>
    <w:rsid w:val="002136B9"/>
    <w:rsid w:val="00214119"/>
    <w:rsid w:val="00216370"/>
    <w:rsid w:val="002179A7"/>
    <w:rsid w:val="002309EE"/>
    <w:rsid w:val="00231BE0"/>
    <w:rsid w:val="00233E5A"/>
    <w:rsid w:val="00236DA8"/>
    <w:rsid w:val="002408EF"/>
    <w:rsid w:val="002410BC"/>
    <w:rsid w:val="0024300F"/>
    <w:rsid w:val="00243355"/>
    <w:rsid w:val="0025423B"/>
    <w:rsid w:val="00255DC3"/>
    <w:rsid w:val="002623EC"/>
    <w:rsid w:val="002641D7"/>
    <w:rsid w:val="00264399"/>
    <w:rsid w:val="00264B5E"/>
    <w:rsid w:val="00264E29"/>
    <w:rsid w:val="002652B7"/>
    <w:rsid w:val="00267CAE"/>
    <w:rsid w:val="00270E30"/>
    <w:rsid w:val="00271FA3"/>
    <w:rsid w:val="00274363"/>
    <w:rsid w:val="00274390"/>
    <w:rsid w:val="00280A46"/>
    <w:rsid w:val="002843EA"/>
    <w:rsid w:val="002865A8"/>
    <w:rsid w:val="00287AF5"/>
    <w:rsid w:val="00287EAA"/>
    <w:rsid w:val="00295DDA"/>
    <w:rsid w:val="002A1BFB"/>
    <w:rsid w:val="002A39D2"/>
    <w:rsid w:val="002A64CD"/>
    <w:rsid w:val="002B092C"/>
    <w:rsid w:val="002B4096"/>
    <w:rsid w:val="002C16A1"/>
    <w:rsid w:val="002C5B12"/>
    <w:rsid w:val="002C6DB5"/>
    <w:rsid w:val="002D26EC"/>
    <w:rsid w:val="002D35B3"/>
    <w:rsid w:val="002D544B"/>
    <w:rsid w:val="002D7FBF"/>
    <w:rsid w:val="002E3A83"/>
    <w:rsid w:val="002E4187"/>
    <w:rsid w:val="002E5451"/>
    <w:rsid w:val="002E55E4"/>
    <w:rsid w:val="002F344D"/>
    <w:rsid w:val="002F423A"/>
    <w:rsid w:val="002F4EB3"/>
    <w:rsid w:val="00305F1D"/>
    <w:rsid w:val="00306058"/>
    <w:rsid w:val="00311F14"/>
    <w:rsid w:val="00316CF7"/>
    <w:rsid w:val="003220DB"/>
    <w:rsid w:val="0032469A"/>
    <w:rsid w:val="00325862"/>
    <w:rsid w:val="00342AEF"/>
    <w:rsid w:val="00343513"/>
    <w:rsid w:val="00345AE0"/>
    <w:rsid w:val="00345D47"/>
    <w:rsid w:val="00355E4C"/>
    <w:rsid w:val="003636CC"/>
    <w:rsid w:val="00364A98"/>
    <w:rsid w:val="00373934"/>
    <w:rsid w:val="003746C9"/>
    <w:rsid w:val="00376AEA"/>
    <w:rsid w:val="003770B8"/>
    <w:rsid w:val="0037711A"/>
    <w:rsid w:val="00377B7C"/>
    <w:rsid w:val="00377E38"/>
    <w:rsid w:val="003807B4"/>
    <w:rsid w:val="0038717C"/>
    <w:rsid w:val="00393090"/>
    <w:rsid w:val="0039641B"/>
    <w:rsid w:val="003A1A72"/>
    <w:rsid w:val="003A1E7A"/>
    <w:rsid w:val="003A5CD2"/>
    <w:rsid w:val="003A63A2"/>
    <w:rsid w:val="003B30F9"/>
    <w:rsid w:val="003B3239"/>
    <w:rsid w:val="003B47ED"/>
    <w:rsid w:val="003B628D"/>
    <w:rsid w:val="003C203B"/>
    <w:rsid w:val="003C597B"/>
    <w:rsid w:val="003C6726"/>
    <w:rsid w:val="003C6ADC"/>
    <w:rsid w:val="003D1B26"/>
    <w:rsid w:val="003D279B"/>
    <w:rsid w:val="003E275E"/>
    <w:rsid w:val="003E363D"/>
    <w:rsid w:val="003E418E"/>
    <w:rsid w:val="003E707E"/>
    <w:rsid w:val="003F0B61"/>
    <w:rsid w:val="003F6BFB"/>
    <w:rsid w:val="0040053B"/>
    <w:rsid w:val="00401F13"/>
    <w:rsid w:val="004052D4"/>
    <w:rsid w:val="00406A81"/>
    <w:rsid w:val="00414A7E"/>
    <w:rsid w:val="004163AA"/>
    <w:rsid w:val="00420069"/>
    <w:rsid w:val="00420751"/>
    <w:rsid w:val="00420A73"/>
    <w:rsid w:val="00421248"/>
    <w:rsid w:val="00421F4A"/>
    <w:rsid w:val="0042488A"/>
    <w:rsid w:val="004259D8"/>
    <w:rsid w:val="00426298"/>
    <w:rsid w:val="0042646F"/>
    <w:rsid w:val="004366BC"/>
    <w:rsid w:val="00437565"/>
    <w:rsid w:val="00440E29"/>
    <w:rsid w:val="00441601"/>
    <w:rsid w:val="004450B8"/>
    <w:rsid w:val="004453D4"/>
    <w:rsid w:val="00447E8D"/>
    <w:rsid w:val="0045354F"/>
    <w:rsid w:val="00455867"/>
    <w:rsid w:val="00463902"/>
    <w:rsid w:val="00463E4E"/>
    <w:rsid w:val="0046402B"/>
    <w:rsid w:val="00465C80"/>
    <w:rsid w:val="00466F45"/>
    <w:rsid w:val="00470B5E"/>
    <w:rsid w:val="004725E1"/>
    <w:rsid w:val="00473BBB"/>
    <w:rsid w:val="004745A7"/>
    <w:rsid w:val="00476025"/>
    <w:rsid w:val="00480B95"/>
    <w:rsid w:val="00487A26"/>
    <w:rsid w:val="00490C47"/>
    <w:rsid w:val="00490F4B"/>
    <w:rsid w:val="00492B3A"/>
    <w:rsid w:val="0049407C"/>
    <w:rsid w:val="00494848"/>
    <w:rsid w:val="00494D9E"/>
    <w:rsid w:val="00495401"/>
    <w:rsid w:val="004A1714"/>
    <w:rsid w:val="004A26D7"/>
    <w:rsid w:val="004A487E"/>
    <w:rsid w:val="004A56C4"/>
    <w:rsid w:val="004C19CD"/>
    <w:rsid w:val="004D3B05"/>
    <w:rsid w:val="004D5056"/>
    <w:rsid w:val="004D579A"/>
    <w:rsid w:val="004D63A7"/>
    <w:rsid w:val="004E0C3A"/>
    <w:rsid w:val="004E2C5C"/>
    <w:rsid w:val="004E6E09"/>
    <w:rsid w:val="004E6F9D"/>
    <w:rsid w:val="004F18DE"/>
    <w:rsid w:val="004F1E99"/>
    <w:rsid w:val="004F21C0"/>
    <w:rsid w:val="004F291A"/>
    <w:rsid w:val="004F400D"/>
    <w:rsid w:val="004F4039"/>
    <w:rsid w:val="004F40B7"/>
    <w:rsid w:val="004F7E7A"/>
    <w:rsid w:val="0050077C"/>
    <w:rsid w:val="00500F70"/>
    <w:rsid w:val="005073F6"/>
    <w:rsid w:val="00513FD6"/>
    <w:rsid w:val="00514B11"/>
    <w:rsid w:val="00515270"/>
    <w:rsid w:val="005155A9"/>
    <w:rsid w:val="005160CD"/>
    <w:rsid w:val="005163FB"/>
    <w:rsid w:val="005213B8"/>
    <w:rsid w:val="00521784"/>
    <w:rsid w:val="005241BB"/>
    <w:rsid w:val="00531335"/>
    <w:rsid w:val="005314D3"/>
    <w:rsid w:val="00537B3A"/>
    <w:rsid w:val="00537CEC"/>
    <w:rsid w:val="0054222C"/>
    <w:rsid w:val="00545A7A"/>
    <w:rsid w:val="0054690D"/>
    <w:rsid w:val="005479B0"/>
    <w:rsid w:val="00550707"/>
    <w:rsid w:val="00550D88"/>
    <w:rsid w:val="00552CF5"/>
    <w:rsid w:val="00555CE8"/>
    <w:rsid w:val="0056081B"/>
    <w:rsid w:val="00561BBC"/>
    <w:rsid w:val="005627B2"/>
    <w:rsid w:val="0056588C"/>
    <w:rsid w:val="00570951"/>
    <w:rsid w:val="00572437"/>
    <w:rsid w:val="00573D50"/>
    <w:rsid w:val="00577411"/>
    <w:rsid w:val="005830FE"/>
    <w:rsid w:val="00585F44"/>
    <w:rsid w:val="00586711"/>
    <w:rsid w:val="00592F65"/>
    <w:rsid w:val="005945F0"/>
    <w:rsid w:val="005A0C7C"/>
    <w:rsid w:val="005A230D"/>
    <w:rsid w:val="005A37F1"/>
    <w:rsid w:val="005A446E"/>
    <w:rsid w:val="005A489B"/>
    <w:rsid w:val="005A559F"/>
    <w:rsid w:val="005B1EE3"/>
    <w:rsid w:val="005B2DBF"/>
    <w:rsid w:val="005B4719"/>
    <w:rsid w:val="005B54C7"/>
    <w:rsid w:val="005B7999"/>
    <w:rsid w:val="005D0931"/>
    <w:rsid w:val="005D13F0"/>
    <w:rsid w:val="005D354A"/>
    <w:rsid w:val="005D5EF2"/>
    <w:rsid w:val="005D6611"/>
    <w:rsid w:val="005D6B89"/>
    <w:rsid w:val="005E09FF"/>
    <w:rsid w:val="005E3358"/>
    <w:rsid w:val="005E35EC"/>
    <w:rsid w:val="005E36CD"/>
    <w:rsid w:val="005E4649"/>
    <w:rsid w:val="005E7C53"/>
    <w:rsid w:val="005F3D0E"/>
    <w:rsid w:val="005F61AB"/>
    <w:rsid w:val="005F6436"/>
    <w:rsid w:val="005F67ED"/>
    <w:rsid w:val="00600217"/>
    <w:rsid w:val="00600A42"/>
    <w:rsid w:val="00611126"/>
    <w:rsid w:val="0061291B"/>
    <w:rsid w:val="00614E5A"/>
    <w:rsid w:val="00617698"/>
    <w:rsid w:val="00621E70"/>
    <w:rsid w:val="0062579D"/>
    <w:rsid w:val="00642C06"/>
    <w:rsid w:val="006430CC"/>
    <w:rsid w:val="00646348"/>
    <w:rsid w:val="00647E6F"/>
    <w:rsid w:val="0065056F"/>
    <w:rsid w:val="0065080B"/>
    <w:rsid w:val="00653918"/>
    <w:rsid w:val="00654D12"/>
    <w:rsid w:val="0065550E"/>
    <w:rsid w:val="0065794F"/>
    <w:rsid w:val="00657988"/>
    <w:rsid w:val="00660168"/>
    <w:rsid w:val="00661342"/>
    <w:rsid w:val="00671755"/>
    <w:rsid w:val="00671812"/>
    <w:rsid w:val="00673F90"/>
    <w:rsid w:val="0067550E"/>
    <w:rsid w:val="006855BD"/>
    <w:rsid w:val="00686D4C"/>
    <w:rsid w:val="00692BF4"/>
    <w:rsid w:val="0069534F"/>
    <w:rsid w:val="006958FB"/>
    <w:rsid w:val="006A074E"/>
    <w:rsid w:val="006A43FA"/>
    <w:rsid w:val="006A69E3"/>
    <w:rsid w:val="006B25A9"/>
    <w:rsid w:val="006B2ECB"/>
    <w:rsid w:val="006B6FE2"/>
    <w:rsid w:val="006B732C"/>
    <w:rsid w:val="006B7F71"/>
    <w:rsid w:val="006C0B3C"/>
    <w:rsid w:val="006C4DC0"/>
    <w:rsid w:val="006D6BA1"/>
    <w:rsid w:val="006E6976"/>
    <w:rsid w:val="006F0403"/>
    <w:rsid w:val="006F09AC"/>
    <w:rsid w:val="006F2925"/>
    <w:rsid w:val="006F39CA"/>
    <w:rsid w:val="006F460E"/>
    <w:rsid w:val="006F5F03"/>
    <w:rsid w:val="006F67A3"/>
    <w:rsid w:val="00701F1A"/>
    <w:rsid w:val="007033D8"/>
    <w:rsid w:val="0070353A"/>
    <w:rsid w:val="00706F92"/>
    <w:rsid w:val="0071352B"/>
    <w:rsid w:val="007156A8"/>
    <w:rsid w:val="00717BFE"/>
    <w:rsid w:val="00723177"/>
    <w:rsid w:val="00725B2F"/>
    <w:rsid w:val="00732A25"/>
    <w:rsid w:val="00733534"/>
    <w:rsid w:val="00744CE0"/>
    <w:rsid w:val="00746C48"/>
    <w:rsid w:val="007475E5"/>
    <w:rsid w:val="0075029A"/>
    <w:rsid w:val="0075187A"/>
    <w:rsid w:val="00751EB6"/>
    <w:rsid w:val="00756E70"/>
    <w:rsid w:val="00766CD7"/>
    <w:rsid w:val="00770D0A"/>
    <w:rsid w:val="00772C6F"/>
    <w:rsid w:val="0078018F"/>
    <w:rsid w:val="0078028B"/>
    <w:rsid w:val="007807FF"/>
    <w:rsid w:val="00780E51"/>
    <w:rsid w:val="00781D16"/>
    <w:rsid w:val="0078361F"/>
    <w:rsid w:val="00783D87"/>
    <w:rsid w:val="0078602A"/>
    <w:rsid w:val="00790B95"/>
    <w:rsid w:val="007912B7"/>
    <w:rsid w:val="007920E5"/>
    <w:rsid w:val="0079488A"/>
    <w:rsid w:val="00794BE2"/>
    <w:rsid w:val="0079768C"/>
    <w:rsid w:val="007A5C92"/>
    <w:rsid w:val="007A7F0C"/>
    <w:rsid w:val="007B137E"/>
    <w:rsid w:val="007B473E"/>
    <w:rsid w:val="007C2D47"/>
    <w:rsid w:val="007C3478"/>
    <w:rsid w:val="007C521F"/>
    <w:rsid w:val="007D3A67"/>
    <w:rsid w:val="007E4324"/>
    <w:rsid w:val="007E6854"/>
    <w:rsid w:val="007E6B92"/>
    <w:rsid w:val="007F0D8B"/>
    <w:rsid w:val="007F6DC0"/>
    <w:rsid w:val="00802E5D"/>
    <w:rsid w:val="008041FA"/>
    <w:rsid w:val="00812329"/>
    <w:rsid w:val="00812D9A"/>
    <w:rsid w:val="008132A4"/>
    <w:rsid w:val="008143CC"/>
    <w:rsid w:val="00823F7C"/>
    <w:rsid w:val="00825B3E"/>
    <w:rsid w:val="00830008"/>
    <w:rsid w:val="00830648"/>
    <w:rsid w:val="00830BAB"/>
    <w:rsid w:val="00834505"/>
    <w:rsid w:val="00840C5C"/>
    <w:rsid w:val="00841917"/>
    <w:rsid w:val="00841CBA"/>
    <w:rsid w:val="00850F00"/>
    <w:rsid w:val="008531C9"/>
    <w:rsid w:val="00860A40"/>
    <w:rsid w:val="00864318"/>
    <w:rsid w:val="008658A5"/>
    <w:rsid w:val="00866371"/>
    <w:rsid w:val="00866ECE"/>
    <w:rsid w:val="00870F08"/>
    <w:rsid w:val="008717DE"/>
    <w:rsid w:val="008723AB"/>
    <w:rsid w:val="008731D3"/>
    <w:rsid w:val="0087419E"/>
    <w:rsid w:val="00880D14"/>
    <w:rsid w:val="00883BB6"/>
    <w:rsid w:val="00897494"/>
    <w:rsid w:val="008A096F"/>
    <w:rsid w:val="008A2D71"/>
    <w:rsid w:val="008A4FF1"/>
    <w:rsid w:val="008B4427"/>
    <w:rsid w:val="008C10B3"/>
    <w:rsid w:val="008C46CC"/>
    <w:rsid w:val="008C5BA7"/>
    <w:rsid w:val="008D4B28"/>
    <w:rsid w:val="008E2497"/>
    <w:rsid w:val="008E5F97"/>
    <w:rsid w:val="008E785F"/>
    <w:rsid w:val="008F11FE"/>
    <w:rsid w:val="008F1340"/>
    <w:rsid w:val="008F25BE"/>
    <w:rsid w:val="008F2C60"/>
    <w:rsid w:val="008F5FC7"/>
    <w:rsid w:val="008F7E45"/>
    <w:rsid w:val="00900EAA"/>
    <w:rsid w:val="00903246"/>
    <w:rsid w:val="009071CE"/>
    <w:rsid w:val="00910561"/>
    <w:rsid w:val="00911956"/>
    <w:rsid w:val="00912597"/>
    <w:rsid w:val="00912F34"/>
    <w:rsid w:val="0091414B"/>
    <w:rsid w:val="00914581"/>
    <w:rsid w:val="0091512E"/>
    <w:rsid w:val="009163D0"/>
    <w:rsid w:val="00917BFC"/>
    <w:rsid w:val="009200BD"/>
    <w:rsid w:val="009226D4"/>
    <w:rsid w:val="00925988"/>
    <w:rsid w:val="00927D94"/>
    <w:rsid w:val="009315E8"/>
    <w:rsid w:val="009326BC"/>
    <w:rsid w:val="00932FB1"/>
    <w:rsid w:val="00933118"/>
    <w:rsid w:val="00933ACA"/>
    <w:rsid w:val="0093422A"/>
    <w:rsid w:val="009363FA"/>
    <w:rsid w:val="009475E3"/>
    <w:rsid w:val="00956ADA"/>
    <w:rsid w:val="00957241"/>
    <w:rsid w:val="00960D1A"/>
    <w:rsid w:val="0096138D"/>
    <w:rsid w:val="0096385D"/>
    <w:rsid w:val="0096602B"/>
    <w:rsid w:val="00973468"/>
    <w:rsid w:val="009737B8"/>
    <w:rsid w:val="00975176"/>
    <w:rsid w:val="009766E9"/>
    <w:rsid w:val="00980342"/>
    <w:rsid w:val="00983305"/>
    <w:rsid w:val="00984326"/>
    <w:rsid w:val="009856F8"/>
    <w:rsid w:val="00985EE9"/>
    <w:rsid w:val="0099687C"/>
    <w:rsid w:val="009A4D8B"/>
    <w:rsid w:val="009A686E"/>
    <w:rsid w:val="009B1AA9"/>
    <w:rsid w:val="009B24DB"/>
    <w:rsid w:val="009C12E0"/>
    <w:rsid w:val="009C3533"/>
    <w:rsid w:val="009C4DCD"/>
    <w:rsid w:val="009C72A6"/>
    <w:rsid w:val="009D078E"/>
    <w:rsid w:val="009D2312"/>
    <w:rsid w:val="009D4BC6"/>
    <w:rsid w:val="009E1332"/>
    <w:rsid w:val="009E22F8"/>
    <w:rsid w:val="009E33CB"/>
    <w:rsid w:val="009E7BCC"/>
    <w:rsid w:val="009F03F9"/>
    <w:rsid w:val="009F4E38"/>
    <w:rsid w:val="009F6379"/>
    <w:rsid w:val="00A02247"/>
    <w:rsid w:val="00A05981"/>
    <w:rsid w:val="00A10673"/>
    <w:rsid w:val="00A15F02"/>
    <w:rsid w:val="00A2416C"/>
    <w:rsid w:val="00A26A87"/>
    <w:rsid w:val="00A30848"/>
    <w:rsid w:val="00A333FE"/>
    <w:rsid w:val="00A34487"/>
    <w:rsid w:val="00A35E35"/>
    <w:rsid w:val="00A3600A"/>
    <w:rsid w:val="00A41E0D"/>
    <w:rsid w:val="00A42E8D"/>
    <w:rsid w:val="00A542FB"/>
    <w:rsid w:val="00A675B1"/>
    <w:rsid w:val="00A678F6"/>
    <w:rsid w:val="00A75EAE"/>
    <w:rsid w:val="00A775FC"/>
    <w:rsid w:val="00A81260"/>
    <w:rsid w:val="00A86CDA"/>
    <w:rsid w:val="00A90AD4"/>
    <w:rsid w:val="00A94F14"/>
    <w:rsid w:val="00A97DAD"/>
    <w:rsid w:val="00AA2347"/>
    <w:rsid w:val="00AA2A29"/>
    <w:rsid w:val="00AA6BAA"/>
    <w:rsid w:val="00AA6DBA"/>
    <w:rsid w:val="00AB1417"/>
    <w:rsid w:val="00AB14FD"/>
    <w:rsid w:val="00AB7C82"/>
    <w:rsid w:val="00AC2708"/>
    <w:rsid w:val="00AC4E2A"/>
    <w:rsid w:val="00AC50CA"/>
    <w:rsid w:val="00AC6C0A"/>
    <w:rsid w:val="00AC7019"/>
    <w:rsid w:val="00AD4822"/>
    <w:rsid w:val="00AD7378"/>
    <w:rsid w:val="00AD7D39"/>
    <w:rsid w:val="00AE432F"/>
    <w:rsid w:val="00AF0B5B"/>
    <w:rsid w:val="00AF2B12"/>
    <w:rsid w:val="00AF6935"/>
    <w:rsid w:val="00B00DC3"/>
    <w:rsid w:val="00B028FB"/>
    <w:rsid w:val="00B044CC"/>
    <w:rsid w:val="00B04A01"/>
    <w:rsid w:val="00B04F28"/>
    <w:rsid w:val="00B055FE"/>
    <w:rsid w:val="00B05643"/>
    <w:rsid w:val="00B10B6C"/>
    <w:rsid w:val="00B130D7"/>
    <w:rsid w:val="00B1332B"/>
    <w:rsid w:val="00B1432B"/>
    <w:rsid w:val="00B166B2"/>
    <w:rsid w:val="00B22026"/>
    <w:rsid w:val="00B228BB"/>
    <w:rsid w:val="00B23EFD"/>
    <w:rsid w:val="00B240B5"/>
    <w:rsid w:val="00B2543E"/>
    <w:rsid w:val="00B315D2"/>
    <w:rsid w:val="00B378FD"/>
    <w:rsid w:val="00B429C8"/>
    <w:rsid w:val="00B46422"/>
    <w:rsid w:val="00B466B0"/>
    <w:rsid w:val="00B46F88"/>
    <w:rsid w:val="00B5061B"/>
    <w:rsid w:val="00B60257"/>
    <w:rsid w:val="00B61172"/>
    <w:rsid w:val="00B6219A"/>
    <w:rsid w:val="00B7160C"/>
    <w:rsid w:val="00B71A8E"/>
    <w:rsid w:val="00B75567"/>
    <w:rsid w:val="00B7595C"/>
    <w:rsid w:val="00B76DD9"/>
    <w:rsid w:val="00B830B2"/>
    <w:rsid w:val="00B83492"/>
    <w:rsid w:val="00B86177"/>
    <w:rsid w:val="00B922B0"/>
    <w:rsid w:val="00B93664"/>
    <w:rsid w:val="00B9677A"/>
    <w:rsid w:val="00B97722"/>
    <w:rsid w:val="00BA0039"/>
    <w:rsid w:val="00BA0932"/>
    <w:rsid w:val="00BA1552"/>
    <w:rsid w:val="00BA3536"/>
    <w:rsid w:val="00BA5C4E"/>
    <w:rsid w:val="00BA650A"/>
    <w:rsid w:val="00BA6866"/>
    <w:rsid w:val="00BC72E7"/>
    <w:rsid w:val="00BD2003"/>
    <w:rsid w:val="00BD6C2F"/>
    <w:rsid w:val="00BF009C"/>
    <w:rsid w:val="00BF5D2B"/>
    <w:rsid w:val="00BF70C4"/>
    <w:rsid w:val="00BF7EF2"/>
    <w:rsid w:val="00C012A9"/>
    <w:rsid w:val="00C10AE3"/>
    <w:rsid w:val="00C12105"/>
    <w:rsid w:val="00C2452D"/>
    <w:rsid w:val="00C248DC"/>
    <w:rsid w:val="00C266A6"/>
    <w:rsid w:val="00C27068"/>
    <w:rsid w:val="00C367CC"/>
    <w:rsid w:val="00C41401"/>
    <w:rsid w:val="00C4166D"/>
    <w:rsid w:val="00C425CC"/>
    <w:rsid w:val="00C43E89"/>
    <w:rsid w:val="00C50484"/>
    <w:rsid w:val="00C51D2F"/>
    <w:rsid w:val="00C5226E"/>
    <w:rsid w:val="00C523A5"/>
    <w:rsid w:val="00C62B85"/>
    <w:rsid w:val="00C654A1"/>
    <w:rsid w:val="00C66099"/>
    <w:rsid w:val="00C6695A"/>
    <w:rsid w:val="00C706DC"/>
    <w:rsid w:val="00C719EA"/>
    <w:rsid w:val="00C72A90"/>
    <w:rsid w:val="00C77699"/>
    <w:rsid w:val="00C8755D"/>
    <w:rsid w:val="00C87AAC"/>
    <w:rsid w:val="00C87F28"/>
    <w:rsid w:val="00C908C4"/>
    <w:rsid w:val="00C918C5"/>
    <w:rsid w:val="00C93A95"/>
    <w:rsid w:val="00CA02B5"/>
    <w:rsid w:val="00CA073E"/>
    <w:rsid w:val="00CA08AD"/>
    <w:rsid w:val="00CA6F06"/>
    <w:rsid w:val="00CB1BBF"/>
    <w:rsid w:val="00CC1A92"/>
    <w:rsid w:val="00CC211A"/>
    <w:rsid w:val="00CC5110"/>
    <w:rsid w:val="00CC7869"/>
    <w:rsid w:val="00CD0A1A"/>
    <w:rsid w:val="00CD2636"/>
    <w:rsid w:val="00CD2D10"/>
    <w:rsid w:val="00CD4996"/>
    <w:rsid w:val="00CD7632"/>
    <w:rsid w:val="00CE327F"/>
    <w:rsid w:val="00CE3FD8"/>
    <w:rsid w:val="00CE685B"/>
    <w:rsid w:val="00CE72F7"/>
    <w:rsid w:val="00CE76F0"/>
    <w:rsid w:val="00CF6B87"/>
    <w:rsid w:val="00D0208C"/>
    <w:rsid w:val="00D06DC8"/>
    <w:rsid w:val="00D1023B"/>
    <w:rsid w:val="00D15642"/>
    <w:rsid w:val="00D16862"/>
    <w:rsid w:val="00D22DF2"/>
    <w:rsid w:val="00D256CB"/>
    <w:rsid w:val="00D26B22"/>
    <w:rsid w:val="00D2752F"/>
    <w:rsid w:val="00D304A8"/>
    <w:rsid w:val="00D304EA"/>
    <w:rsid w:val="00D30751"/>
    <w:rsid w:val="00D32FAD"/>
    <w:rsid w:val="00D34D92"/>
    <w:rsid w:val="00D3752D"/>
    <w:rsid w:val="00D40235"/>
    <w:rsid w:val="00D410CA"/>
    <w:rsid w:val="00D4280A"/>
    <w:rsid w:val="00D45D85"/>
    <w:rsid w:val="00D50881"/>
    <w:rsid w:val="00D50EE4"/>
    <w:rsid w:val="00D510BB"/>
    <w:rsid w:val="00D51F6D"/>
    <w:rsid w:val="00D55543"/>
    <w:rsid w:val="00D55F43"/>
    <w:rsid w:val="00D561C4"/>
    <w:rsid w:val="00D57343"/>
    <w:rsid w:val="00D63CB0"/>
    <w:rsid w:val="00D64AE3"/>
    <w:rsid w:val="00D66280"/>
    <w:rsid w:val="00D741B4"/>
    <w:rsid w:val="00D76801"/>
    <w:rsid w:val="00D76B8B"/>
    <w:rsid w:val="00D80080"/>
    <w:rsid w:val="00D84933"/>
    <w:rsid w:val="00D85FBA"/>
    <w:rsid w:val="00D85FC5"/>
    <w:rsid w:val="00D864FB"/>
    <w:rsid w:val="00D87603"/>
    <w:rsid w:val="00DA18EF"/>
    <w:rsid w:val="00DA1E32"/>
    <w:rsid w:val="00DA3B71"/>
    <w:rsid w:val="00DA4E78"/>
    <w:rsid w:val="00DB1A54"/>
    <w:rsid w:val="00DB2DC2"/>
    <w:rsid w:val="00DB71DD"/>
    <w:rsid w:val="00DC2782"/>
    <w:rsid w:val="00DC437E"/>
    <w:rsid w:val="00DC5CEB"/>
    <w:rsid w:val="00DC6083"/>
    <w:rsid w:val="00DC7883"/>
    <w:rsid w:val="00DD07A3"/>
    <w:rsid w:val="00DD3F7E"/>
    <w:rsid w:val="00DD6394"/>
    <w:rsid w:val="00DE656C"/>
    <w:rsid w:val="00DE7112"/>
    <w:rsid w:val="00DE74E5"/>
    <w:rsid w:val="00DF0377"/>
    <w:rsid w:val="00DF0E23"/>
    <w:rsid w:val="00DF6C7B"/>
    <w:rsid w:val="00DF7D05"/>
    <w:rsid w:val="00E029D9"/>
    <w:rsid w:val="00E04685"/>
    <w:rsid w:val="00E04A18"/>
    <w:rsid w:val="00E05CE8"/>
    <w:rsid w:val="00E068F8"/>
    <w:rsid w:val="00E10133"/>
    <w:rsid w:val="00E11DA7"/>
    <w:rsid w:val="00E13E0C"/>
    <w:rsid w:val="00E229B0"/>
    <w:rsid w:val="00E26845"/>
    <w:rsid w:val="00E30D7D"/>
    <w:rsid w:val="00E30FC8"/>
    <w:rsid w:val="00E31B85"/>
    <w:rsid w:val="00E345B4"/>
    <w:rsid w:val="00E34693"/>
    <w:rsid w:val="00E35ADC"/>
    <w:rsid w:val="00E370D0"/>
    <w:rsid w:val="00E40529"/>
    <w:rsid w:val="00E433C1"/>
    <w:rsid w:val="00E434F8"/>
    <w:rsid w:val="00E4368F"/>
    <w:rsid w:val="00E44158"/>
    <w:rsid w:val="00E5055D"/>
    <w:rsid w:val="00E524D4"/>
    <w:rsid w:val="00E62915"/>
    <w:rsid w:val="00E63669"/>
    <w:rsid w:val="00E74434"/>
    <w:rsid w:val="00E74686"/>
    <w:rsid w:val="00E75517"/>
    <w:rsid w:val="00E756DA"/>
    <w:rsid w:val="00E761D8"/>
    <w:rsid w:val="00E81DE0"/>
    <w:rsid w:val="00E822F3"/>
    <w:rsid w:val="00E87CAA"/>
    <w:rsid w:val="00E9076B"/>
    <w:rsid w:val="00E92E7C"/>
    <w:rsid w:val="00E96827"/>
    <w:rsid w:val="00EA225F"/>
    <w:rsid w:val="00EA3F6C"/>
    <w:rsid w:val="00EA44EF"/>
    <w:rsid w:val="00EA54E3"/>
    <w:rsid w:val="00EA6976"/>
    <w:rsid w:val="00EB3D5C"/>
    <w:rsid w:val="00EB516C"/>
    <w:rsid w:val="00EB640C"/>
    <w:rsid w:val="00EC1085"/>
    <w:rsid w:val="00EC7D08"/>
    <w:rsid w:val="00EE3099"/>
    <w:rsid w:val="00EE4105"/>
    <w:rsid w:val="00EE7624"/>
    <w:rsid w:val="00EF143B"/>
    <w:rsid w:val="00EF25E2"/>
    <w:rsid w:val="00EF3F38"/>
    <w:rsid w:val="00EF725C"/>
    <w:rsid w:val="00F01774"/>
    <w:rsid w:val="00F0207D"/>
    <w:rsid w:val="00F0526D"/>
    <w:rsid w:val="00F05FFC"/>
    <w:rsid w:val="00F1318D"/>
    <w:rsid w:val="00F151E1"/>
    <w:rsid w:val="00F17A4F"/>
    <w:rsid w:val="00F20A30"/>
    <w:rsid w:val="00F21CFE"/>
    <w:rsid w:val="00F21E0B"/>
    <w:rsid w:val="00F25CC0"/>
    <w:rsid w:val="00F26EAE"/>
    <w:rsid w:val="00F31434"/>
    <w:rsid w:val="00F32C8D"/>
    <w:rsid w:val="00F336CA"/>
    <w:rsid w:val="00F36782"/>
    <w:rsid w:val="00F4070D"/>
    <w:rsid w:val="00F41D68"/>
    <w:rsid w:val="00F42B90"/>
    <w:rsid w:val="00F42C12"/>
    <w:rsid w:val="00F44CD0"/>
    <w:rsid w:val="00F472C1"/>
    <w:rsid w:val="00F50C53"/>
    <w:rsid w:val="00F518D1"/>
    <w:rsid w:val="00F54053"/>
    <w:rsid w:val="00F543DB"/>
    <w:rsid w:val="00F579E4"/>
    <w:rsid w:val="00F6135C"/>
    <w:rsid w:val="00F61A0B"/>
    <w:rsid w:val="00F643A1"/>
    <w:rsid w:val="00F65254"/>
    <w:rsid w:val="00F6753E"/>
    <w:rsid w:val="00F72CF1"/>
    <w:rsid w:val="00F743C0"/>
    <w:rsid w:val="00F75F22"/>
    <w:rsid w:val="00F76894"/>
    <w:rsid w:val="00F817FB"/>
    <w:rsid w:val="00F8281E"/>
    <w:rsid w:val="00F83EEB"/>
    <w:rsid w:val="00F845E2"/>
    <w:rsid w:val="00F97F47"/>
    <w:rsid w:val="00FA49FC"/>
    <w:rsid w:val="00FB2649"/>
    <w:rsid w:val="00FB59B3"/>
    <w:rsid w:val="00FB664E"/>
    <w:rsid w:val="00FC0DC9"/>
    <w:rsid w:val="00FC18C4"/>
    <w:rsid w:val="00FC46BF"/>
    <w:rsid w:val="00FD0011"/>
    <w:rsid w:val="00FD02E5"/>
    <w:rsid w:val="00FD1C79"/>
    <w:rsid w:val="00FD644A"/>
    <w:rsid w:val="00FD660A"/>
    <w:rsid w:val="00FE0EF1"/>
    <w:rsid w:val="00FE1EFF"/>
    <w:rsid w:val="00FE1F79"/>
    <w:rsid w:val="00FE4A0B"/>
    <w:rsid w:val="00FF1E9C"/>
    <w:rsid w:val="00FF4321"/>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F0FC0"/>
  <w15:docId w15:val="{71FAB24D-95AE-4C31-B014-EBCC4332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bstract"/>
    <w:next w:val="Paragraph"/>
    <w:qFormat/>
    <w:rsid w:val="0019196D"/>
    <w:pPr>
      <w:jc w:val="both"/>
    </w:pPr>
    <w:rPr>
      <w:rFonts w:ascii="Garamond" w:hAnsi="Garamond"/>
      <w:sz w:val="22"/>
      <w:szCs w:val="22"/>
      <w:lang w:val="id-ID"/>
    </w:rPr>
  </w:style>
  <w:style w:type="paragraph" w:styleId="Heading1">
    <w:name w:val="heading 1"/>
    <w:aliases w:val="Sub Title"/>
    <w:basedOn w:val="Normal"/>
    <w:next w:val="Normal"/>
    <w:link w:val="Heading1Char"/>
    <w:uiPriority w:val="9"/>
    <w:qFormat/>
    <w:rsid w:val="002843EA"/>
    <w:pPr>
      <w:keepNext/>
      <w:numPr>
        <w:numId w:val="6"/>
      </w:numPr>
      <w:spacing w:before="240" w:after="60"/>
      <w:ind w:left="357" w:hanging="357"/>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E74686"/>
    <w:pPr>
      <w:keepNext/>
      <w:spacing w:before="120" w:after="60"/>
      <w:outlineLvl w:val="1"/>
    </w:pPr>
    <w:rPr>
      <w:rFonts w:eastAsia="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2B85"/>
    <w:rPr>
      <w:color w:val="0000FF"/>
      <w:u w:val="single"/>
    </w:rPr>
  </w:style>
  <w:style w:type="paragraph" w:styleId="ListParagraph">
    <w:name w:val="List Paragraph"/>
    <w:basedOn w:val="Normal"/>
    <w:uiPriority w:val="34"/>
    <w:qFormat/>
    <w:rsid w:val="00B055FE"/>
    <w:pPr>
      <w:ind w:left="720"/>
      <w:contextualSpacing/>
    </w:pPr>
  </w:style>
  <w:style w:type="table" w:styleId="TableGrid">
    <w:name w:val="Table Grid"/>
    <w:basedOn w:val="TableNormal"/>
    <w:rsid w:val="0049407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407C"/>
    <w:rPr>
      <w:rFonts w:ascii="Tahoma" w:hAnsi="Tahoma" w:cs="Tahoma"/>
      <w:sz w:val="16"/>
      <w:szCs w:val="16"/>
    </w:rPr>
  </w:style>
  <w:style w:type="character" w:customStyle="1" w:styleId="BalloonTextChar">
    <w:name w:val="Balloon Text Char"/>
    <w:link w:val="BalloonText"/>
    <w:uiPriority w:val="99"/>
    <w:semiHidden/>
    <w:rsid w:val="0049407C"/>
    <w:rPr>
      <w:rFonts w:ascii="Tahoma" w:hAnsi="Tahoma" w:cs="Tahoma"/>
      <w:sz w:val="16"/>
      <w:szCs w:val="16"/>
    </w:rPr>
  </w:style>
  <w:style w:type="paragraph" w:customStyle="1" w:styleId="Paragraph">
    <w:name w:val="Paragraph"/>
    <w:basedOn w:val="Normal"/>
    <w:rsid w:val="00E74686"/>
    <w:pPr>
      <w:ind w:firstLine="720"/>
    </w:pPr>
    <w:rPr>
      <w:rFonts w:eastAsia="MS Mincho"/>
      <w:szCs w:val="20"/>
      <w:lang w:val="en-US"/>
    </w:rPr>
  </w:style>
  <w:style w:type="paragraph" w:styleId="Header">
    <w:name w:val="header"/>
    <w:basedOn w:val="Normal"/>
    <w:link w:val="HeaderChar"/>
    <w:uiPriority w:val="99"/>
    <w:unhideWhenUsed/>
    <w:rsid w:val="0032469A"/>
    <w:pPr>
      <w:tabs>
        <w:tab w:val="center" w:pos="4513"/>
        <w:tab w:val="right" w:pos="9026"/>
      </w:tabs>
    </w:pPr>
  </w:style>
  <w:style w:type="character" w:customStyle="1" w:styleId="HeaderChar">
    <w:name w:val="Header Char"/>
    <w:link w:val="Header"/>
    <w:uiPriority w:val="99"/>
    <w:rsid w:val="0032469A"/>
    <w:rPr>
      <w:rFonts w:ascii="Times New Roman" w:hAnsi="Times New Roman"/>
      <w:sz w:val="24"/>
    </w:rPr>
  </w:style>
  <w:style w:type="paragraph" w:styleId="Footer">
    <w:name w:val="footer"/>
    <w:basedOn w:val="Normal"/>
    <w:link w:val="FooterChar"/>
    <w:uiPriority w:val="99"/>
    <w:unhideWhenUsed/>
    <w:rsid w:val="0032469A"/>
    <w:pPr>
      <w:tabs>
        <w:tab w:val="center" w:pos="4513"/>
        <w:tab w:val="right" w:pos="9026"/>
      </w:tabs>
    </w:pPr>
  </w:style>
  <w:style w:type="character" w:customStyle="1" w:styleId="FooterChar">
    <w:name w:val="Footer Char"/>
    <w:link w:val="Footer"/>
    <w:uiPriority w:val="99"/>
    <w:rsid w:val="0032469A"/>
    <w:rPr>
      <w:rFonts w:ascii="Times New Roman" w:hAnsi="Times New Roman"/>
      <w:sz w:val="24"/>
    </w:rPr>
  </w:style>
  <w:style w:type="paragraph" w:styleId="Title">
    <w:name w:val="Title"/>
    <w:basedOn w:val="Normal"/>
    <w:next w:val="Normal"/>
    <w:link w:val="TitleChar"/>
    <w:uiPriority w:val="10"/>
    <w:qFormat/>
    <w:rsid w:val="00933118"/>
    <w:pPr>
      <w:spacing w:before="600" w:after="120"/>
      <w:jc w:val="center"/>
      <w:outlineLvl w:val="0"/>
    </w:pPr>
    <w:rPr>
      <w:rFonts w:eastAsia="Times New Roman"/>
      <w:b/>
      <w:bCs/>
      <w:kern w:val="28"/>
      <w:sz w:val="40"/>
      <w:szCs w:val="32"/>
    </w:rPr>
  </w:style>
  <w:style w:type="character" w:customStyle="1" w:styleId="TitleChar">
    <w:name w:val="Title Char"/>
    <w:link w:val="Title"/>
    <w:uiPriority w:val="10"/>
    <w:rsid w:val="00933118"/>
    <w:rPr>
      <w:rFonts w:ascii="Garamond" w:eastAsia="Times New Roman" w:hAnsi="Garamond" w:cs="Times New Roman"/>
      <w:b/>
      <w:bCs/>
      <w:kern w:val="28"/>
      <w:sz w:val="40"/>
      <w:szCs w:val="32"/>
      <w:lang w:val="id-ID"/>
    </w:rPr>
  </w:style>
  <w:style w:type="paragraph" w:styleId="Subtitle0">
    <w:name w:val="Subtitle"/>
    <w:aliases w:val="Author"/>
    <w:basedOn w:val="Normal"/>
    <w:next w:val="Normal"/>
    <w:link w:val="SubtitleChar"/>
    <w:uiPriority w:val="11"/>
    <w:qFormat/>
    <w:rsid w:val="0042488A"/>
    <w:pPr>
      <w:spacing w:before="360" w:after="120"/>
      <w:jc w:val="center"/>
      <w:outlineLvl w:val="1"/>
    </w:pPr>
    <w:rPr>
      <w:rFonts w:eastAsia="Times New Roman"/>
      <w:b/>
      <w:szCs w:val="24"/>
    </w:rPr>
  </w:style>
  <w:style w:type="character" w:customStyle="1" w:styleId="SubtitleChar">
    <w:name w:val="Subtitle Char"/>
    <w:aliases w:val="Author Char"/>
    <w:link w:val="Subtitle0"/>
    <w:uiPriority w:val="11"/>
    <w:rsid w:val="0042488A"/>
    <w:rPr>
      <w:rFonts w:ascii="Garamond" w:eastAsia="Times New Roman" w:hAnsi="Garamond"/>
      <w:b/>
      <w:sz w:val="22"/>
      <w:szCs w:val="24"/>
      <w:lang w:eastAsia="en-US"/>
    </w:rPr>
  </w:style>
  <w:style w:type="character" w:styleId="SubtleReference">
    <w:name w:val="Subtle Reference"/>
    <w:uiPriority w:val="31"/>
    <w:qFormat/>
    <w:rsid w:val="00305F1D"/>
    <w:rPr>
      <w:smallCaps/>
      <w:color w:val="C0504D"/>
      <w:u w:val="single"/>
    </w:rPr>
  </w:style>
  <w:style w:type="character" w:styleId="IntenseReference">
    <w:name w:val="Intense Reference"/>
    <w:uiPriority w:val="32"/>
    <w:qFormat/>
    <w:rsid w:val="00305F1D"/>
    <w:rPr>
      <w:rFonts w:ascii="Garamond" w:hAnsi="Garamond"/>
      <w:b/>
      <w:bCs/>
      <w:smallCaps/>
      <w:color w:val="C0504D"/>
      <w:spacing w:val="5"/>
      <w:sz w:val="20"/>
      <w:u w:val="single"/>
    </w:rPr>
  </w:style>
  <w:style w:type="character" w:customStyle="1" w:styleId="Heading1Char">
    <w:name w:val="Heading 1 Char"/>
    <w:aliases w:val="Sub Title Char"/>
    <w:link w:val="Heading1"/>
    <w:uiPriority w:val="9"/>
    <w:rsid w:val="002843EA"/>
    <w:rPr>
      <w:rFonts w:ascii="Garamond" w:eastAsia="Times New Roman" w:hAnsi="Garamond"/>
      <w:b/>
      <w:bCs/>
      <w:kern w:val="32"/>
      <w:sz w:val="22"/>
      <w:szCs w:val="32"/>
      <w:lang w:eastAsia="en-US"/>
    </w:rPr>
  </w:style>
  <w:style w:type="character" w:customStyle="1" w:styleId="Heading2Char">
    <w:name w:val="Heading 2 Char"/>
    <w:link w:val="Heading2"/>
    <w:uiPriority w:val="9"/>
    <w:rsid w:val="00E74686"/>
    <w:rPr>
      <w:rFonts w:ascii="Garamond" w:eastAsia="Times New Roman" w:hAnsi="Garamond" w:cs="Times New Roman"/>
      <w:bCs/>
      <w:iCs/>
      <w:sz w:val="22"/>
      <w:szCs w:val="28"/>
      <w:lang w:val="id-ID"/>
    </w:rPr>
  </w:style>
  <w:style w:type="paragraph" w:customStyle="1" w:styleId="Reference">
    <w:name w:val="Reference"/>
    <w:basedOn w:val="Paragraph"/>
    <w:qFormat/>
    <w:rsid w:val="0039641B"/>
    <w:pPr>
      <w:ind w:left="1440" w:hanging="720"/>
    </w:pPr>
  </w:style>
  <w:style w:type="character" w:customStyle="1" w:styleId="fontstyle01">
    <w:name w:val="fontstyle01"/>
    <w:rsid w:val="00927D94"/>
    <w:rPr>
      <w:rFonts w:ascii="AdobeNaskh-Medium-Identity-H" w:hAnsi="AdobeNaskh-Medium-Identity-H" w:hint="default"/>
      <w:b w:val="0"/>
      <w:bCs w:val="0"/>
      <w:i w:val="0"/>
      <w:iCs w:val="0"/>
      <w:color w:val="231F20"/>
      <w:sz w:val="46"/>
      <w:szCs w:val="46"/>
    </w:rPr>
  </w:style>
  <w:style w:type="paragraph" w:customStyle="1" w:styleId="AuthorAffiliation">
    <w:name w:val="Author Affiliation"/>
    <w:basedOn w:val="Normal"/>
    <w:qFormat/>
    <w:rsid w:val="0042488A"/>
    <w:pPr>
      <w:jc w:val="center"/>
    </w:pPr>
    <w:rPr>
      <w:rFonts w:ascii="Arial Narrow" w:hAnsi="Arial Narrow"/>
      <w:sz w:val="18"/>
      <w:lang w:val="en-US"/>
    </w:rPr>
  </w:style>
  <w:style w:type="paragraph" w:customStyle="1" w:styleId="AuthorEmail">
    <w:name w:val="Author Email"/>
    <w:basedOn w:val="AuthorAffiliation"/>
    <w:qFormat/>
    <w:rsid w:val="0042488A"/>
  </w:style>
  <w:style w:type="paragraph" w:customStyle="1" w:styleId="SubtitleAbstract">
    <w:name w:val="Subtitle Abstract"/>
    <w:basedOn w:val="Normal"/>
    <w:qFormat/>
    <w:rsid w:val="00834505"/>
    <w:pPr>
      <w:jc w:val="center"/>
    </w:pPr>
    <w:rPr>
      <w:b/>
    </w:rPr>
  </w:style>
  <w:style w:type="paragraph" w:styleId="Caption">
    <w:name w:val="caption"/>
    <w:basedOn w:val="Normal"/>
    <w:next w:val="Normal"/>
    <w:uiPriority w:val="35"/>
    <w:unhideWhenUsed/>
    <w:qFormat/>
    <w:rsid w:val="00FD0011"/>
    <w:pPr>
      <w:jc w:val="center"/>
    </w:pPr>
    <w:rPr>
      <w:bCs/>
      <w:sz w:val="20"/>
      <w:szCs w:val="20"/>
    </w:rPr>
  </w:style>
  <w:style w:type="paragraph" w:customStyle="1" w:styleId="Keywords">
    <w:name w:val="Keywords"/>
    <w:basedOn w:val="Normal"/>
    <w:qFormat/>
    <w:rsid w:val="00B315D2"/>
    <w:rPr>
      <w:i/>
    </w:rPr>
  </w:style>
  <w:style w:type="paragraph" w:customStyle="1" w:styleId="Subtitle">
    <w:name w:val="Sub title"/>
    <w:basedOn w:val="Subtitle0"/>
    <w:next w:val="Subtitle0"/>
    <w:link w:val="SubtitleChar0"/>
    <w:qFormat/>
    <w:rsid w:val="00B1432B"/>
    <w:pPr>
      <w:numPr>
        <w:numId w:val="10"/>
      </w:numPr>
      <w:spacing w:before="240" w:after="240"/>
      <w:ind w:left="0" w:firstLine="0"/>
      <w:jc w:val="left"/>
    </w:pPr>
  </w:style>
  <w:style w:type="character" w:customStyle="1" w:styleId="SubtitleChar0">
    <w:name w:val="Sub title Char"/>
    <w:link w:val="Subtitle"/>
    <w:rsid w:val="00B1432B"/>
    <w:rPr>
      <w:rFonts w:ascii="Garamond" w:eastAsia="Times New Roman" w:hAnsi="Garamond"/>
      <w:b/>
      <w:sz w:val="22"/>
      <w:szCs w:val="24"/>
      <w:lang w:eastAsia="en-US"/>
    </w:rPr>
  </w:style>
  <w:style w:type="paragraph" w:styleId="NormalWeb">
    <w:name w:val="Normal (Web)"/>
    <w:basedOn w:val="Normal"/>
    <w:uiPriority w:val="99"/>
    <w:semiHidden/>
    <w:unhideWhenUsed/>
    <w:rsid w:val="00EF143B"/>
    <w:pPr>
      <w:spacing w:before="100" w:beforeAutospacing="1" w:after="100" w:afterAutospacing="1"/>
      <w:jc w:val="left"/>
    </w:pPr>
    <w:rPr>
      <w:rFonts w:ascii="Times New Roman" w:eastAsia="Times New Roman" w:hAnsi="Times New Roman"/>
      <w:sz w:val="24"/>
      <w:szCs w:val="24"/>
      <w:lang w:val="en-US"/>
    </w:rPr>
  </w:style>
  <w:style w:type="paragraph" w:customStyle="1" w:styleId="Default">
    <w:name w:val="Default"/>
    <w:rsid w:val="004052D4"/>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E761D8"/>
    <w:rPr>
      <w:b/>
      <w:bCs/>
    </w:rPr>
  </w:style>
  <w:style w:type="character" w:styleId="Emphasis">
    <w:name w:val="Emphasis"/>
    <w:basedOn w:val="DefaultParagraphFont"/>
    <w:uiPriority w:val="20"/>
    <w:qFormat/>
    <w:rsid w:val="00B7595C"/>
    <w:rPr>
      <w:i/>
      <w:iCs/>
    </w:rPr>
  </w:style>
  <w:style w:type="character" w:styleId="CommentReference">
    <w:name w:val="annotation reference"/>
    <w:basedOn w:val="DefaultParagraphFont"/>
    <w:uiPriority w:val="99"/>
    <w:semiHidden/>
    <w:unhideWhenUsed/>
    <w:rsid w:val="00DB71DD"/>
    <w:rPr>
      <w:sz w:val="16"/>
      <w:szCs w:val="16"/>
    </w:rPr>
  </w:style>
  <w:style w:type="paragraph" w:styleId="CommentText">
    <w:name w:val="annotation text"/>
    <w:basedOn w:val="Normal"/>
    <w:link w:val="CommentTextChar"/>
    <w:uiPriority w:val="99"/>
    <w:semiHidden/>
    <w:unhideWhenUsed/>
    <w:rsid w:val="00DB71DD"/>
    <w:rPr>
      <w:sz w:val="20"/>
      <w:szCs w:val="20"/>
    </w:rPr>
  </w:style>
  <w:style w:type="character" w:customStyle="1" w:styleId="CommentTextChar">
    <w:name w:val="Comment Text Char"/>
    <w:basedOn w:val="DefaultParagraphFont"/>
    <w:link w:val="CommentText"/>
    <w:uiPriority w:val="99"/>
    <w:semiHidden/>
    <w:rsid w:val="00DB71DD"/>
    <w:rPr>
      <w:rFonts w:ascii="Garamond" w:hAnsi="Garamond"/>
      <w:lang w:val="id-ID"/>
    </w:rPr>
  </w:style>
  <w:style w:type="paragraph" w:styleId="CommentSubject">
    <w:name w:val="annotation subject"/>
    <w:basedOn w:val="CommentText"/>
    <w:next w:val="CommentText"/>
    <w:link w:val="CommentSubjectChar"/>
    <w:uiPriority w:val="99"/>
    <w:semiHidden/>
    <w:unhideWhenUsed/>
    <w:rsid w:val="00DB71DD"/>
    <w:rPr>
      <w:b/>
      <w:bCs/>
    </w:rPr>
  </w:style>
  <w:style w:type="character" w:customStyle="1" w:styleId="CommentSubjectChar">
    <w:name w:val="Comment Subject Char"/>
    <w:basedOn w:val="CommentTextChar"/>
    <w:link w:val="CommentSubject"/>
    <w:uiPriority w:val="99"/>
    <w:semiHidden/>
    <w:rsid w:val="00DB71DD"/>
    <w:rPr>
      <w:rFonts w:ascii="Garamond" w:hAnsi="Garamond"/>
      <w:b/>
      <w:bCs/>
      <w:lang w:val="id-ID"/>
    </w:rPr>
  </w:style>
  <w:style w:type="character" w:customStyle="1" w:styleId="Date1">
    <w:name w:val="Date1"/>
    <w:basedOn w:val="DefaultParagraphFont"/>
    <w:rsid w:val="001758B7"/>
  </w:style>
  <w:style w:type="character" w:customStyle="1" w:styleId="A0">
    <w:name w:val="A0"/>
    <w:uiPriority w:val="99"/>
    <w:rsid w:val="0056588C"/>
    <w:rPr>
      <w:b/>
      <w:bCs/>
      <w:color w:val="000000"/>
      <w:sz w:val="18"/>
      <w:szCs w:val="18"/>
    </w:rPr>
  </w:style>
  <w:style w:type="character" w:customStyle="1" w:styleId="A1">
    <w:name w:val="A1"/>
    <w:uiPriority w:val="99"/>
    <w:rsid w:val="0056588C"/>
    <w:rPr>
      <w:b/>
      <w:bCs/>
      <w:color w:val="000000"/>
      <w:sz w:val="31"/>
      <w:szCs w:val="31"/>
    </w:rPr>
  </w:style>
  <w:style w:type="character" w:customStyle="1" w:styleId="A5">
    <w:name w:val="A5"/>
    <w:uiPriority w:val="99"/>
    <w:rsid w:val="0056588C"/>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0937">
      <w:bodyDiv w:val="1"/>
      <w:marLeft w:val="0"/>
      <w:marRight w:val="0"/>
      <w:marTop w:val="0"/>
      <w:marBottom w:val="0"/>
      <w:divBdr>
        <w:top w:val="none" w:sz="0" w:space="0" w:color="auto"/>
        <w:left w:val="none" w:sz="0" w:space="0" w:color="auto"/>
        <w:bottom w:val="none" w:sz="0" w:space="0" w:color="auto"/>
        <w:right w:val="none" w:sz="0" w:space="0" w:color="auto"/>
      </w:divBdr>
    </w:div>
    <w:div w:id="988552678">
      <w:bodyDiv w:val="1"/>
      <w:marLeft w:val="0"/>
      <w:marRight w:val="0"/>
      <w:marTop w:val="0"/>
      <w:marBottom w:val="0"/>
      <w:divBdr>
        <w:top w:val="none" w:sz="0" w:space="0" w:color="auto"/>
        <w:left w:val="none" w:sz="0" w:space="0" w:color="auto"/>
        <w:bottom w:val="none" w:sz="0" w:space="0" w:color="auto"/>
        <w:right w:val="none" w:sz="0" w:space="0" w:color="auto"/>
      </w:divBdr>
      <w:divsChild>
        <w:div w:id="1772815385">
          <w:marLeft w:val="0"/>
          <w:marRight w:val="0"/>
          <w:marTop w:val="0"/>
          <w:marBottom w:val="0"/>
          <w:divBdr>
            <w:top w:val="none" w:sz="0" w:space="0" w:color="auto"/>
            <w:left w:val="none" w:sz="0" w:space="0" w:color="auto"/>
            <w:bottom w:val="none" w:sz="0" w:space="0" w:color="auto"/>
            <w:right w:val="none" w:sz="0" w:space="0" w:color="auto"/>
          </w:divBdr>
          <w:divsChild>
            <w:div w:id="1649750297">
              <w:marLeft w:val="0"/>
              <w:marRight w:val="0"/>
              <w:marTop w:val="0"/>
              <w:marBottom w:val="0"/>
              <w:divBdr>
                <w:top w:val="none" w:sz="0" w:space="0" w:color="auto"/>
                <w:left w:val="none" w:sz="0" w:space="0" w:color="auto"/>
                <w:bottom w:val="none" w:sz="0" w:space="0" w:color="auto"/>
                <w:right w:val="none" w:sz="0" w:space="0" w:color="auto"/>
              </w:divBdr>
            </w:div>
            <w:div w:id="8559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37373">
      <w:bodyDiv w:val="1"/>
      <w:marLeft w:val="0"/>
      <w:marRight w:val="0"/>
      <w:marTop w:val="0"/>
      <w:marBottom w:val="0"/>
      <w:divBdr>
        <w:top w:val="none" w:sz="0" w:space="0" w:color="auto"/>
        <w:left w:val="none" w:sz="0" w:space="0" w:color="auto"/>
        <w:bottom w:val="none" w:sz="0" w:space="0" w:color="auto"/>
        <w:right w:val="none" w:sz="0" w:space="0" w:color="auto"/>
      </w:divBdr>
    </w:div>
    <w:div w:id="1213233464">
      <w:bodyDiv w:val="1"/>
      <w:marLeft w:val="0"/>
      <w:marRight w:val="0"/>
      <w:marTop w:val="0"/>
      <w:marBottom w:val="0"/>
      <w:divBdr>
        <w:top w:val="none" w:sz="0" w:space="0" w:color="auto"/>
        <w:left w:val="none" w:sz="0" w:space="0" w:color="auto"/>
        <w:bottom w:val="none" w:sz="0" w:space="0" w:color="auto"/>
        <w:right w:val="none" w:sz="0" w:space="0" w:color="auto"/>
      </w:divBdr>
    </w:div>
    <w:div w:id="1473524209">
      <w:bodyDiv w:val="1"/>
      <w:marLeft w:val="0"/>
      <w:marRight w:val="0"/>
      <w:marTop w:val="0"/>
      <w:marBottom w:val="0"/>
      <w:divBdr>
        <w:top w:val="none" w:sz="0" w:space="0" w:color="auto"/>
        <w:left w:val="none" w:sz="0" w:space="0" w:color="auto"/>
        <w:bottom w:val="none" w:sz="0" w:space="0" w:color="auto"/>
        <w:right w:val="none" w:sz="0" w:space="0" w:color="auto"/>
      </w:divBdr>
    </w:div>
    <w:div w:id="18960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Setiawan.harmoko@umk.ac.id"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hyperlink" Target="mailto:4Suyitno@ugm.ac.id"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3Hariyanto@umk.ac.id" TargetMode="Externa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69493-3F01-4093-A6B6-6808C02C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9</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16302</CharactersWithSpaces>
  <SharedDoc>false</SharedDoc>
  <HLinks>
    <vt:vector size="18" baseType="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Computer</dc:creator>
  <cp:lastModifiedBy>PC</cp:lastModifiedBy>
  <cp:revision>14</cp:revision>
  <cp:lastPrinted>2018-10-23T05:54:00Z</cp:lastPrinted>
  <dcterms:created xsi:type="dcterms:W3CDTF">2020-08-22T07:26:00Z</dcterms:created>
  <dcterms:modified xsi:type="dcterms:W3CDTF">2020-09-04T08:51:00Z</dcterms:modified>
</cp:coreProperties>
</file>